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27F" w:rsidRPr="00D766FA" w:rsidRDefault="00E6027F" w:rsidP="00E6027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E6027F" w:rsidRPr="00D766FA" w:rsidRDefault="00E6027F" w:rsidP="00E6027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E6027F" w:rsidRDefault="00E6027F" w:rsidP="00E6027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E6027F" w:rsidRDefault="00E6027F" w:rsidP="00E6027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E6027F" w:rsidRPr="00D766FA" w:rsidRDefault="00E6027F" w:rsidP="00E6027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E6027F" w:rsidRPr="00D766FA" w:rsidRDefault="00E6027F" w:rsidP="00E6027F">
      <w:pPr>
        <w:ind w:left="2835"/>
        <w:jc w:val="right"/>
        <w:rPr>
          <w:rFonts w:cs="Arial"/>
          <w:b/>
          <w:color w:val="000000"/>
          <w:sz w:val="32"/>
          <w:szCs w:val="32"/>
        </w:rPr>
      </w:pPr>
    </w:p>
    <w:p w:rsidR="00E6027F" w:rsidRPr="00D766FA" w:rsidRDefault="00E6027F" w:rsidP="00E6027F">
      <w:pPr>
        <w:ind w:left="2835"/>
        <w:jc w:val="right"/>
        <w:rPr>
          <w:b/>
          <w:color w:val="000000"/>
          <w:sz w:val="32"/>
          <w:szCs w:val="32"/>
        </w:rPr>
      </w:pPr>
    </w:p>
    <w:p w:rsidR="00E6027F" w:rsidRPr="00E6027F" w:rsidRDefault="00E6027F" w:rsidP="00E6027F">
      <w:pPr>
        <w:jc w:val="center"/>
        <w:rPr>
          <w:b/>
          <w:sz w:val="40"/>
          <w:szCs w:val="40"/>
          <w:lang w:val="es-AR"/>
        </w:rPr>
      </w:pPr>
      <w:r w:rsidRPr="00E6027F">
        <w:rPr>
          <w:b/>
          <w:sz w:val="40"/>
          <w:szCs w:val="40"/>
          <w:lang w:val="es-AR"/>
        </w:rPr>
        <w:t>PPP Transmisión Eléctrica</w:t>
      </w:r>
    </w:p>
    <w:p w:rsidR="00E6027F" w:rsidRPr="00E6027F" w:rsidRDefault="00E6027F" w:rsidP="00E6027F">
      <w:pPr>
        <w:jc w:val="center"/>
        <w:rPr>
          <w:b/>
          <w:sz w:val="28"/>
          <w:szCs w:val="28"/>
          <w:lang w:val="es-AR"/>
        </w:rPr>
      </w:pPr>
    </w:p>
    <w:p w:rsidR="00E6027F" w:rsidRPr="00E6027F" w:rsidRDefault="00E6027F" w:rsidP="00E6027F">
      <w:pPr>
        <w:jc w:val="center"/>
        <w:rPr>
          <w:b/>
          <w:sz w:val="36"/>
          <w:szCs w:val="36"/>
          <w:lang w:val="es-AR"/>
        </w:rPr>
      </w:pPr>
      <w:r w:rsidRPr="00E6027F">
        <w:rPr>
          <w:b/>
          <w:sz w:val="36"/>
          <w:szCs w:val="36"/>
          <w:lang w:val="es-AR"/>
        </w:rPr>
        <w:t xml:space="preserve">Línea de Extra Alta Tensión en 500 </w:t>
      </w:r>
      <w:proofErr w:type="spellStart"/>
      <w:r w:rsidRPr="00E6027F">
        <w:rPr>
          <w:b/>
          <w:sz w:val="36"/>
          <w:szCs w:val="36"/>
          <w:lang w:val="es-AR"/>
        </w:rPr>
        <w:t>kV</w:t>
      </w:r>
      <w:proofErr w:type="spellEnd"/>
    </w:p>
    <w:p w:rsidR="00E6027F" w:rsidRPr="00E6027F" w:rsidRDefault="00E6027F" w:rsidP="00E6027F">
      <w:pPr>
        <w:jc w:val="center"/>
        <w:rPr>
          <w:b/>
          <w:sz w:val="36"/>
          <w:szCs w:val="36"/>
          <w:lang w:val="es-AR"/>
        </w:rPr>
      </w:pPr>
      <w:r w:rsidRPr="00E6027F">
        <w:rPr>
          <w:b/>
          <w:sz w:val="36"/>
          <w:szCs w:val="36"/>
          <w:lang w:val="es-AR"/>
        </w:rPr>
        <w:t xml:space="preserve">E.T. Río Diamante - Nueva E.T. </w:t>
      </w:r>
      <w:proofErr w:type="spellStart"/>
      <w:r w:rsidRPr="00E6027F">
        <w:rPr>
          <w:b/>
          <w:sz w:val="36"/>
          <w:szCs w:val="36"/>
          <w:lang w:val="es-AR"/>
        </w:rPr>
        <w:t>Charlone</w:t>
      </w:r>
      <w:proofErr w:type="spellEnd"/>
      <w:r w:rsidRPr="00E6027F">
        <w:rPr>
          <w:b/>
          <w:sz w:val="36"/>
          <w:szCs w:val="36"/>
          <w:lang w:val="es-AR"/>
        </w:rPr>
        <w:t>,</w:t>
      </w:r>
    </w:p>
    <w:p w:rsidR="00E6027F" w:rsidRPr="00E6027F" w:rsidRDefault="00E6027F" w:rsidP="00E6027F">
      <w:pPr>
        <w:jc w:val="center"/>
        <w:rPr>
          <w:b/>
          <w:sz w:val="36"/>
          <w:szCs w:val="36"/>
          <w:lang w:val="es-AR"/>
        </w:rPr>
      </w:pPr>
      <w:r w:rsidRPr="00E6027F">
        <w:rPr>
          <w:b/>
          <w:sz w:val="36"/>
          <w:szCs w:val="36"/>
          <w:lang w:val="es-AR"/>
        </w:rPr>
        <w:t>Estaciones Transformadoras y</w:t>
      </w:r>
    </w:p>
    <w:p w:rsidR="00E6027F" w:rsidRPr="00E6027F" w:rsidRDefault="00E6027F" w:rsidP="00E6027F">
      <w:pPr>
        <w:jc w:val="center"/>
        <w:rPr>
          <w:b/>
          <w:sz w:val="36"/>
          <w:szCs w:val="36"/>
          <w:lang w:val="es-AR"/>
        </w:rPr>
      </w:pPr>
      <w:r w:rsidRPr="00E6027F">
        <w:rPr>
          <w:b/>
          <w:sz w:val="36"/>
          <w:szCs w:val="36"/>
          <w:lang w:val="es-AR"/>
        </w:rPr>
        <w:t xml:space="preserve">Obras Complementarias en 132 </w:t>
      </w:r>
      <w:proofErr w:type="spellStart"/>
      <w:r w:rsidRPr="00E6027F">
        <w:rPr>
          <w:b/>
          <w:sz w:val="36"/>
          <w:szCs w:val="36"/>
          <w:lang w:val="es-AR"/>
        </w:rPr>
        <w:t>kV</w:t>
      </w:r>
      <w:proofErr w:type="spellEnd"/>
    </w:p>
    <w:p w:rsidR="00E6027F" w:rsidRPr="00E6027F" w:rsidRDefault="00E6027F" w:rsidP="00E6027F">
      <w:pPr>
        <w:jc w:val="center"/>
        <w:rPr>
          <w:b/>
          <w:sz w:val="36"/>
          <w:szCs w:val="36"/>
          <w:lang w:val="es-AR"/>
        </w:rPr>
      </w:pPr>
    </w:p>
    <w:p w:rsidR="00E6027F" w:rsidRPr="00E6027F" w:rsidRDefault="00E6027F" w:rsidP="00E6027F">
      <w:pPr>
        <w:jc w:val="center"/>
        <w:rPr>
          <w:b/>
          <w:sz w:val="36"/>
          <w:szCs w:val="36"/>
          <w:lang w:val="es-AR"/>
        </w:rPr>
      </w:pPr>
    </w:p>
    <w:p w:rsidR="00E6027F" w:rsidRPr="00E6027F" w:rsidRDefault="00E6027F" w:rsidP="00E6027F">
      <w:pPr>
        <w:jc w:val="center"/>
        <w:rPr>
          <w:b/>
          <w:sz w:val="36"/>
          <w:szCs w:val="36"/>
          <w:lang w:val="es-ES"/>
        </w:rPr>
      </w:pPr>
      <w:r w:rsidRPr="00E6027F">
        <w:rPr>
          <w:b/>
          <w:sz w:val="36"/>
          <w:szCs w:val="36"/>
          <w:lang w:val="es-ES"/>
        </w:rPr>
        <w:t>Pliego de Bases y Condiciones</w:t>
      </w:r>
    </w:p>
    <w:p w:rsidR="00E6027F" w:rsidRDefault="00E6027F" w:rsidP="00E6027F">
      <w:pPr>
        <w:jc w:val="center"/>
        <w:rPr>
          <w:sz w:val="36"/>
          <w:szCs w:val="36"/>
          <w:lang w:val="es-ES"/>
        </w:rPr>
      </w:pPr>
    </w:p>
    <w:p w:rsidR="00E6027F" w:rsidRDefault="00E6027F" w:rsidP="00E6027F">
      <w:pPr>
        <w:jc w:val="center"/>
        <w:rPr>
          <w:sz w:val="36"/>
          <w:szCs w:val="36"/>
          <w:lang w:val="es-ES"/>
        </w:rPr>
      </w:pPr>
    </w:p>
    <w:p w:rsidR="00E6027F" w:rsidRPr="00E6027F" w:rsidRDefault="00E6027F" w:rsidP="00E6027F">
      <w:pPr>
        <w:jc w:val="center"/>
        <w:rPr>
          <w:sz w:val="36"/>
          <w:szCs w:val="36"/>
          <w:lang w:val="es-ES"/>
        </w:rPr>
      </w:pPr>
    </w:p>
    <w:p w:rsidR="00E6027F" w:rsidRPr="00E6027F" w:rsidRDefault="00E6027F" w:rsidP="00E6027F">
      <w:pPr>
        <w:jc w:val="center"/>
        <w:rPr>
          <w:sz w:val="36"/>
          <w:szCs w:val="36"/>
          <w:lang w:val="es-ES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89"/>
      </w:tblGrid>
      <w:tr w:rsidR="00B17A76" w:rsidRPr="00060BE2" w:rsidTr="008E1A30">
        <w:trPr>
          <w:trHeight w:val="1040"/>
        </w:trPr>
        <w:tc>
          <w:tcPr>
            <w:tcW w:w="9089" w:type="dxa"/>
            <w:shd w:val="clear" w:color="auto" w:fill="auto"/>
          </w:tcPr>
          <w:p w:rsidR="00B17A76" w:rsidRPr="00E6027F" w:rsidRDefault="00B17A76" w:rsidP="00E6027F">
            <w:pPr>
              <w:spacing w:before="240"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E6027F">
              <w:rPr>
                <w:rFonts w:cs="Arial"/>
                <w:b/>
                <w:sz w:val="24"/>
                <w:szCs w:val="24"/>
                <w:lang w:val="es-AR"/>
              </w:rPr>
              <w:t>ANEXO VIII</w:t>
            </w:r>
          </w:p>
          <w:p w:rsidR="00E6027F" w:rsidRPr="00E6027F" w:rsidRDefault="00E6027F" w:rsidP="00E6027F">
            <w:pPr>
              <w:spacing w:line="276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E6027F">
              <w:rPr>
                <w:rFonts w:cs="Arial"/>
                <w:b/>
                <w:sz w:val="24"/>
                <w:szCs w:val="24"/>
                <w:lang w:val="es-AR"/>
              </w:rPr>
              <w:t xml:space="preserve">LÍNEAS ALTA TENSIÓN 132 </w:t>
            </w:r>
            <w:proofErr w:type="spellStart"/>
            <w:r w:rsidRPr="00E6027F">
              <w:rPr>
                <w:rFonts w:cs="Arial"/>
                <w:b/>
                <w:sz w:val="24"/>
                <w:szCs w:val="24"/>
                <w:lang w:val="es-AR"/>
              </w:rPr>
              <w:t>kV</w:t>
            </w:r>
            <w:proofErr w:type="spellEnd"/>
            <w:r w:rsidRPr="00E6027F">
              <w:rPr>
                <w:rFonts w:cs="Arial"/>
                <w:b/>
                <w:sz w:val="24"/>
                <w:szCs w:val="24"/>
                <w:lang w:val="es-AR"/>
              </w:rPr>
              <w:t xml:space="preserve"> ENTRE E.T. CORONEL CHARLONE Y</w:t>
            </w:r>
          </w:p>
          <w:p w:rsidR="00E6027F" w:rsidRPr="00E6027F" w:rsidRDefault="00E6027F" w:rsidP="00E6027F">
            <w:pPr>
              <w:spacing w:line="276" w:lineRule="auto"/>
              <w:ind w:right="-90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E6027F">
              <w:rPr>
                <w:rFonts w:cs="Arial"/>
                <w:b/>
                <w:sz w:val="24"/>
                <w:szCs w:val="24"/>
                <w:lang w:val="es-AR"/>
              </w:rPr>
              <w:t>LAS EE.TT. LABOULAYE, RUFINO, GENERAL PICO SUR, REALICÓ Y</w:t>
            </w:r>
          </w:p>
          <w:p w:rsidR="00B17A76" w:rsidRPr="00E6027F" w:rsidRDefault="00E6027F" w:rsidP="00E6027F">
            <w:pPr>
              <w:spacing w:line="360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E6027F">
              <w:rPr>
                <w:rFonts w:cs="Arial"/>
                <w:b/>
                <w:sz w:val="24"/>
                <w:szCs w:val="24"/>
                <w:lang w:val="es-AR"/>
              </w:rPr>
              <w:t>GENERAL VILLEGAS</w:t>
            </w:r>
          </w:p>
          <w:p w:rsidR="00B17A76" w:rsidRPr="00E6027F" w:rsidRDefault="00B17A76" w:rsidP="00E6027F">
            <w:pPr>
              <w:spacing w:before="120" w:line="276" w:lineRule="auto"/>
              <w:ind w:right="142"/>
              <w:jc w:val="center"/>
              <w:rPr>
                <w:rFonts w:cs="Arial"/>
                <w:b/>
                <w:sz w:val="24"/>
                <w:szCs w:val="24"/>
                <w:lang w:val="es-AR"/>
              </w:rPr>
            </w:pPr>
            <w:r w:rsidRPr="00E6027F">
              <w:rPr>
                <w:rFonts w:cs="Arial"/>
                <w:b/>
                <w:sz w:val="24"/>
                <w:szCs w:val="24"/>
                <w:lang w:val="es-AR"/>
              </w:rPr>
              <w:t>SECCION VIII j</w:t>
            </w:r>
            <w:r w:rsidR="00E6027F">
              <w:rPr>
                <w:rFonts w:cs="Arial"/>
                <w:b/>
                <w:sz w:val="24"/>
                <w:szCs w:val="24"/>
                <w:lang w:val="es-AR"/>
              </w:rPr>
              <w:t>1</w:t>
            </w:r>
          </w:p>
          <w:p w:rsidR="00B17A76" w:rsidRPr="00D803B1" w:rsidRDefault="00B17A76" w:rsidP="00E6027F">
            <w:pPr>
              <w:spacing w:after="120" w:line="360" w:lineRule="auto"/>
              <w:ind w:right="142"/>
              <w:jc w:val="center"/>
              <w:rPr>
                <w:rFonts w:ascii="Arial Bold" w:hAnsi="Arial Bold" w:cs="Arial"/>
                <w:i/>
                <w:caps/>
                <w:lang w:val="es-AR"/>
              </w:rPr>
            </w:pPr>
            <w:r w:rsidRPr="00E6027F">
              <w:rPr>
                <w:rFonts w:cs="Arial"/>
                <w:b/>
                <w:caps/>
                <w:sz w:val="24"/>
                <w:szCs w:val="24"/>
                <w:lang w:val="es-AR"/>
              </w:rPr>
              <w:t>PLANILLAS DE DATOS TECNICOS GARANTIZADOS</w:t>
            </w:r>
          </w:p>
        </w:tc>
      </w:tr>
    </w:tbl>
    <w:p w:rsidR="00B17A76" w:rsidRPr="00966792" w:rsidRDefault="00B17A76" w:rsidP="00B17A76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B17A76" w:rsidRDefault="00B17A76" w:rsidP="00B17A76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E6027F" w:rsidRDefault="00E6027F" w:rsidP="00B17A76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E6027F" w:rsidRDefault="00E6027F" w:rsidP="00B17A76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E6027F" w:rsidRDefault="00E6027F" w:rsidP="00B17A76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E6027F" w:rsidRDefault="00E6027F" w:rsidP="00B17A76">
      <w:pPr>
        <w:ind w:left="142" w:right="158"/>
        <w:jc w:val="center"/>
        <w:rPr>
          <w:rFonts w:cs="Arial"/>
          <w:b/>
          <w:szCs w:val="24"/>
          <w:lang w:val="es-AR"/>
        </w:rPr>
      </w:pPr>
    </w:p>
    <w:p w:rsidR="00E6027F" w:rsidRDefault="00E6027F" w:rsidP="00B17A76">
      <w:pPr>
        <w:jc w:val="center"/>
        <w:rPr>
          <w:rFonts w:cs="Arial"/>
          <w:b/>
          <w:szCs w:val="24"/>
          <w:lang w:val="es-AR"/>
        </w:rPr>
      </w:pPr>
    </w:p>
    <w:p w:rsidR="00E6027F" w:rsidRPr="00215692" w:rsidRDefault="00E6027F" w:rsidP="00B17A76">
      <w:pPr>
        <w:jc w:val="center"/>
        <w:rPr>
          <w:rFonts w:cs="Arial"/>
          <w:b/>
          <w:szCs w:val="24"/>
          <w:lang w:val="es-AR"/>
        </w:rPr>
      </w:pPr>
    </w:p>
    <w:p w:rsidR="002F4D1A" w:rsidRDefault="002F4D1A">
      <w:pPr>
        <w:rPr>
          <w:lang w:val="es-ES"/>
        </w:rPr>
        <w:sectPr w:rsidR="002F4D1A" w:rsidSect="00E6027F">
          <w:headerReference w:type="first" r:id="rId7"/>
          <w:pgSz w:w="11907" w:h="16840" w:code="9"/>
          <w:pgMar w:top="1701" w:right="907" w:bottom="1134" w:left="1701" w:header="720" w:footer="720" w:gutter="0"/>
          <w:cols w:space="720"/>
          <w:titlePg/>
        </w:sectPr>
      </w:pPr>
    </w:p>
    <w:p w:rsidR="007676FE" w:rsidRPr="00215692" w:rsidRDefault="005F0FC1" w:rsidP="007676FE">
      <w:pPr>
        <w:pStyle w:val="Ttulo5"/>
        <w:rPr>
          <w:rFonts w:cs="Arial"/>
          <w:sz w:val="22"/>
          <w:szCs w:val="22"/>
          <w:lang w:val="es-AR"/>
        </w:rPr>
      </w:pPr>
      <w:r w:rsidRPr="00215692">
        <w:rPr>
          <w:u w:val="single"/>
          <w:lang w:val="es-AR"/>
        </w:rPr>
        <w:lastRenderedPageBreak/>
        <w:t>ÍNDICE</w:t>
      </w:r>
      <w:bookmarkStart w:id="0" w:name="_Toc533248406"/>
    </w:p>
    <w:p w:rsidR="007676FE" w:rsidRPr="00333E4B" w:rsidRDefault="007676FE" w:rsidP="007676FE">
      <w:pPr>
        <w:rPr>
          <w:rFonts w:cs="Arial"/>
          <w:sz w:val="22"/>
          <w:szCs w:val="22"/>
          <w:lang w:val="es-ES"/>
        </w:rPr>
      </w:pPr>
    </w:p>
    <w:p w:rsidR="007756EA" w:rsidRPr="00E6027F" w:rsidRDefault="005936E6" w:rsidP="00E6027F">
      <w:pPr>
        <w:tabs>
          <w:tab w:val="left" w:pos="7854"/>
        </w:tabs>
        <w:spacing w:after="360"/>
        <w:ind w:left="374" w:hanging="374"/>
        <w:jc w:val="center"/>
        <w:rPr>
          <w:rFonts w:cs="Arial"/>
          <w:b/>
          <w:snapToGrid w:val="0"/>
          <w:sz w:val="22"/>
          <w:szCs w:val="22"/>
          <w:lang w:val="es-AR"/>
        </w:rPr>
      </w:pPr>
      <w:r w:rsidRPr="00E6027F">
        <w:rPr>
          <w:rFonts w:cs="Arial"/>
          <w:b/>
          <w:caps/>
          <w:snapToGrid w:val="0"/>
          <w:sz w:val="22"/>
          <w:szCs w:val="22"/>
          <w:lang w:val="es-AR"/>
        </w:rPr>
        <w:t>PLANILLAS DE DATOS TECNICOS GARANTIZADOS</w:t>
      </w:r>
    </w:p>
    <w:p w:rsidR="008F3B07" w:rsidRPr="008F3B07" w:rsidRDefault="008F3B07" w:rsidP="00E6027F">
      <w:pPr>
        <w:numPr>
          <w:ilvl w:val="0"/>
          <w:numId w:val="3"/>
        </w:numPr>
        <w:tabs>
          <w:tab w:val="left" w:pos="567"/>
        </w:tabs>
        <w:spacing w:after="240"/>
        <w:jc w:val="both"/>
        <w:rPr>
          <w:rFonts w:cs="Arial"/>
          <w:snapToGrid w:val="0"/>
          <w:sz w:val="22"/>
          <w:szCs w:val="22"/>
          <w:lang w:val="es-AR"/>
        </w:rPr>
      </w:pPr>
      <w:r>
        <w:rPr>
          <w:rFonts w:cs="Arial"/>
          <w:snapToGrid w:val="0"/>
          <w:sz w:val="22"/>
          <w:szCs w:val="22"/>
          <w:lang w:val="es-AR"/>
        </w:rPr>
        <w:t xml:space="preserve">Cable </w:t>
      </w:r>
      <w:r w:rsidR="005936E6">
        <w:rPr>
          <w:rFonts w:cs="Arial"/>
          <w:snapToGrid w:val="0"/>
          <w:sz w:val="22"/>
          <w:szCs w:val="22"/>
          <w:lang w:val="es-AR"/>
        </w:rPr>
        <w:t>Conductor AL/Ac</w:t>
      </w:r>
      <w:r>
        <w:rPr>
          <w:rFonts w:cs="Arial"/>
          <w:snapToGrid w:val="0"/>
          <w:sz w:val="22"/>
          <w:szCs w:val="22"/>
          <w:lang w:val="es-AR"/>
        </w:rPr>
        <w:t xml:space="preserve"> 300/50 mm</w:t>
      </w:r>
      <w:r w:rsidRPr="00637370">
        <w:rPr>
          <w:rFonts w:cs="Arial"/>
          <w:snapToGrid w:val="0"/>
          <w:sz w:val="22"/>
          <w:szCs w:val="22"/>
          <w:vertAlign w:val="superscript"/>
          <w:lang w:val="es-AR"/>
        </w:rPr>
        <w:t>2</w:t>
      </w:r>
    </w:p>
    <w:p w:rsidR="00637370" w:rsidRDefault="00637370" w:rsidP="00E6027F">
      <w:pPr>
        <w:numPr>
          <w:ilvl w:val="0"/>
          <w:numId w:val="3"/>
        </w:numPr>
        <w:tabs>
          <w:tab w:val="left" w:pos="567"/>
        </w:tabs>
        <w:spacing w:after="240"/>
        <w:jc w:val="both"/>
        <w:rPr>
          <w:rFonts w:cs="Arial"/>
          <w:snapToGrid w:val="0"/>
          <w:sz w:val="22"/>
          <w:szCs w:val="22"/>
          <w:lang w:val="es-AR"/>
        </w:rPr>
      </w:pPr>
      <w:r>
        <w:rPr>
          <w:rFonts w:cs="Arial"/>
          <w:snapToGrid w:val="0"/>
          <w:sz w:val="22"/>
          <w:szCs w:val="22"/>
          <w:lang w:val="es-AR"/>
        </w:rPr>
        <w:t>Aisladores</w:t>
      </w:r>
    </w:p>
    <w:p w:rsidR="00637370" w:rsidRDefault="00637370" w:rsidP="00E6027F">
      <w:pPr>
        <w:numPr>
          <w:ilvl w:val="0"/>
          <w:numId w:val="3"/>
        </w:numPr>
        <w:tabs>
          <w:tab w:val="left" w:pos="567"/>
        </w:tabs>
        <w:spacing w:after="240"/>
        <w:jc w:val="both"/>
        <w:rPr>
          <w:rFonts w:cs="Arial"/>
          <w:snapToGrid w:val="0"/>
          <w:sz w:val="22"/>
          <w:szCs w:val="22"/>
          <w:lang w:val="es-AR"/>
        </w:rPr>
      </w:pPr>
      <w:r>
        <w:rPr>
          <w:rFonts w:cs="Arial"/>
          <w:snapToGrid w:val="0"/>
          <w:sz w:val="22"/>
          <w:szCs w:val="22"/>
          <w:lang w:val="es-AR"/>
        </w:rPr>
        <w:t>Estructuras de Hormigón</w:t>
      </w:r>
    </w:p>
    <w:p w:rsidR="00DB75AC" w:rsidRPr="008F3B07" w:rsidRDefault="00637370" w:rsidP="00E6027F">
      <w:pPr>
        <w:numPr>
          <w:ilvl w:val="0"/>
          <w:numId w:val="3"/>
        </w:numPr>
        <w:tabs>
          <w:tab w:val="left" w:pos="567"/>
        </w:tabs>
        <w:spacing w:after="240"/>
        <w:jc w:val="both"/>
        <w:rPr>
          <w:rFonts w:cs="Arial"/>
          <w:snapToGrid w:val="0"/>
          <w:sz w:val="22"/>
          <w:szCs w:val="22"/>
          <w:lang w:val="es-AR"/>
        </w:rPr>
      </w:pPr>
      <w:r>
        <w:rPr>
          <w:rFonts w:cs="Arial"/>
          <w:snapToGrid w:val="0"/>
          <w:sz w:val="22"/>
          <w:szCs w:val="22"/>
          <w:lang w:val="es-AR"/>
        </w:rPr>
        <w:t>Conjunto de Grapería y Accesorios para Conductor</w:t>
      </w:r>
      <w:r w:rsidR="00DB75AC">
        <w:rPr>
          <w:rFonts w:cs="Arial"/>
          <w:snapToGrid w:val="0"/>
          <w:sz w:val="22"/>
          <w:szCs w:val="22"/>
          <w:lang w:val="es-AR"/>
        </w:rPr>
        <w:t xml:space="preserve"> Al-Al/Ac 300/50 mm</w:t>
      </w:r>
      <w:r w:rsidR="00DB75AC" w:rsidRPr="00637370">
        <w:rPr>
          <w:rFonts w:cs="Arial"/>
          <w:snapToGrid w:val="0"/>
          <w:sz w:val="22"/>
          <w:szCs w:val="22"/>
          <w:vertAlign w:val="superscript"/>
          <w:lang w:val="es-AR"/>
        </w:rPr>
        <w:t>2</w:t>
      </w:r>
    </w:p>
    <w:p w:rsidR="008F3B07" w:rsidRDefault="008F3B07" w:rsidP="00E6027F">
      <w:pPr>
        <w:numPr>
          <w:ilvl w:val="0"/>
          <w:numId w:val="3"/>
        </w:numPr>
        <w:tabs>
          <w:tab w:val="left" w:pos="567"/>
        </w:tabs>
        <w:spacing w:after="240"/>
        <w:jc w:val="both"/>
        <w:rPr>
          <w:rFonts w:cs="Arial"/>
          <w:snapToGrid w:val="0"/>
          <w:sz w:val="22"/>
          <w:szCs w:val="22"/>
          <w:lang w:val="es-AR"/>
        </w:rPr>
      </w:pPr>
      <w:r>
        <w:rPr>
          <w:rFonts w:cs="Arial"/>
          <w:snapToGrid w:val="0"/>
          <w:sz w:val="22"/>
          <w:szCs w:val="22"/>
          <w:lang w:val="es-AR"/>
        </w:rPr>
        <w:t>Cable de Guardia OPGW</w:t>
      </w:r>
      <w:r w:rsidR="00215692">
        <w:rPr>
          <w:rFonts w:cs="Arial"/>
          <w:snapToGrid w:val="0"/>
          <w:sz w:val="22"/>
          <w:szCs w:val="22"/>
          <w:lang w:val="es-AR"/>
        </w:rPr>
        <w:t xml:space="preserve"> – Se encuentra en el Anexo VII f.3_PDTG_ITEM 3  OPGW</w:t>
      </w: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Default="00B92087" w:rsidP="00B92087">
      <w:pPr>
        <w:rPr>
          <w:lang w:val="es-ES_tradnl"/>
        </w:rPr>
      </w:pPr>
    </w:p>
    <w:p w:rsidR="00B92087" w:rsidRPr="00B92087" w:rsidRDefault="00B92087" w:rsidP="00B92087">
      <w:pPr>
        <w:rPr>
          <w:lang w:val="es-ES_tradnl"/>
        </w:rPr>
      </w:pPr>
    </w:p>
    <w:p w:rsidR="00B92087" w:rsidRDefault="00B92087" w:rsidP="00B92087">
      <w:pPr>
        <w:rPr>
          <w:lang w:val="es-ES_tradnl"/>
        </w:rPr>
      </w:pPr>
    </w:p>
    <w:p w:rsidR="00B92087" w:rsidRDefault="00B92087" w:rsidP="00B92087">
      <w:pPr>
        <w:rPr>
          <w:lang w:val="es-ES_tradnl"/>
        </w:rPr>
      </w:pPr>
    </w:p>
    <w:p w:rsidR="00B13356" w:rsidRPr="00B92087" w:rsidRDefault="00B13356" w:rsidP="00B92087">
      <w:pPr>
        <w:rPr>
          <w:lang w:val="es-ES_tradnl"/>
        </w:rPr>
        <w:sectPr w:rsidR="00B13356" w:rsidRPr="00B92087" w:rsidSect="00E6027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701" w:right="907" w:bottom="1134" w:left="1701" w:header="720" w:footer="720" w:gutter="0"/>
          <w:cols w:space="720"/>
          <w:titlePg/>
        </w:sect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851"/>
        <w:gridCol w:w="1559"/>
        <w:gridCol w:w="1418"/>
        <w:gridCol w:w="1984"/>
      </w:tblGrid>
      <w:tr w:rsidR="005936E6" w:rsidRPr="003358FF" w:rsidTr="005936E6">
        <w:trPr>
          <w:cantSplit/>
          <w:trHeight w:val="926"/>
          <w:tblHeader/>
        </w:trPr>
        <w:tc>
          <w:tcPr>
            <w:tcW w:w="9889" w:type="dxa"/>
            <w:gridSpan w:val="6"/>
            <w:tcBorders>
              <w:top w:val="single" w:sz="4" w:space="0" w:color="auto"/>
            </w:tcBorders>
            <w:vAlign w:val="center"/>
          </w:tcPr>
          <w:bookmarkEnd w:id="0"/>
          <w:p w:rsidR="005936E6" w:rsidRDefault="005936E6" w:rsidP="005936E6">
            <w:pPr>
              <w:jc w:val="center"/>
              <w:rPr>
                <w:rFonts w:cs="Arial"/>
                <w:b/>
                <w:lang w:val="es-ES"/>
              </w:rPr>
            </w:pPr>
            <w:r w:rsidRPr="005936E6">
              <w:rPr>
                <w:rFonts w:cs="Arial"/>
                <w:b/>
                <w:lang w:val="es-ES"/>
              </w:rPr>
              <w:lastRenderedPageBreak/>
              <w:t>PLANI</w:t>
            </w:r>
            <w:r>
              <w:rPr>
                <w:rFonts w:cs="Arial"/>
                <w:b/>
                <w:lang w:val="es-ES"/>
              </w:rPr>
              <w:t>LLA DATOS TÉCNICOS GARANTIZADOS</w:t>
            </w:r>
          </w:p>
          <w:p w:rsidR="005936E6" w:rsidRPr="005936E6" w:rsidRDefault="005936E6" w:rsidP="005936E6">
            <w:pPr>
              <w:rPr>
                <w:rFonts w:cs="Arial"/>
                <w:b/>
                <w:lang w:val="es-ES"/>
              </w:rPr>
            </w:pPr>
          </w:p>
          <w:p w:rsidR="005936E6" w:rsidRPr="003358FF" w:rsidRDefault="005936E6" w:rsidP="003358FF">
            <w:pPr>
              <w:rPr>
                <w:rFonts w:cs="Arial"/>
                <w:b/>
                <w:lang w:val="es-ES"/>
              </w:rPr>
            </w:pPr>
            <w:r w:rsidRPr="005936E6">
              <w:rPr>
                <w:rFonts w:cs="Arial"/>
                <w:b/>
                <w:lang w:val="es-ES"/>
              </w:rPr>
              <w:t xml:space="preserve">SUMINISTRO DE CONDUCTOR </w:t>
            </w:r>
            <w:r w:rsidR="003358FF">
              <w:rPr>
                <w:rFonts w:cs="Arial"/>
                <w:b/>
                <w:lang w:val="es-ES"/>
              </w:rPr>
              <w:t>Al/</w:t>
            </w:r>
            <w:r w:rsidRPr="005936E6">
              <w:rPr>
                <w:rFonts w:cs="Arial"/>
                <w:b/>
                <w:lang w:val="es-ES"/>
              </w:rPr>
              <w:t xml:space="preserve">Ac. </w:t>
            </w:r>
            <w:r w:rsidRPr="003358FF">
              <w:rPr>
                <w:rFonts w:cs="Arial"/>
                <w:b/>
                <w:lang w:val="es-ES"/>
              </w:rPr>
              <w:t>300/50</w:t>
            </w:r>
          </w:p>
        </w:tc>
      </w:tr>
      <w:tr w:rsidR="005936E6" w:rsidRPr="003358FF" w:rsidTr="005936E6">
        <w:trPr>
          <w:cantSplit/>
          <w:trHeight w:val="131"/>
          <w:tblHeader/>
        </w:trPr>
        <w:tc>
          <w:tcPr>
            <w:tcW w:w="98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36E6" w:rsidRPr="003358FF" w:rsidRDefault="005936E6" w:rsidP="005936E6">
            <w:pPr>
              <w:rPr>
                <w:rFonts w:cs="Arial"/>
                <w:b/>
                <w:sz w:val="16"/>
                <w:szCs w:val="16"/>
                <w:lang w:val="es-ES"/>
              </w:rPr>
            </w:pPr>
          </w:p>
        </w:tc>
      </w:tr>
      <w:tr w:rsidR="005936E6" w:rsidRPr="00C57EFE" w:rsidTr="005936E6">
        <w:trPr>
          <w:cantSplit/>
          <w:trHeight w:val="459"/>
          <w:tblHeader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C57EFE" w:rsidRDefault="005936E6" w:rsidP="005936E6">
            <w:pPr>
              <w:rPr>
                <w:rFonts w:cs="Arial"/>
                <w:b/>
              </w:rPr>
            </w:pPr>
            <w:proofErr w:type="spellStart"/>
            <w:r w:rsidRPr="00C57EFE">
              <w:rPr>
                <w:rFonts w:cs="Arial"/>
                <w:b/>
              </w:rPr>
              <w:t>Nro</w:t>
            </w:r>
            <w:proofErr w:type="spellEnd"/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C57EFE" w:rsidRDefault="005936E6" w:rsidP="005936E6">
            <w:pPr>
              <w:rPr>
                <w:rFonts w:cs="Arial"/>
                <w:b/>
              </w:rPr>
            </w:pPr>
            <w:r w:rsidRPr="00C57EFE">
              <w:rPr>
                <w:rFonts w:cs="Arial"/>
                <w:b/>
              </w:rPr>
              <w:t xml:space="preserve">DESCRIPCIÓN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C57EFE" w:rsidRDefault="005936E6" w:rsidP="005936E6">
            <w:pPr>
              <w:jc w:val="center"/>
              <w:rPr>
                <w:rFonts w:cs="Arial"/>
                <w:b/>
              </w:rPr>
            </w:pPr>
            <w:r w:rsidRPr="00C57EFE">
              <w:rPr>
                <w:rFonts w:cs="Arial"/>
                <w:b/>
              </w:rPr>
              <w:t>UNID.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C57EFE" w:rsidRDefault="005936E6" w:rsidP="005936E6">
            <w:pPr>
              <w:ind w:left="34" w:right="34"/>
              <w:rPr>
                <w:rFonts w:cs="Arial"/>
                <w:b/>
              </w:rPr>
            </w:pPr>
            <w:r w:rsidRPr="00C57EFE">
              <w:rPr>
                <w:rFonts w:cs="Arial"/>
                <w:b/>
              </w:rPr>
              <w:t>S/PLIEGO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C57EFE" w:rsidRDefault="005936E6" w:rsidP="005936E6">
            <w:pPr>
              <w:rPr>
                <w:rFonts w:cs="Arial"/>
                <w:b/>
              </w:rPr>
            </w:pPr>
            <w:r w:rsidRPr="00C57EFE">
              <w:rPr>
                <w:rFonts w:cs="Arial"/>
                <w:b/>
              </w:rPr>
              <w:t>S/OFERTA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C57EFE" w:rsidRDefault="005936E6" w:rsidP="005936E6">
            <w:pPr>
              <w:rPr>
                <w:rFonts w:cs="Arial"/>
                <w:b/>
              </w:rPr>
            </w:pPr>
            <w:r w:rsidRPr="00C57EFE">
              <w:rPr>
                <w:rFonts w:cs="Arial"/>
                <w:b/>
              </w:rPr>
              <w:t>OBSERVACIONES</w:t>
            </w: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b/>
                <w:lang w:val="es-AR"/>
              </w:rPr>
            </w:pPr>
            <w:r w:rsidRPr="00327E28">
              <w:rPr>
                <w:rFonts w:cs="Arial"/>
                <w:b/>
                <w:lang w:val="es-AR"/>
              </w:rPr>
              <w:t>1</w:t>
            </w:r>
          </w:p>
        </w:tc>
        <w:tc>
          <w:tcPr>
            <w:tcW w:w="3249" w:type="dxa"/>
            <w:tcBorders>
              <w:top w:val="single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b/>
                <w:lang w:val="es-AR"/>
              </w:rPr>
            </w:pPr>
            <w:r w:rsidRPr="00327E28">
              <w:rPr>
                <w:rFonts w:cs="Arial"/>
                <w:b/>
                <w:lang w:val="es-AR"/>
              </w:rPr>
              <w:t>Generalidades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936E6" w:rsidRPr="00327E28" w:rsidRDefault="005936E6" w:rsidP="005936E6">
            <w:pPr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936E6" w:rsidRPr="00327E28" w:rsidRDefault="005936E6" w:rsidP="005936E6">
            <w:pPr>
              <w:ind w:left="34" w:right="34"/>
              <w:rPr>
                <w:rFonts w:cs="Arial"/>
                <w:lang w:val="es-AR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1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Fabricante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ind w:left="34" w:right="34"/>
              <w:rPr>
                <w:rFonts w:cs="Arial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2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7"/>
                <w:w w:val="99"/>
                <w:lang w:val="es-AR"/>
              </w:rPr>
              <w:t>y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>s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1"/>
                <w:w w:val="99"/>
                <w:lang w:val="es-AR"/>
              </w:rPr>
              <w:t>IRAM 2187/86 Parte I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3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4"/>
                <w:w w:val="99"/>
                <w:lang w:val="es-AR"/>
              </w:rPr>
              <w:t>Denominación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 xml:space="preserve">A – 300/50 26/7 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Material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rFonts w:cs="Arial"/>
                <w:lang w:val="es-AR"/>
              </w:rPr>
            </w:pPr>
            <w:proofErr w:type="spellStart"/>
            <w:r w:rsidRPr="00327E28">
              <w:rPr>
                <w:rFonts w:cs="Arial"/>
                <w:spacing w:val="1"/>
                <w:w w:val="99"/>
                <w:lang w:val="es-AR"/>
              </w:rPr>
              <w:t>AlAl</w:t>
            </w:r>
            <w:proofErr w:type="spellEnd"/>
            <w:r w:rsidRPr="00327E28">
              <w:rPr>
                <w:rFonts w:cs="Arial"/>
                <w:spacing w:val="1"/>
                <w:w w:val="99"/>
                <w:lang w:val="es-AR"/>
              </w:rPr>
              <w:t>/Ac (AAC SR)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3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Formación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ind w:left="34" w:right="34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26/7 (14+12/6+1)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4.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Área sección de Aluminio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mm</w:t>
            </w:r>
            <w:r w:rsidRPr="00327E28">
              <w:rPr>
                <w:rFonts w:cs="Arial"/>
                <w:vertAlign w:val="superscript"/>
                <w:lang w:val="es-AR"/>
              </w:rPr>
              <w:t>2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304.3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5.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Área sección acero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mm</w:t>
            </w:r>
            <w:r w:rsidRPr="00327E28">
              <w:rPr>
                <w:rFonts w:cs="Arial"/>
                <w:vertAlign w:val="superscript"/>
                <w:lang w:val="es-AR"/>
              </w:rPr>
              <w:t>2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49.5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5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6.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Área sección total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mm</w:t>
            </w:r>
            <w:r w:rsidRPr="00327E28">
              <w:rPr>
                <w:rFonts w:cs="Arial"/>
                <w:vertAlign w:val="superscript"/>
                <w:lang w:val="es-AR"/>
              </w:rPr>
              <w:t>2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353.5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7.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Relación nominal de áreas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6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8.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Diámetro exterior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mm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24.5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9.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Masa Unitaria (sin grasa)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kg/m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1.227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10.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Masa Unitaria (con grasa)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kg/m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1.239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11.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Relación de Cableado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(x)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11.1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Capa externa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(x)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11.2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Capa Interna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12.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Carga mínima de rotura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proofErr w:type="spellStart"/>
            <w:r w:rsidRPr="00327E28">
              <w:rPr>
                <w:rFonts w:cs="Arial"/>
                <w:lang w:val="es-AR"/>
              </w:rPr>
              <w:t>kN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105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60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13.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60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Módulo de elasticidad total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22"/>
              <w:jc w:val="center"/>
              <w:rPr>
                <w:rFonts w:cs="Arial"/>
                <w:lang w:val="es-AR"/>
              </w:rPr>
            </w:pPr>
            <w:proofErr w:type="spellStart"/>
            <w:r w:rsidRPr="00327E28">
              <w:rPr>
                <w:rFonts w:cs="Arial"/>
                <w:lang w:val="es-AR"/>
              </w:rPr>
              <w:t>MPa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60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77.000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14.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Coeficiente de dilatación lineal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1/</w:t>
            </w:r>
            <w:proofErr w:type="spellStart"/>
            <w:r w:rsidRPr="00327E28">
              <w:rPr>
                <w:rFonts w:cs="Arial"/>
                <w:lang w:val="es-AR"/>
              </w:rPr>
              <w:t>ºC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18.9x10</w:t>
            </w:r>
            <w:r w:rsidRPr="00327E28">
              <w:rPr>
                <w:rFonts w:cs="Arial"/>
                <w:vertAlign w:val="superscript"/>
                <w:lang w:val="es-AR"/>
              </w:rPr>
              <w:t>-6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15.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Sentido de torsión de la capa exterior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Derecha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16.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Resistencia eléctrica a 20ºC, CC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sz w:val="22"/>
                <w:szCs w:val="22"/>
                <w:lang w:val="es-AR" w:eastAsia="es-MX"/>
              </w:rPr>
              <w:t>Ω</w:t>
            </w:r>
            <w:r w:rsidRPr="00327E28">
              <w:rPr>
                <w:rFonts w:cs="Arial"/>
                <w:lang w:val="es-AR"/>
              </w:rPr>
              <w:t xml:space="preserve"> /km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0,0949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78"/>
              <w:ind w:left="23" w:right="-20"/>
              <w:rPr>
                <w:rFonts w:cs="Arial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78"/>
              <w:ind w:right="-20"/>
              <w:rPr>
                <w:rFonts w:cs="Arial"/>
                <w:lang w:val="es-AR"/>
              </w:rPr>
            </w:pP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78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17.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78"/>
              <w:ind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Grasa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17.1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Tipo y calidad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(x)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17.2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 xml:space="preserve">Punto de goteo mínimo 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ºC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105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18.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Suministro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18.1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Largo nominal de expedición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 xml:space="preserve">2.500 </w:t>
            </w:r>
            <w:r w:rsidRPr="00327E28">
              <w:rPr>
                <w:rFonts w:cs="Arial"/>
                <w:sz w:val="22"/>
                <w:szCs w:val="22"/>
                <w:lang w:val="es-AR" w:eastAsia="es-MX"/>
              </w:rPr>
              <w:t>± 125</w:t>
            </w:r>
            <w:r w:rsidRPr="00327E28">
              <w:rPr>
                <w:rFonts w:cs="Arial"/>
                <w:lang w:val="es-AR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18.2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Largo mínimo de bobina corta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(x)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19.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Alambres de Aluminio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19.1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Cantidad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Nº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26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lastRenderedPageBreak/>
              <w:t>19.2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Número de capas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Nº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2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19.3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Diámetro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mm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 xml:space="preserve">3,86 </w:t>
            </w:r>
            <w:r w:rsidRPr="00327E28">
              <w:rPr>
                <w:rFonts w:cs="Arial"/>
                <w:sz w:val="22"/>
                <w:szCs w:val="22"/>
                <w:lang w:val="es-AR" w:eastAsia="es-MX"/>
              </w:rPr>
              <w:t>± 1%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19.4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Tensión mínima de rotura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a) antes de cablear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MPa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lang w:val="es-AR"/>
              </w:rPr>
              <w:t>(x)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b) después de cablear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MPa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lang w:val="es-AR"/>
              </w:rPr>
              <w:t>(x)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19.5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Alargamiento mínimo de rotura s/250 mm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a) antes de cablear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%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1,2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b) después de cablear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%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(x)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19.6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Densidad a 20ºC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kg/dm</w:t>
            </w:r>
            <w:r w:rsidRPr="00327E28">
              <w:rPr>
                <w:rFonts w:cs="Arial"/>
                <w:spacing w:val="-2"/>
                <w:w w:val="99"/>
                <w:vertAlign w:val="superscript"/>
                <w:lang w:val="es-AR"/>
              </w:rPr>
              <w:t>3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2,703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19.7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Coeficiente de dilatación lineal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1/</w:t>
            </w: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ºC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23x10</w:t>
            </w:r>
            <w:r w:rsidRPr="00327E28">
              <w:rPr>
                <w:rFonts w:cs="Arial"/>
                <w:w w:val="99"/>
                <w:vertAlign w:val="superscript"/>
                <w:lang w:val="es-AR"/>
              </w:rPr>
              <w:t>-6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19.8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Método de soldadura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 presión en frío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19.9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Distancia entre soldaduras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15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19.10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Resistividad a 20ºC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z w:val="22"/>
                <w:szCs w:val="22"/>
                <w:lang w:val="es-AR" w:eastAsia="es-MX"/>
              </w:rPr>
              <w:t>Ω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mm</w:t>
            </w:r>
            <w:proofErr w:type="spellEnd"/>
            <w:r w:rsidRPr="00327E28">
              <w:rPr>
                <w:rFonts w:cs="Arial"/>
                <w:spacing w:val="-1"/>
                <w:w w:val="105"/>
                <w:position w:val="8"/>
                <w:lang w:val="es-AR"/>
              </w:rPr>
              <w:t>2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/</w:t>
            </w:r>
            <w:r w:rsidRPr="00327E28">
              <w:rPr>
                <w:rFonts w:cs="Arial"/>
                <w:w w:val="99"/>
                <w:lang w:val="es-AR"/>
              </w:rPr>
              <w:t>m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0,028264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19.11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Coeficiente de variación de la resi</w:t>
            </w:r>
            <w:r w:rsidR="0036007E">
              <w:rPr>
                <w:rFonts w:cs="Arial"/>
                <w:w w:val="99"/>
                <w:lang w:val="es-AR"/>
              </w:rPr>
              <w:t>s</w:t>
            </w:r>
            <w:bookmarkStart w:id="1" w:name="_GoBack"/>
            <w:bookmarkEnd w:id="1"/>
            <w:r w:rsidRPr="00327E28">
              <w:rPr>
                <w:rFonts w:cs="Arial"/>
                <w:w w:val="99"/>
                <w:lang w:val="es-AR"/>
              </w:rPr>
              <w:t>tividad con la temperatura, a 20ºC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1/</w:t>
            </w: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ºC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0.0403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20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Alma de Acero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20.1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Formación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1x7 (1+6)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20.2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Diámetro exterior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mm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9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20.3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Relación de cableado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mm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(x)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20.4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Módulo de Elasticidad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daN</w:t>
            </w:r>
            <w:proofErr w:type="spellEnd"/>
            <w:r w:rsidRPr="00327E28">
              <w:rPr>
                <w:rFonts w:cs="Arial"/>
                <w:spacing w:val="-2"/>
                <w:w w:val="99"/>
                <w:lang w:val="es-AR"/>
              </w:rPr>
              <w:t>/ mm</w:t>
            </w:r>
            <w:r w:rsidRPr="00327E28">
              <w:rPr>
                <w:rFonts w:cs="Arial"/>
                <w:spacing w:val="-1"/>
                <w:w w:val="105"/>
                <w:position w:val="8"/>
                <w:lang w:val="es-AR"/>
              </w:rPr>
              <w:t>2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18.000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78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20.5</w:t>
            </w:r>
          </w:p>
        </w:tc>
        <w:tc>
          <w:tcPr>
            <w:tcW w:w="3249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78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Coeficiente de dilatación lineal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1/</w:t>
            </w: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ºC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</w:p>
        </w:tc>
        <w:tc>
          <w:tcPr>
            <w:tcW w:w="3249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</w:p>
        </w:tc>
        <w:tc>
          <w:tcPr>
            <w:tcW w:w="851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21.</w:t>
            </w:r>
          </w:p>
        </w:tc>
        <w:tc>
          <w:tcPr>
            <w:tcW w:w="3249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Alambres de acero</w:t>
            </w:r>
          </w:p>
        </w:tc>
        <w:tc>
          <w:tcPr>
            <w:tcW w:w="851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21.1</w:t>
            </w:r>
          </w:p>
        </w:tc>
        <w:tc>
          <w:tcPr>
            <w:tcW w:w="3249" w:type="dxa"/>
            <w:tcBorders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Diámetro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 xml:space="preserve">mm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 xml:space="preserve">3 </w:t>
            </w:r>
            <w:r w:rsidRPr="00327E28">
              <w:rPr>
                <w:rFonts w:cs="Arial"/>
                <w:sz w:val="22"/>
                <w:szCs w:val="22"/>
                <w:lang w:val="es-AR" w:eastAsia="es-MX"/>
              </w:rPr>
              <w:t>± 0.05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21.2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Tensión mínima de rotura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a) antes de cablear</w:t>
            </w:r>
          </w:p>
        </w:tc>
        <w:tc>
          <w:tcPr>
            <w:tcW w:w="851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MPa</w:t>
            </w:r>
            <w:proofErr w:type="spellEnd"/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1.310</w:t>
            </w:r>
          </w:p>
        </w:tc>
        <w:tc>
          <w:tcPr>
            <w:tcW w:w="1418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b) después de cablear</w:t>
            </w:r>
          </w:p>
        </w:tc>
        <w:tc>
          <w:tcPr>
            <w:tcW w:w="851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MPa</w:t>
            </w:r>
            <w:proofErr w:type="spellEnd"/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1.244</w:t>
            </w:r>
          </w:p>
        </w:tc>
        <w:tc>
          <w:tcPr>
            <w:tcW w:w="1418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21.3</w:t>
            </w:r>
          </w:p>
        </w:tc>
        <w:tc>
          <w:tcPr>
            <w:tcW w:w="3249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Tensión mínima al 1% de alargamiento s/250 mm</w:t>
            </w:r>
          </w:p>
        </w:tc>
        <w:tc>
          <w:tcPr>
            <w:tcW w:w="851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MPa</w:t>
            </w:r>
            <w:proofErr w:type="spellEnd"/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1.140</w:t>
            </w:r>
          </w:p>
        </w:tc>
        <w:tc>
          <w:tcPr>
            <w:tcW w:w="1418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21.4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2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Alargamiento a rotura s/250 mm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ind w:left="34" w:right="34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a) antes de cablear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%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3,5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b) después de cablear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%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3,0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21.5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Densidad a 20ºC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kg/dm</w:t>
            </w:r>
            <w:r w:rsidRPr="00327E28">
              <w:rPr>
                <w:rFonts w:cs="Arial"/>
                <w:spacing w:val="-2"/>
                <w:w w:val="99"/>
                <w:vertAlign w:val="superscript"/>
                <w:lang w:val="es-AR"/>
              </w:rPr>
              <w:t>3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7.78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21.6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Coeficiente de dilatación lineal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1/º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C11.5x10</w:t>
            </w:r>
            <w:r w:rsidRPr="00327E28">
              <w:rPr>
                <w:rFonts w:cs="Arial"/>
                <w:spacing w:val="-2"/>
                <w:w w:val="99"/>
                <w:vertAlign w:val="superscript"/>
                <w:lang w:val="es-AR"/>
              </w:rPr>
              <w:t>-6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2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21.7</w:t>
            </w:r>
          </w:p>
        </w:tc>
        <w:tc>
          <w:tcPr>
            <w:tcW w:w="3249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2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Proceso de cincado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Inmersión en caliente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21.8</w:t>
            </w:r>
          </w:p>
        </w:tc>
        <w:tc>
          <w:tcPr>
            <w:tcW w:w="3249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Masa mínima de la capa de cinc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g/m</w:t>
            </w:r>
            <w:r w:rsidRPr="00327E28">
              <w:rPr>
                <w:rFonts w:cs="Arial"/>
                <w:spacing w:val="-2"/>
                <w:w w:val="99"/>
                <w:vertAlign w:val="superscript"/>
                <w:lang w:val="es-AR"/>
              </w:rPr>
              <w:t>2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230</w:t>
            </w:r>
          </w:p>
        </w:tc>
        <w:tc>
          <w:tcPr>
            <w:tcW w:w="141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21.9</w:t>
            </w:r>
          </w:p>
        </w:tc>
        <w:tc>
          <w:tcPr>
            <w:tcW w:w="3249" w:type="dxa"/>
            <w:tcBorders>
              <w:bottom w:val="dotted" w:sz="4" w:space="0" w:color="auto"/>
            </w:tcBorders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Número mínimo de inmersiones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Nº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3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22.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Embalaje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22.1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Norma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IRAM 9590 1/96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22.2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Tipo de carrete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Sin escalón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22.3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Carga útil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kg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(x)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22.4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Cantidad de tensores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b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b/>
                <w:spacing w:val="-2"/>
                <w:w w:val="99"/>
                <w:lang w:val="es-AR"/>
              </w:rPr>
              <w:t>Nº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6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22.5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Diámetro de tensores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19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22.6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Altura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1.750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Diámetro del tambor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900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Ancho útil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1.000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22.7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Espesor de las alas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25.4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22.8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Espesor duelas de cierre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mm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25.4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22.9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Madera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 xml:space="preserve">Eucalipto </w:t>
            </w:r>
            <w:proofErr w:type="spellStart"/>
            <w:r w:rsidRPr="00327E28">
              <w:rPr>
                <w:rFonts w:cs="Arial"/>
                <w:w w:val="99"/>
                <w:lang w:val="es-AR"/>
              </w:rPr>
              <w:t>Saligna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22.10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Tratamiento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Sin tratamiento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22.1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Retención mínima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Kg/m</w:t>
            </w:r>
            <w:r w:rsidRPr="00327E28">
              <w:rPr>
                <w:rFonts w:cs="Arial"/>
                <w:spacing w:val="-2"/>
                <w:w w:val="99"/>
                <w:vertAlign w:val="superscript"/>
                <w:lang w:val="es-AR"/>
              </w:rPr>
              <w:t>3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--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22.12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Terminación exterior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Pintado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22.13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Terminación interior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 xml:space="preserve">Lámina </w:t>
            </w:r>
            <w:proofErr w:type="spellStart"/>
            <w:r w:rsidRPr="00327E28">
              <w:rPr>
                <w:rFonts w:cs="Arial"/>
                <w:w w:val="99"/>
                <w:lang w:val="es-AR"/>
              </w:rPr>
              <w:t>poliet</w:t>
            </w:r>
            <w:proofErr w:type="spellEnd"/>
            <w:r w:rsidRPr="00327E28">
              <w:rPr>
                <w:rFonts w:cs="Arial"/>
                <w:w w:val="99"/>
                <w:lang w:val="es-AR"/>
              </w:rPr>
              <w:t>.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22.14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Planos generales y detalle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Adjuntar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22.15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Tara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kg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(x)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(x) A completar por el fabricante</w:t>
            </w:r>
          </w:p>
        </w:tc>
      </w:tr>
      <w:tr w:rsidR="005936E6" w:rsidRPr="00327E28" w:rsidTr="00980884">
        <w:trPr>
          <w:cantSplit/>
          <w:trHeight w:val="1436"/>
        </w:trPr>
        <w:tc>
          <w:tcPr>
            <w:tcW w:w="988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36E6" w:rsidRPr="00327E28" w:rsidRDefault="005936E6" w:rsidP="005936E6">
            <w:pPr>
              <w:widowControl w:val="0"/>
              <w:tabs>
                <w:tab w:val="right" w:pos="9375"/>
              </w:tabs>
              <w:autoSpaceDE w:val="0"/>
              <w:autoSpaceDN w:val="0"/>
              <w:adjustRightInd w:val="0"/>
              <w:ind w:right="-20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……………………………………..                                                                      …………………………………</w:t>
            </w:r>
          </w:p>
          <w:p w:rsidR="005936E6" w:rsidRPr="00327E28" w:rsidRDefault="005936E6" w:rsidP="005936E6">
            <w:pPr>
              <w:widowControl w:val="0"/>
              <w:tabs>
                <w:tab w:val="right" w:pos="9375"/>
              </w:tabs>
              <w:autoSpaceDE w:val="0"/>
              <w:autoSpaceDN w:val="0"/>
              <w:adjustRightInd w:val="0"/>
              <w:ind w:left="284" w:right="-20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Representante Técnico                                                                                           Representante Legal</w:t>
            </w:r>
          </w:p>
          <w:p w:rsidR="005936E6" w:rsidRPr="00327E28" w:rsidRDefault="005936E6" w:rsidP="005936E6">
            <w:pPr>
              <w:widowControl w:val="0"/>
              <w:tabs>
                <w:tab w:val="right" w:pos="9375"/>
              </w:tabs>
              <w:autoSpaceDE w:val="0"/>
              <w:autoSpaceDN w:val="0"/>
              <w:adjustRightInd w:val="0"/>
              <w:ind w:left="284" w:right="-20"/>
              <w:jc w:val="center"/>
              <w:rPr>
                <w:rFonts w:cs="Arial"/>
                <w:w w:val="99"/>
                <w:lang w:val="es-AR"/>
              </w:rPr>
            </w:pPr>
          </w:p>
        </w:tc>
      </w:tr>
    </w:tbl>
    <w:p w:rsidR="005936E6" w:rsidRPr="00327E28" w:rsidRDefault="005936E6" w:rsidP="005936E6">
      <w:pPr>
        <w:pStyle w:val="Ttulo1"/>
        <w:tabs>
          <w:tab w:val="left" w:pos="187"/>
        </w:tabs>
        <w:ind w:left="187" w:hanging="187"/>
        <w:rPr>
          <w:rFonts w:cs="Arial"/>
          <w:sz w:val="22"/>
          <w:szCs w:val="22"/>
          <w:lang w:val="es-AR"/>
        </w:rPr>
      </w:pPr>
    </w:p>
    <w:p w:rsidR="00E46BDE" w:rsidRDefault="00E46BDE" w:rsidP="005936E6">
      <w:pPr>
        <w:rPr>
          <w:lang w:val="es-AR"/>
        </w:rPr>
        <w:sectPr w:rsidR="00E46BDE" w:rsidSect="00E6027F">
          <w:headerReference w:type="default" r:id="rId14"/>
          <w:headerReference w:type="first" r:id="rId15"/>
          <w:pgSz w:w="11907" w:h="16840" w:code="9"/>
          <w:pgMar w:top="1559" w:right="709" w:bottom="992" w:left="1701" w:header="142" w:footer="454" w:gutter="0"/>
          <w:cols w:space="720"/>
          <w:titlePg/>
        </w:sectPr>
      </w:pPr>
    </w:p>
    <w:p w:rsidR="005936E6" w:rsidRPr="004B5EB9" w:rsidRDefault="005936E6" w:rsidP="005936E6">
      <w:pPr>
        <w:rPr>
          <w:lang w:val="es-AR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851"/>
        <w:gridCol w:w="1559"/>
        <w:gridCol w:w="1276"/>
        <w:gridCol w:w="1984"/>
      </w:tblGrid>
      <w:tr w:rsidR="005936E6" w:rsidRPr="005936E6" w:rsidTr="005936E6">
        <w:trPr>
          <w:cantSplit/>
          <w:trHeight w:val="926"/>
          <w:tblHeader/>
        </w:trPr>
        <w:tc>
          <w:tcPr>
            <w:tcW w:w="9747" w:type="dxa"/>
            <w:gridSpan w:val="6"/>
            <w:tcBorders>
              <w:top w:val="single" w:sz="4" w:space="0" w:color="auto"/>
            </w:tcBorders>
            <w:vAlign w:val="center"/>
          </w:tcPr>
          <w:p w:rsidR="005936E6" w:rsidRDefault="005936E6" w:rsidP="005936E6">
            <w:pPr>
              <w:jc w:val="center"/>
              <w:rPr>
                <w:rFonts w:cs="Arial"/>
                <w:b/>
                <w:lang w:val="es-ES"/>
              </w:rPr>
            </w:pPr>
            <w:r w:rsidRPr="005936E6">
              <w:rPr>
                <w:rFonts w:cs="Arial"/>
                <w:b/>
                <w:lang w:val="es-ES"/>
              </w:rPr>
              <w:t>PLANILLA DATOS TÉCNICOS GARANTIZADOS</w:t>
            </w:r>
          </w:p>
          <w:p w:rsidR="005936E6" w:rsidRPr="005936E6" w:rsidRDefault="005936E6" w:rsidP="005936E6">
            <w:pPr>
              <w:rPr>
                <w:rFonts w:cs="Arial"/>
                <w:b/>
                <w:lang w:val="es-ES"/>
              </w:rPr>
            </w:pPr>
          </w:p>
          <w:p w:rsidR="005936E6" w:rsidRPr="005936E6" w:rsidRDefault="005936E6" w:rsidP="005936E6">
            <w:pPr>
              <w:rPr>
                <w:rFonts w:cs="Arial"/>
                <w:b/>
                <w:lang w:val="es-ES"/>
              </w:rPr>
            </w:pPr>
            <w:r w:rsidRPr="005936E6">
              <w:rPr>
                <w:rFonts w:cs="Arial"/>
                <w:b/>
                <w:lang w:val="es-ES"/>
              </w:rPr>
              <w:t>SUMINISTRO DE AISLADORES</w:t>
            </w:r>
          </w:p>
        </w:tc>
      </w:tr>
      <w:tr w:rsidR="005936E6" w:rsidRPr="005936E6" w:rsidTr="005936E6">
        <w:trPr>
          <w:cantSplit/>
          <w:trHeight w:val="131"/>
          <w:tblHeader/>
        </w:trPr>
        <w:tc>
          <w:tcPr>
            <w:tcW w:w="97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36E6" w:rsidRPr="005936E6" w:rsidRDefault="005936E6" w:rsidP="005936E6">
            <w:pPr>
              <w:rPr>
                <w:rFonts w:cs="Arial"/>
                <w:b/>
                <w:sz w:val="16"/>
                <w:szCs w:val="16"/>
                <w:lang w:val="es-ES"/>
              </w:rPr>
            </w:pPr>
          </w:p>
        </w:tc>
      </w:tr>
      <w:tr w:rsidR="005936E6" w:rsidRPr="005936E6" w:rsidTr="005936E6">
        <w:trPr>
          <w:cantSplit/>
          <w:trHeight w:val="459"/>
          <w:tblHeader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5936E6" w:rsidRDefault="005936E6" w:rsidP="005936E6">
            <w:pPr>
              <w:rPr>
                <w:rFonts w:cs="Arial"/>
                <w:b/>
              </w:rPr>
            </w:pPr>
            <w:proofErr w:type="spellStart"/>
            <w:r w:rsidRPr="005936E6">
              <w:rPr>
                <w:rFonts w:cs="Arial"/>
                <w:b/>
              </w:rPr>
              <w:t>Nro</w:t>
            </w:r>
            <w:proofErr w:type="spellEnd"/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5936E6" w:rsidRDefault="005936E6" w:rsidP="005936E6">
            <w:pPr>
              <w:rPr>
                <w:rFonts w:cs="Arial"/>
                <w:b/>
              </w:rPr>
            </w:pPr>
            <w:r w:rsidRPr="005936E6">
              <w:rPr>
                <w:rFonts w:cs="Arial"/>
                <w:b/>
              </w:rPr>
              <w:t xml:space="preserve">DESCRIPCIÓN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5936E6" w:rsidRDefault="005936E6" w:rsidP="005936E6">
            <w:pPr>
              <w:jc w:val="center"/>
              <w:rPr>
                <w:rFonts w:cs="Arial"/>
                <w:b/>
              </w:rPr>
            </w:pPr>
            <w:r w:rsidRPr="005936E6">
              <w:rPr>
                <w:rFonts w:cs="Arial"/>
                <w:b/>
              </w:rPr>
              <w:t>UNID.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5936E6" w:rsidRDefault="005936E6" w:rsidP="005936E6">
            <w:pPr>
              <w:ind w:left="34" w:right="34"/>
              <w:rPr>
                <w:rFonts w:cs="Arial"/>
                <w:b/>
              </w:rPr>
            </w:pPr>
            <w:r w:rsidRPr="005936E6">
              <w:rPr>
                <w:rFonts w:cs="Arial"/>
                <w:b/>
              </w:rPr>
              <w:t>S/PLIEGO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5936E6" w:rsidRDefault="005936E6" w:rsidP="005936E6">
            <w:pPr>
              <w:rPr>
                <w:rFonts w:cs="Arial"/>
                <w:b/>
              </w:rPr>
            </w:pPr>
            <w:r w:rsidRPr="005936E6">
              <w:rPr>
                <w:rFonts w:cs="Arial"/>
                <w:b/>
              </w:rPr>
              <w:t>S/</w:t>
            </w:r>
          </w:p>
          <w:p w:rsidR="005936E6" w:rsidRPr="005936E6" w:rsidRDefault="005936E6" w:rsidP="005936E6">
            <w:pPr>
              <w:ind w:right="-108"/>
              <w:rPr>
                <w:rFonts w:cs="Arial"/>
                <w:b/>
              </w:rPr>
            </w:pPr>
            <w:r w:rsidRPr="005936E6">
              <w:rPr>
                <w:rFonts w:cs="Arial"/>
                <w:b/>
              </w:rPr>
              <w:t>OFERTA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5936E6" w:rsidRDefault="005936E6" w:rsidP="005936E6">
            <w:pPr>
              <w:rPr>
                <w:rFonts w:cs="Arial"/>
                <w:b/>
              </w:rPr>
            </w:pPr>
            <w:r w:rsidRPr="005936E6">
              <w:rPr>
                <w:rFonts w:cs="Arial"/>
                <w:b/>
              </w:rPr>
              <w:t>OBSERVACIONES</w:t>
            </w:r>
          </w:p>
        </w:tc>
      </w:tr>
      <w:tr w:rsidR="005936E6" w:rsidRPr="005936E6" w:rsidTr="005936E6">
        <w:trPr>
          <w:cantSplit/>
          <w:trHeight w:val="340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5936E6" w:rsidRPr="005936E6" w:rsidRDefault="005936E6" w:rsidP="005936E6">
            <w:pPr>
              <w:rPr>
                <w:rFonts w:cs="Arial"/>
                <w:b/>
              </w:rPr>
            </w:pPr>
            <w:r w:rsidRPr="005936E6">
              <w:rPr>
                <w:rFonts w:cs="Arial"/>
                <w:b/>
              </w:rPr>
              <w:t>1</w:t>
            </w:r>
          </w:p>
        </w:tc>
        <w:tc>
          <w:tcPr>
            <w:tcW w:w="3249" w:type="dxa"/>
            <w:tcBorders>
              <w:top w:val="single" w:sz="4" w:space="0" w:color="auto"/>
            </w:tcBorders>
            <w:vAlign w:val="center"/>
          </w:tcPr>
          <w:p w:rsidR="005936E6" w:rsidRPr="005936E6" w:rsidRDefault="005936E6" w:rsidP="005936E6">
            <w:pPr>
              <w:rPr>
                <w:rFonts w:cs="Arial"/>
                <w:b/>
              </w:rPr>
            </w:pPr>
            <w:r w:rsidRPr="005936E6">
              <w:rPr>
                <w:rFonts w:cs="Arial"/>
                <w:b/>
              </w:rPr>
              <w:t>GENERALIDADES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936E6" w:rsidRPr="005936E6" w:rsidRDefault="005936E6" w:rsidP="005936E6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936E6" w:rsidRPr="005936E6" w:rsidRDefault="005936E6" w:rsidP="005936E6">
            <w:pPr>
              <w:ind w:left="34" w:right="34"/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936E6" w:rsidRPr="005936E6" w:rsidRDefault="005936E6" w:rsidP="005936E6">
            <w:pPr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5936E6" w:rsidRPr="005936E6" w:rsidRDefault="005936E6" w:rsidP="005936E6">
            <w:pPr>
              <w:rPr>
                <w:rFonts w:cs="Arial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1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Fabricante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ind w:left="34" w:right="34"/>
              <w:rPr>
                <w:rFonts w:cs="Arial"/>
                <w:lang w:val="es-AR"/>
              </w:rPr>
            </w:pP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2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7"/>
                <w:w w:val="99"/>
                <w:lang w:val="es-AR"/>
              </w:rPr>
              <w:t>y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>s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lang w:val="es-AR"/>
              </w:rPr>
            </w:pPr>
            <w:r w:rsidRPr="00327E28">
              <w:rPr>
                <w:rFonts w:cs="Arial"/>
                <w:spacing w:val="-1"/>
                <w:w w:val="99"/>
                <w:lang w:val="es-AR"/>
              </w:rPr>
              <w:t>I</w:t>
            </w:r>
            <w:r w:rsidRPr="00327E28">
              <w:rPr>
                <w:rFonts w:cs="Arial"/>
                <w:w w:val="99"/>
                <w:lang w:val="es-AR"/>
              </w:rPr>
              <w:t>EC</w:t>
            </w:r>
            <w:r w:rsidRPr="00327E28">
              <w:rPr>
                <w:rFonts w:cs="Arial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60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38</w:t>
            </w:r>
            <w:r w:rsidRPr="00327E28">
              <w:rPr>
                <w:rFonts w:cs="Arial"/>
                <w:w w:val="99"/>
                <w:lang w:val="es-AR"/>
              </w:rPr>
              <w:t>3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3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4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ip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uz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/badajo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1.4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pl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mi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ó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ul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1.5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w w:val="99"/>
                <w:lang w:val="es-AR"/>
              </w:rPr>
              <w:t>: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ind w:left="34" w:right="34"/>
              <w:rPr>
                <w:lang w:val="es-AR"/>
              </w:rPr>
            </w:pP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1.5.1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V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id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1.5.2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á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ind w:left="34" w:right="34"/>
              <w:rPr>
                <w:lang w:val="es-AR"/>
              </w:rPr>
            </w:pP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2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1.5.2.1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uz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lang w:val="es-AR"/>
              </w:rPr>
            </w:pPr>
            <w:r w:rsidRPr="00327E28">
              <w:rPr>
                <w:rFonts w:cs="Arial"/>
                <w:spacing w:val="-1"/>
                <w:w w:val="99"/>
                <w:lang w:val="es-AR"/>
              </w:rPr>
              <w:t>F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undi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ó</w:t>
            </w:r>
            <w:r w:rsidRPr="00327E28">
              <w:rPr>
                <w:rFonts w:cs="Arial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bl</w:t>
            </w:r>
            <w:r w:rsidRPr="00327E28">
              <w:rPr>
                <w:rFonts w:cs="Arial"/>
                <w:w w:val="99"/>
                <w:lang w:val="es-AR"/>
              </w:rPr>
              <w:t>e 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dul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r,</w:t>
            </w:r>
            <w:r w:rsidRPr="00327E28">
              <w:rPr>
                <w:rFonts w:cs="Arial"/>
                <w:spacing w:val="-2"/>
                <w:lang w:val="es-AR"/>
              </w:rPr>
              <w:t xml:space="preserve"> </w:t>
            </w:r>
            <w:proofErr w:type="gramStart"/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in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cado</w:t>
            </w:r>
            <w:proofErr w:type="gramEnd"/>
            <w:r w:rsidRPr="00327E28">
              <w:rPr>
                <w:rFonts w:cs="Arial"/>
                <w:w w:val="99"/>
                <w:lang w:val="es-AR"/>
              </w:rPr>
              <w:t>.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2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1.5.2.2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B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j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ro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4"/>
                <w:w w:val="99"/>
                <w:lang w:val="es-AR"/>
              </w:rPr>
              <w:t>f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j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in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2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1.5.2.3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h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7"/>
                <w:w w:val="99"/>
                <w:lang w:val="es-AR"/>
              </w:rPr>
              <w:t>v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ro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in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7"/>
                <w:w w:val="99"/>
                <w:lang w:val="es-AR"/>
              </w:rPr>
              <w:t>x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id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bl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</w:p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(A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I</w:t>
            </w:r>
            <w:r w:rsidRPr="00327E28">
              <w:rPr>
                <w:rFonts w:cs="Arial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304</w:t>
            </w:r>
            <w:r w:rsidRPr="00327E28">
              <w:rPr>
                <w:rFonts w:cs="Arial"/>
                <w:w w:val="99"/>
                <w:lang w:val="es-AR"/>
              </w:rPr>
              <w:t>)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2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6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,</w:t>
            </w:r>
            <w:r w:rsidRPr="00327E28">
              <w:rPr>
                <w:rFonts w:cs="Arial"/>
                <w:spacing w:val="-2"/>
                <w:lang w:val="es-AR"/>
              </w:rPr>
              <w:t xml:space="preserve"> 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gú</w:t>
            </w:r>
            <w:r w:rsidRPr="00327E28">
              <w:rPr>
                <w:rFonts w:cs="Arial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I</w:t>
            </w:r>
            <w:r w:rsidRPr="00327E28">
              <w:rPr>
                <w:rFonts w:cs="Arial"/>
                <w:w w:val="99"/>
                <w:lang w:val="es-AR"/>
              </w:rPr>
              <w:t>EC</w:t>
            </w:r>
            <w:r w:rsidRPr="00327E28">
              <w:rPr>
                <w:rFonts w:cs="Arial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60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30</w:t>
            </w:r>
            <w:r w:rsidRPr="00327E28">
              <w:rPr>
                <w:rFonts w:cs="Arial"/>
                <w:w w:val="99"/>
                <w:lang w:val="es-AR"/>
              </w:rPr>
              <w:t>5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U</w:t>
            </w:r>
            <w:r w:rsidRPr="00327E28">
              <w:rPr>
                <w:rFonts w:cs="Arial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7</w:t>
            </w:r>
            <w:r w:rsidRPr="00327E28">
              <w:rPr>
                <w:rFonts w:cs="Arial"/>
                <w:w w:val="99"/>
                <w:lang w:val="es-AR"/>
              </w:rPr>
              <w:t>0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BL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2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7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4"/>
                <w:w w:val="99"/>
                <w:lang w:val="es-AR"/>
              </w:rPr>
              <w:t>f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b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ó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w w:val="99"/>
                <w:lang w:val="es-AR"/>
              </w:rPr>
              <w:t>: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ind w:left="34" w:right="34"/>
              <w:jc w:val="center"/>
              <w:rPr>
                <w:lang w:val="es-AR"/>
              </w:rPr>
            </w:pP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7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1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-1"/>
                <w:w w:val="99"/>
                <w:lang w:val="es-AR"/>
              </w:rPr>
              <w:t>I</w:t>
            </w:r>
            <w:r w:rsidRPr="00327E28">
              <w:rPr>
                <w:rFonts w:cs="Arial"/>
                <w:w w:val="99"/>
                <w:lang w:val="es-AR"/>
              </w:rPr>
              <w:t>EC</w:t>
            </w:r>
            <w:r w:rsidRPr="00327E28">
              <w:rPr>
                <w:rFonts w:cs="Arial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60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30</w:t>
            </w:r>
            <w:r w:rsidRPr="00327E28">
              <w:rPr>
                <w:rFonts w:cs="Arial"/>
                <w:w w:val="99"/>
                <w:lang w:val="es-AR"/>
              </w:rPr>
              <w:t>5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7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2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pl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mi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-1"/>
                <w:w w:val="99"/>
                <w:lang w:val="es-AR"/>
              </w:rPr>
              <w:t>I</w:t>
            </w:r>
            <w:r w:rsidRPr="00327E28">
              <w:rPr>
                <w:rFonts w:cs="Arial"/>
                <w:w w:val="99"/>
                <w:lang w:val="es-AR"/>
              </w:rPr>
              <w:t>EC</w:t>
            </w:r>
            <w:r w:rsidRPr="00327E28">
              <w:rPr>
                <w:rFonts w:cs="Arial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60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12</w:t>
            </w:r>
            <w:r w:rsidRPr="00327E28">
              <w:rPr>
                <w:rFonts w:cs="Arial"/>
                <w:w w:val="99"/>
                <w:lang w:val="es-AR"/>
              </w:rPr>
              <w:t>0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7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3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h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7"/>
                <w:w w:val="99"/>
                <w:lang w:val="es-AR"/>
              </w:rPr>
              <w:t>v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-1"/>
                <w:w w:val="99"/>
                <w:lang w:val="es-AR"/>
              </w:rPr>
              <w:t>I</w:t>
            </w:r>
            <w:r w:rsidRPr="00327E28">
              <w:rPr>
                <w:rFonts w:cs="Arial"/>
                <w:w w:val="99"/>
                <w:lang w:val="es-AR"/>
              </w:rPr>
              <w:t>EC</w:t>
            </w:r>
            <w:r w:rsidRPr="00327E28">
              <w:rPr>
                <w:rFonts w:cs="Arial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60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37</w:t>
            </w:r>
            <w:r w:rsidRPr="00327E28">
              <w:rPr>
                <w:rFonts w:cs="Arial"/>
                <w:w w:val="99"/>
                <w:lang w:val="es-AR"/>
              </w:rPr>
              <w:t>2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2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8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Pr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cc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ó</w:t>
            </w:r>
            <w:r w:rsidRPr="00327E28">
              <w:rPr>
                <w:rFonts w:cs="Arial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up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4"/>
                <w:w w:val="99"/>
                <w:lang w:val="es-AR"/>
              </w:rPr>
              <w:t>f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á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s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in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 xml:space="preserve">r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inm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ó</w:t>
            </w:r>
            <w:r w:rsidRPr="00327E28">
              <w:rPr>
                <w:rFonts w:cs="Arial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 xml:space="preserve">n 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li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2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60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8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1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60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in</w:t>
            </w:r>
            <w:r w:rsidRPr="00327E28">
              <w:rPr>
                <w:rFonts w:cs="Arial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1"/>
                <w:lang w:val="es-AR"/>
              </w:rPr>
              <w:t xml:space="preserve"> 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b</w:t>
            </w:r>
            <w:r w:rsidRPr="00327E28">
              <w:rPr>
                <w:rFonts w:cs="Arial"/>
                <w:w w:val="99"/>
                <w:lang w:val="es-AR"/>
              </w:rPr>
              <w:t>re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uz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y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b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j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>,</w:t>
            </w:r>
            <w:r w:rsidRPr="00327E28">
              <w:rPr>
                <w:rFonts w:cs="Arial"/>
                <w:lang w:val="es-AR"/>
              </w:rPr>
              <w:t xml:space="preserve"> 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í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nim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22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g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/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w w:val="105"/>
                <w:position w:val="8"/>
                <w:lang w:val="es-AR"/>
              </w:rPr>
              <w:t>2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60"/>
              <w:ind w:left="34" w:right="34"/>
              <w:rPr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AS</w:t>
            </w:r>
            <w:r w:rsidRPr="00327E28">
              <w:rPr>
                <w:rFonts w:cs="Arial"/>
                <w:spacing w:val="4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15</w:t>
            </w:r>
            <w:r w:rsidRPr="00327E28">
              <w:rPr>
                <w:rFonts w:cs="Arial"/>
                <w:w w:val="99"/>
                <w:lang w:val="es-AR"/>
              </w:rPr>
              <w:t>3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2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8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2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í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nim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7"/>
                <w:w w:val="99"/>
                <w:lang w:val="es-AR"/>
              </w:rPr>
              <w:t>v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imi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up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4"/>
                <w:w w:val="99"/>
                <w:lang w:val="es-AR"/>
              </w:rPr>
              <w:t>f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l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s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AS</w:t>
            </w:r>
            <w:r w:rsidRPr="00327E28">
              <w:rPr>
                <w:rFonts w:cs="Arial"/>
                <w:spacing w:val="4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15</w:t>
            </w:r>
            <w:r w:rsidRPr="00327E28">
              <w:rPr>
                <w:rFonts w:cs="Arial"/>
                <w:w w:val="99"/>
                <w:lang w:val="es-AR"/>
              </w:rPr>
              <w:t>3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9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N</w:t>
            </w:r>
            <w:r w:rsidRPr="00327E28">
              <w:rPr>
                <w:rFonts w:cs="Arial"/>
                <w:w w:val="99"/>
                <w:lang w:val="es-AR"/>
              </w:rPr>
              <w:t>°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w w:val="99"/>
                <w:lang w:val="es-AR"/>
              </w:rPr>
              <w:t>)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2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w w:val="99"/>
                <w:lang w:val="es-AR"/>
              </w:rPr>
              <w:t>0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k</w:t>
            </w:r>
            <w:r w:rsidRPr="00327E28">
              <w:rPr>
                <w:rFonts w:cs="Arial"/>
                <w:w w:val="99"/>
                <w:lang w:val="es-AR"/>
              </w:rPr>
              <w:t>g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w w:val="99"/>
                <w:lang w:val="es-AR"/>
              </w:rPr>
              <w:t>)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2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78"/>
              <w:ind w:left="23" w:right="-20"/>
              <w:rPr>
                <w:rFonts w:cs="Arial"/>
                <w:b/>
                <w:lang w:val="es-AR"/>
              </w:rPr>
            </w:pPr>
            <w:r w:rsidRPr="00327E28">
              <w:rPr>
                <w:rFonts w:cs="Arial"/>
                <w:b/>
                <w:spacing w:val="-2"/>
                <w:w w:val="99"/>
                <w:lang w:val="es-AR"/>
              </w:rPr>
              <w:t>2</w:t>
            </w:r>
            <w:r w:rsidRPr="00327E28">
              <w:rPr>
                <w:rFonts w:cs="Arial"/>
                <w:b/>
                <w:w w:val="99"/>
                <w:lang w:val="es-AR"/>
              </w:rPr>
              <w:t>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78"/>
              <w:ind w:left="23" w:right="-20"/>
              <w:rPr>
                <w:rFonts w:cs="Arial"/>
                <w:b/>
                <w:lang w:val="es-AR"/>
              </w:rPr>
            </w:pPr>
            <w:r w:rsidRPr="00327E28">
              <w:rPr>
                <w:rFonts w:cs="Arial"/>
                <w:b/>
                <w:spacing w:val="1"/>
                <w:w w:val="99"/>
                <w:lang w:val="es-AR"/>
              </w:rPr>
              <w:t>C</w:t>
            </w:r>
            <w:r w:rsidRPr="00327E28">
              <w:rPr>
                <w:rFonts w:cs="Arial"/>
                <w:b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b/>
                <w:w w:val="99"/>
                <w:lang w:val="es-AR"/>
              </w:rPr>
              <w:t>r</w:t>
            </w:r>
            <w:r w:rsidRPr="00327E28">
              <w:rPr>
                <w:rFonts w:cs="Arial"/>
                <w:b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b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b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b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b/>
                <w:w w:val="99"/>
                <w:lang w:val="es-AR"/>
              </w:rPr>
              <w:t>r</w:t>
            </w:r>
            <w:r w:rsidRPr="00327E28">
              <w:rPr>
                <w:rFonts w:cs="Arial"/>
                <w:b/>
                <w:spacing w:val="-1"/>
                <w:w w:val="99"/>
                <w:lang w:val="es-AR"/>
              </w:rPr>
              <w:t>í</w:t>
            </w:r>
            <w:r w:rsidRPr="00327E28">
              <w:rPr>
                <w:rFonts w:cs="Arial"/>
                <w:b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b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b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b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b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b/>
                <w:w w:val="99"/>
                <w:lang w:val="es-AR"/>
              </w:rPr>
              <w:t>s</w:t>
            </w:r>
            <w:r w:rsidRPr="00327E28">
              <w:rPr>
                <w:rFonts w:cs="Arial"/>
                <w:b/>
                <w:spacing w:val="1"/>
                <w:lang w:val="es-AR"/>
              </w:rPr>
              <w:t xml:space="preserve"> </w:t>
            </w:r>
            <w:r w:rsidRPr="00327E28">
              <w:rPr>
                <w:rFonts w:cs="Arial"/>
                <w:b/>
                <w:spacing w:val="2"/>
                <w:w w:val="99"/>
                <w:lang w:val="es-AR"/>
              </w:rPr>
              <w:t>G</w:t>
            </w:r>
            <w:r w:rsidRPr="00327E28">
              <w:rPr>
                <w:rFonts w:cs="Arial"/>
                <w:b/>
                <w:spacing w:val="-6"/>
                <w:w w:val="99"/>
                <w:lang w:val="es-AR"/>
              </w:rPr>
              <w:t>eo</w:t>
            </w:r>
            <w:r w:rsidRPr="00327E28">
              <w:rPr>
                <w:rFonts w:cs="Arial"/>
                <w:b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b/>
                <w:spacing w:val="-6"/>
                <w:w w:val="99"/>
                <w:lang w:val="es-AR"/>
              </w:rPr>
              <w:t>é</w:t>
            </w:r>
            <w:r w:rsidRPr="00327E28">
              <w:rPr>
                <w:rFonts w:cs="Arial"/>
                <w:b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b/>
                <w:w w:val="99"/>
                <w:lang w:val="es-AR"/>
              </w:rPr>
              <w:t>r</w:t>
            </w:r>
            <w:r w:rsidRPr="00327E28">
              <w:rPr>
                <w:rFonts w:cs="Arial"/>
                <w:b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b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b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b/>
                <w:w w:val="99"/>
                <w:lang w:val="es-AR"/>
              </w:rPr>
              <w:t>s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2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1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D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á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ro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min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á</w:t>
            </w:r>
            <w:r w:rsidRPr="00327E28">
              <w:rPr>
                <w:rFonts w:cs="Arial"/>
                <w:spacing w:val="-7"/>
                <w:w w:val="99"/>
                <w:lang w:val="es-AR"/>
              </w:rPr>
              <w:t>x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im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mm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25</w:t>
            </w:r>
            <w:r w:rsidRPr="00327E28">
              <w:rPr>
                <w:rFonts w:cs="Arial"/>
                <w:w w:val="99"/>
                <w:lang w:val="es-AR"/>
              </w:rPr>
              <w:t>5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2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min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l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mm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14</w:t>
            </w:r>
            <w:r w:rsidRPr="00327E28">
              <w:rPr>
                <w:rFonts w:cs="Arial"/>
                <w:w w:val="99"/>
                <w:lang w:val="es-AR"/>
              </w:rPr>
              <w:t>6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2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3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D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4"/>
                <w:w w:val="99"/>
                <w:lang w:val="es-AR"/>
              </w:rPr>
              <w:t>f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ug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min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í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nim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mm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28</w:t>
            </w:r>
            <w:r w:rsidRPr="00327E28">
              <w:rPr>
                <w:rFonts w:cs="Arial"/>
                <w:w w:val="99"/>
                <w:lang w:val="es-AR"/>
              </w:rPr>
              <w:t>0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4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D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mm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21</w:t>
            </w:r>
            <w:r w:rsidRPr="00327E28">
              <w:rPr>
                <w:rFonts w:cs="Arial"/>
                <w:w w:val="99"/>
                <w:lang w:val="es-AR"/>
              </w:rPr>
              <w:t>0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2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lastRenderedPageBreak/>
              <w:t>2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5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pl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mi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(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gú</w:t>
            </w:r>
            <w:r w:rsidRPr="00327E28">
              <w:rPr>
                <w:rFonts w:cs="Arial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I</w:t>
            </w:r>
            <w:r w:rsidRPr="00327E28">
              <w:rPr>
                <w:rFonts w:cs="Arial"/>
                <w:w w:val="99"/>
                <w:lang w:val="es-AR"/>
              </w:rPr>
              <w:t>EC</w:t>
            </w:r>
            <w:r w:rsidRPr="00327E28">
              <w:rPr>
                <w:rFonts w:cs="Arial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60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120</w:t>
            </w:r>
            <w:r w:rsidRPr="00327E28">
              <w:rPr>
                <w:rFonts w:cs="Arial"/>
                <w:w w:val="99"/>
                <w:lang w:val="es-AR"/>
              </w:rPr>
              <w:t>)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mm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lang w:val="es-AR"/>
              </w:rPr>
            </w:pPr>
            <w:smartTag w:uri="urn:schemas-microsoft-com:office:smarttags" w:element="metricconverter">
              <w:smartTagPr>
                <w:attr w:name="ProductID" w:val="16 A"/>
              </w:smartTagPr>
              <w:r w:rsidRPr="00327E28">
                <w:rPr>
                  <w:rFonts w:cs="Arial"/>
                  <w:spacing w:val="-2"/>
                  <w:w w:val="99"/>
                  <w:lang w:val="es-AR"/>
                </w:rPr>
                <w:t>1</w:t>
              </w:r>
              <w:r w:rsidRPr="00327E28">
                <w:rPr>
                  <w:rFonts w:cs="Arial"/>
                  <w:w w:val="99"/>
                  <w:lang w:val="es-AR"/>
                </w:rPr>
                <w:t>6</w:t>
              </w:r>
              <w:r w:rsidRPr="00327E28">
                <w:rPr>
                  <w:rFonts w:cs="Arial"/>
                  <w:spacing w:val="-3"/>
                  <w:lang w:val="es-AR"/>
                </w:rPr>
                <w:t xml:space="preserve"> </w:t>
              </w:r>
              <w:r w:rsidRPr="00327E28">
                <w:rPr>
                  <w:rFonts w:cs="Arial"/>
                  <w:w w:val="99"/>
                  <w:lang w:val="es-AR"/>
                </w:rPr>
                <w:t>A</w:t>
              </w:r>
            </w:smartTag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rFonts w:cs="Arial"/>
                <w:w w:val="99"/>
                <w:lang w:val="es-AR"/>
              </w:rPr>
            </w:pP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3.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Características Eléctricas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rFonts w:cs="Arial"/>
                <w:w w:val="99"/>
                <w:lang w:val="es-AR"/>
              </w:rPr>
            </w:pP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3.1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Aislador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rFonts w:cs="Arial"/>
                <w:w w:val="99"/>
                <w:lang w:val="es-AR"/>
              </w:rPr>
            </w:pP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3.1.1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Tensión Nominal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kV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132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3.1.2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Tensión máxima de Servicio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kV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145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3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3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 xml:space="preserve">Tensión soportada de impulso 1,2/50 </w:t>
            </w:r>
            <w:proofErr w:type="spellStart"/>
            <w:r w:rsidRPr="00327E28">
              <w:rPr>
                <w:rFonts w:cs="Arial"/>
                <w:w w:val="99"/>
                <w:lang w:val="es-AR"/>
              </w:rPr>
              <w:t>microseg</w:t>
            </w:r>
            <w:proofErr w:type="spellEnd"/>
            <w:r w:rsidRPr="00327E28">
              <w:rPr>
                <w:rFonts w:cs="Arial"/>
                <w:w w:val="99"/>
                <w:lang w:val="es-AR"/>
              </w:rPr>
              <w:t>.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Positiva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kVef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100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Negativa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kVef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(1)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3.1.4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Tensión soportada a frecuencia industrial de 50 Hz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En seco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kVef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70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Bajo lluvia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kVef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40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3.1.5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Tensión de perforación a 50 Hz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kVef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95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3.1.6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 xml:space="preserve">Nivel de </w:t>
            </w:r>
            <w:proofErr w:type="spellStart"/>
            <w:r w:rsidRPr="00327E28">
              <w:rPr>
                <w:rFonts w:cs="Arial"/>
                <w:w w:val="99"/>
                <w:lang w:val="es-AR"/>
              </w:rPr>
              <w:t>rediointerferencia</w:t>
            </w:r>
            <w:proofErr w:type="spellEnd"/>
            <w:r w:rsidRPr="00327E28">
              <w:rPr>
                <w:rFonts w:cs="Arial"/>
                <w:w w:val="99"/>
                <w:lang w:val="es-AR"/>
              </w:rPr>
              <w:t xml:space="preserve"> referida a 1 </w:t>
            </w:r>
            <w:proofErr w:type="spellStart"/>
            <w:r w:rsidRPr="00327E28">
              <w:rPr>
                <w:rFonts w:cs="Arial"/>
                <w:w w:val="99"/>
                <w:lang w:val="es-AR"/>
              </w:rPr>
              <w:t>microvolt</w:t>
            </w:r>
            <w:proofErr w:type="spellEnd"/>
            <w:r w:rsidRPr="00327E28">
              <w:rPr>
                <w:rFonts w:cs="Arial"/>
                <w:w w:val="99"/>
                <w:lang w:val="es-AR"/>
              </w:rPr>
              <w:t xml:space="preserve">/300 </w:t>
            </w:r>
            <w:proofErr w:type="spellStart"/>
            <w:r w:rsidRPr="00327E28">
              <w:rPr>
                <w:rFonts w:cs="Arial"/>
                <w:w w:val="99"/>
                <w:lang w:val="es-AR"/>
              </w:rPr>
              <w:t>omh</w:t>
            </w:r>
            <w:proofErr w:type="spellEnd"/>
            <w:r w:rsidRPr="00327E28">
              <w:rPr>
                <w:rFonts w:cs="Arial"/>
                <w:w w:val="99"/>
                <w:lang w:val="es-AR"/>
              </w:rPr>
              <w:t xml:space="preserve">, a 85 </w:t>
            </w:r>
            <w:proofErr w:type="spellStart"/>
            <w:r w:rsidRPr="00327E28">
              <w:rPr>
                <w:rFonts w:cs="Arial"/>
                <w:w w:val="99"/>
                <w:lang w:val="es-AR"/>
              </w:rPr>
              <w:t>kV</w:t>
            </w:r>
            <w:proofErr w:type="spellEnd"/>
            <w:r w:rsidRPr="00327E28">
              <w:rPr>
                <w:rFonts w:cs="Arial"/>
                <w:w w:val="99"/>
                <w:lang w:val="es-AR"/>
              </w:rPr>
              <w:t>, 50 Hz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dB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40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3.2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Cadena de Aisladores y accesorios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3.2.1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Tensión nominal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kV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132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3.2.2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Tensión máxima de servicio.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kV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145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3.2.3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Tensión soportada a frecuencia industria de 50 Hz, bajo lluvia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kVef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340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3.2.4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 xml:space="preserve">Tensión soportada de impulso 1.2/50 </w:t>
            </w:r>
            <w:proofErr w:type="spellStart"/>
            <w:r w:rsidRPr="00327E28">
              <w:rPr>
                <w:rFonts w:cs="Arial"/>
                <w:w w:val="99"/>
                <w:lang w:val="es-AR"/>
              </w:rPr>
              <w:t>microseg.en</w:t>
            </w:r>
            <w:proofErr w:type="spellEnd"/>
            <w:r w:rsidRPr="00327E28">
              <w:rPr>
                <w:rFonts w:cs="Arial"/>
                <w:w w:val="99"/>
                <w:lang w:val="es-AR"/>
              </w:rPr>
              <w:t xml:space="preserve"> seco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-Positiva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kVef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550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-Negativa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kVef</w:t>
            </w:r>
            <w:proofErr w:type="spellEnd"/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(1)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3.2.5</w:t>
            </w: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tabs>
                <w:tab w:val="left" w:pos="860"/>
              </w:tabs>
              <w:autoSpaceDE w:val="0"/>
              <w:autoSpaceDN w:val="0"/>
              <w:adjustRightInd w:val="0"/>
              <w:spacing w:before="61"/>
              <w:ind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á</w:t>
            </w:r>
            <w:r w:rsidRPr="00327E28">
              <w:rPr>
                <w:rFonts w:cs="Arial"/>
                <w:spacing w:val="-7"/>
                <w:w w:val="99"/>
                <w:lang w:val="es-AR"/>
              </w:rPr>
              <w:t>x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im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ni</w:t>
            </w:r>
            <w:r w:rsidRPr="00327E28">
              <w:rPr>
                <w:rFonts w:cs="Arial"/>
                <w:spacing w:val="-7"/>
                <w:w w:val="99"/>
                <w:lang w:val="es-AR"/>
              </w:rPr>
              <w:t>v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p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di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1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I</w:t>
            </w:r>
            <w:r w:rsidRPr="00327E28">
              <w:rPr>
                <w:rFonts w:cs="Arial"/>
                <w:w w:val="99"/>
                <w:lang w:val="es-AR"/>
              </w:rPr>
              <w:t>V</w:t>
            </w:r>
            <w:r w:rsidRPr="00327E28">
              <w:rPr>
                <w:rFonts w:cs="Arial"/>
                <w:spacing w:val="-1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mi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7"/>
                <w:w w:val="99"/>
                <w:lang w:val="es-AR"/>
              </w:rPr>
              <w:t>v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proofErr w:type="spellEnd"/>
            <w:r w:rsidRPr="00327E28">
              <w:rPr>
                <w:rFonts w:cs="Arial"/>
                <w:spacing w:val="-1"/>
                <w:w w:val="99"/>
                <w:lang w:val="es-AR"/>
              </w:rPr>
              <w:t>/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30</w:t>
            </w:r>
            <w:r w:rsidRPr="00327E28">
              <w:rPr>
                <w:rFonts w:cs="Arial"/>
                <w:w w:val="99"/>
                <w:lang w:val="es-AR"/>
              </w:rPr>
              <w:t>0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hm</w:t>
            </w:r>
            <w:r w:rsidRPr="00327E28">
              <w:rPr>
                <w:rFonts w:cs="Arial"/>
                <w:w w:val="99"/>
                <w:lang w:val="es-AR"/>
              </w:rPr>
              <w:t>,</w:t>
            </w:r>
          </w:p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spacing w:val="-6"/>
                <w:w w:val="99"/>
                <w:position w:val="-1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pli</w:t>
            </w:r>
            <w:r w:rsidRPr="00327E28">
              <w:rPr>
                <w:rFonts w:cs="Arial"/>
                <w:spacing w:val="2"/>
                <w:w w:val="99"/>
                <w:position w:val="-1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position w:val="-1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nd</w:t>
            </w:r>
            <w:r w:rsidRPr="00327E28">
              <w:rPr>
                <w:rFonts w:cs="Arial"/>
                <w:w w:val="99"/>
                <w:position w:val="-1"/>
                <w:lang w:val="es-AR"/>
              </w:rPr>
              <w:t>o</w:t>
            </w:r>
            <w:r w:rsidRPr="00327E28">
              <w:rPr>
                <w:rFonts w:cs="Arial"/>
                <w:spacing w:val="-8"/>
                <w:position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l</w:t>
            </w:r>
            <w:r w:rsidRPr="00327E28">
              <w:rPr>
                <w:rFonts w:cs="Arial"/>
                <w:w w:val="99"/>
                <w:position w:val="-1"/>
                <w:lang w:val="es-AR"/>
              </w:rPr>
              <w:t>a</w:t>
            </w:r>
            <w:r w:rsidRPr="00327E28">
              <w:rPr>
                <w:rFonts w:cs="Arial"/>
                <w:spacing w:val="-8"/>
                <w:position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-1"/>
                <w:w w:val="99"/>
                <w:position w:val="-1"/>
                <w:lang w:val="es-AR"/>
              </w:rPr>
              <w:t>t</w:t>
            </w:r>
            <w:r w:rsidRPr="00327E28">
              <w:rPr>
                <w:rFonts w:cs="Arial"/>
                <w:spacing w:val="-6"/>
                <w:w w:val="99"/>
                <w:position w:val="-1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n</w:t>
            </w:r>
            <w:r w:rsidRPr="00327E28">
              <w:rPr>
                <w:rFonts w:cs="Arial"/>
                <w:spacing w:val="2"/>
                <w:w w:val="99"/>
                <w:position w:val="-1"/>
                <w:lang w:val="es-AR"/>
              </w:rPr>
              <w:t>s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i</w:t>
            </w:r>
            <w:r w:rsidRPr="00327E28">
              <w:rPr>
                <w:rFonts w:cs="Arial"/>
                <w:spacing w:val="-6"/>
                <w:w w:val="99"/>
                <w:position w:val="-1"/>
                <w:lang w:val="es-AR"/>
              </w:rPr>
              <w:t>ó</w:t>
            </w:r>
            <w:r w:rsidRPr="00327E28">
              <w:rPr>
                <w:rFonts w:cs="Arial"/>
                <w:w w:val="99"/>
                <w:position w:val="-1"/>
                <w:lang w:val="es-AR"/>
              </w:rPr>
              <w:t>n</w:t>
            </w:r>
            <w:r w:rsidRPr="00327E28">
              <w:rPr>
                <w:rFonts w:cs="Arial"/>
                <w:spacing w:val="-3"/>
                <w:position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d</w:t>
            </w:r>
            <w:r w:rsidRPr="00327E28">
              <w:rPr>
                <w:rFonts w:cs="Arial"/>
                <w:w w:val="99"/>
                <w:position w:val="-1"/>
                <w:lang w:val="es-AR"/>
              </w:rPr>
              <w:t>e</w:t>
            </w:r>
            <w:r w:rsidRPr="00327E28">
              <w:rPr>
                <w:rFonts w:cs="Arial"/>
                <w:spacing w:val="-8"/>
                <w:position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8</w:t>
            </w:r>
            <w:r w:rsidRPr="00327E28">
              <w:rPr>
                <w:rFonts w:cs="Arial"/>
                <w:w w:val="99"/>
                <w:position w:val="-1"/>
                <w:lang w:val="es-AR"/>
              </w:rPr>
              <w:t>5</w:t>
            </w:r>
            <w:r w:rsidRPr="00327E28">
              <w:rPr>
                <w:rFonts w:cs="Arial"/>
                <w:spacing w:val="-3"/>
                <w:position w:val="-1"/>
                <w:lang w:val="es-AR"/>
              </w:rPr>
              <w:t xml:space="preserve"> </w:t>
            </w:r>
            <w:proofErr w:type="spellStart"/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k</w:t>
            </w:r>
            <w:r w:rsidRPr="00327E28">
              <w:rPr>
                <w:rFonts w:cs="Arial"/>
                <w:w w:val="99"/>
                <w:position w:val="-1"/>
                <w:lang w:val="es-AR"/>
              </w:rPr>
              <w:t>V</w:t>
            </w:r>
            <w:proofErr w:type="spellEnd"/>
            <w:r w:rsidRPr="00327E28">
              <w:rPr>
                <w:rFonts w:cs="Arial"/>
                <w:spacing w:val="-1"/>
                <w:position w:val="-1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position w:val="-1"/>
                <w:lang w:val="es-AR"/>
              </w:rPr>
              <w:t>-</w:t>
            </w:r>
            <w:r w:rsidRPr="00327E28">
              <w:rPr>
                <w:rFonts w:cs="Arial"/>
                <w:spacing w:val="-1"/>
                <w:position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5</w:t>
            </w:r>
            <w:r w:rsidRPr="00327E28">
              <w:rPr>
                <w:rFonts w:cs="Arial"/>
                <w:w w:val="99"/>
                <w:position w:val="-1"/>
                <w:lang w:val="es-AR"/>
              </w:rPr>
              <w:t>0</w:t>
            </w:r>
            <w:r w:rsidRPr="00327E28">
              <w:rPr>
                <w:rFonts w:cs="Arial"/>
                <w:spacing w:val="-3"/>
                <w:position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1"/>
                <w:w w:val="99"/>
                <w:position w:val="-1"/>
                <w:lang w:val="es-AR"/>
              </w:rPr>
              <w:t>H</w:t>
            </w:r>
            <w:r w:rsidRPr="00327E28">
              <w:rPr>
                <w:rFonts w:cs="Arial"/>
                <w:w w:val="99"/>
                <w:position w:val="-1"/>
                <w:lang w:val="es-AR"/>
              </w:rPr>
              <w:t>z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dB</w:t>
            </w: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40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78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4</w:t>
            </w:r>
            <w:r w:rsidRPr="00327E28">
              <w:rPr>
                <w:rFonts w:cs="Arial"/>
                <w:w w:val="99"/>
                <w:lang w:val="es-AR"/>
              </w:rPr>
              <w:t>.</w:t>
            </w:r>
          </w:p>
        </w:tc>
        <w:tc>
          <w:tcPr>
            <w:tcW w:w="3249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78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í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á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1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(A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>r)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4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1</w:t>
            </w:r>
          </w:p>
        </w:tc>
        <w:tc>
          <w:tcPr>
            <w:tcW w:w="3249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g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á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u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in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</w:p>
        </w:tc>
        <w:tc>
          <w:tcPr>
            <w:tcW w:w="851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k</w:t>
            </w:r>
            <w:r w:rsidRPr="00327E28">
              <w:rPr>
                <w:rFonts w:cs="Arial"/>
                <w:w w:val="99"/>
                <w:lang w:val="es-AR"/>
              </w:rPr>
              <w:t>N</w:t>
            </w:r>
            <w:proofErr w:type="spellEnd"/>
          </w:p>
        </w:tc>
        <w:tc>
          <w:tcPr>
            <w:tcW w:w="1559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3</w:t>
            </w:r>
            <w:r w:rsidRPr="00327E28">
              <w:rPr>
                <w:rFonts w:cs="Arial"/>
                <w:w w:val="99"/>
                <w:lang w:val="es-AR"/>
              </w:rPr>
              <w:t>5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4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2</w:t>
            </w:r>
          </w:p>
        </w:tc>
        <w:tc>
          <w:tcPr>
            <w:tcW w:w="3249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g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á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ni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u</w:t>
            </w:r>
            <w:r w:rsidRPr="00327E28">
              <w:rPr>
                <w:rFonts w:cs="Arial"/>
                <w:w w:val="99"/>
                <w:lang w:val="es-AR"/>
              </w:rPr>
              <w:t>ra</w:t>
            </w:r>
          </w:p>
        </w:tc>
        <w:tc>
          <w:tcPr>
            <w:tcW w:w="851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k</w:t>
            </w:r>
            <w:r w:rsidRPr="00327E28">
              <w:rPr>
                <w:rFonts w:cs="Arial"/>
                <w:w w:val="99"/>
                <w:lang w:val="es-AR"/>
              </w:rPr>
              <w:t>N</w:t>
            </w:r>
            <w:proofErr w:type="spellEnd"/>
          </w:p>
        </w:tc>
        <w:tc>
          <w:tcPr>
            <w:tcW w:w="1559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7</w:t>
            </w:r>
            <w:r w:rsidRPr="00327E28">
              <w:rPr>
                <w:rFonts w:cs="Arial"/>
                <w:w w:val="99"/>
                <w:lang w:val="es-AR"/>
              </w:rPr>
              <w:t>0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5</w:t>
            </w:r>
          </w:p>
        </w:tc>
        <w:tc>
          <w:tcPr>
            <w:tcW w:w="3249" w:type="dxa"/>
            <w:tcBorders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Embalaje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5.1</w:t>
            </w:r>
          </w:p>
        </w:tc>
        <w:tc>
          <w:tcPr>
            <w:tcW w:w="32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Número de unidades por caja y protección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(1)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lastRenderedPageBreak/>
              <w:t>5.2</w:t>
            </w:r>
          </w:p>
        </w:tc>
        <w:tc>
          <w:tcPr>
            <w:tcW w:w="3249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position w:val="-1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did</w:t>
            </w:r>
            <w:r w:rsidRPr="00327E28">
              <w:rPr>
                <w:rFonts w:cs="Arial"/>
                <w:spacing w:val="-6"/>
                <w:w w:val="99"/>
                <w:position w:val="-1"/>
                <w:lang w:val="es-AR"/>
              </w:rPr>
              <w:t>a</w:t>
            </w:r>
            <w:r w:rsidRPr="00327E28">
              <w:rPr>
                <w:rFonts w:cs="Arial"/>
                <w:w w:val="99"/>
                <w:position w:val="-1"/>
                <w:lang w:val="es-AR"/>
              </w:rPr>
              <w:t>s</w:t>
            </w:r>
            <w:r w:rsidRPr="00327E28">
              <w:rPr>
                <w:rFonts w:cs="Arial"/>
                <w:spacing w:val="1"/>
                <w:position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d</w:t>
            </w:r>
            <w:r w:rsidRPr="00327E28">
              <w:rPr>
                <w:rFonts w:cs="Arial"/>
                <w:w w:val="99"/>
                <w:position w:val="-1"/>
                <w:lang w:val="es-AR"/>
              </w:rPr>
              <w:t>e</w:t>
            </w:r>
            <w:r w:rsidRPr="00327E28">
              <w:rPr>
                <w:rFonts w:cs="Arial"/>
                <w:spacing w:val="-8"/>
                <w:position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l</w:t>
            </w:r>
            <w:r w:rsidRPr="00327E28">
              <w:rPr>
                <w:rFonts w:cs="Arial"/>
                <w:w w:val="99"/>
                <w:position w:val="-1"/>
                <w:lang w:val="es-AR"/>
              </w:rPr>
              <w:t>a</w:t>
            </w:r>
            <w:r w:rsidRPr="00327E28">
              <w:rPr>
                <w:rFonts w:cs="Arial"/>
                <w:spacing w:val="-8"/>
                <w:position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2"/>
                <w:w w:val="99"/>
                <w:position w:val="-1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position w:val="-1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j</w:t>
            </w:r>
            <w:r w:rsidRPr="00327E28">
              <w:rPr>
                <w:rFonts w:cs="Arial"/>
                <w:spacing w:val="-6"/>
                <w:w w:val="99"/>
                <w:position w:val="-1"/>
                <w:lang w:val="es-AR"/>
              </w:rPr>
              <w:t>a</w:t>
            </w:r>
            <w:r w:rsidRPr="00327E28">
              <w:rPr>
                <w:rFonts w:cs="Arial"/>
                <w:w w:val="99"/>
                <w:position w:val="-1"/>
                <w:lang w:val="es-AR"/>
              </w:rPr>
              <w:t>:</w:t>
            </w:r>
          </w:p>
        </w:tc>
        <w:tc>
          <w:tcPr>
            <w:tcW w:w="851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26"/>
              <w:ind w:left="23" w:right="-20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  <w:r w:rsidRPr="00327E28">
              <w:rPr>
                <w:rFonts w:cs="Arial"/>
                <w:spacing w:val="-1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</w:p>
        </w:tc>
        <w:tc>
          <w:tcPr>
            <w:tcW w:w="1559" w:type="dxa"/>
          </w:tcPr>
          <w:p w:rsidR="005936E6" w:rsidRPr="00327E28" w:rsidRDefault="005936E6" w:rsidP="005936E6">
            <w:pPr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(1)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  <w:r w:rsidRPr="00327E28">
              <w:rPr>
                <w:rFonts w:cs="Arial"/>
                <w:spacing w:val="-1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h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</w:p>
        </w:tc>
        <w:tc>
          <w:tcPr>
            <w:tcW w:w="1559" w:type="dxa"/>
          </w:tcPr>
          <w:p w:rsidR="005936E6" w:rsidRPr="00327E28" w:rsidRDefault="005936E6" w:rsidP="005936E6">
            <w:pPr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(1)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  <w:r w:rsidRPr="00327E28">
              <w:rPr>
                <w:rFonts w:cs="Arial"/>
                <w:spacing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g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</w:p>
        </w:tc>
        <w:tc>
          <w:tcPr>
            <w:tcW w:w="1559" w:type="dxa"/>
          </w:tcPr>
          <w:p w:rsidR="005936E6" w:rsidRPr="00327E28" w:rsidRDefault="005936E6" w:rsidP="005936E6">
            <w:pPr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(1)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2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5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3</w:t>
            </w:r>
          </w:p>
        </w:tc>
        <w:tc>
          <w:tcPr>
            <w:tcW w:w="3249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2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3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j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</w:tcPr>
          <w:p w:rsidR="005936E6" w:rsidRPr="00327E28" w:rsidRDefault="005936E6" w:rsidP="005936E6">
            <w:pPr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(1)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5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4</w:t>
            </w:r>
          </w:p>
        </w:tc>
        <w:tc>
          <w:tcPr>
            <w:tcW w:w="3249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j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</w:tcPr>
          <w:p w:rsidR="005936E6" w:rsidRPr="00327E28" w:rsidRDefault="005936E6" w:rsidP="005936E6">
            <w:pPr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(1)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5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5</w:t>
            </w:r>
          </w:p>
        </w:tc>
        <w:tc>
          <w:tcPr>
            <w:tcW w:w="3249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b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u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t</w:t>
            </w:r>
            <w:r w:rsidRPr="00327E28">
              <w:rPr>
                <w:rFonts w:cs="Arial"/>
                <w:w w:val="99"/>
                <w:lang w:val="es-AR"/>
              </w:rPr>
              <w:t>o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l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8"/>
                <w:lang w:val="es-AR"/>
              </w:rPr>
              <w:t xml:space="preserve"> 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j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</w:p>
        </w:tc>
        <w:tc>
          <w:tcPr>
            <w:tcW w:w="85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kg</w:t>
            </w:r>
          </w:p>
        </w:tc>
        <w:tc>
          <w:tcPr>
            <w:tcW w:w="1559" w:type="dxa"/>
          </w:tcPr>
          <w:p w:rsidR="005936E6" w:rsidRPr="00327E28" w:rsidRDefault="005936E6" w:rsidP="005936E6">
            <w:pPr>
              <w:ind w:left="34" w:right="34"/>
              <w:jc w:val="center"/>
              <w:rPr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(1)</w:t>
            </w:r>
          </w:p>
        </w:tc>
        <w:tc>
          <w:tcPr>
            <w:tcW w:w="1276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5936E6">
        <w:trPr>
          <w:cantSplit/>
          <w:trHeight w:val="340"/>
        </w:trPr>
        <w:tc>
          <w:tcPr>
            <w:tcW w:w="828" w:type="dxa"/>
            <w:tcBorders>
              <w:bottom w:val="single" w:sz="4" w:space="0" w:color="auto"/>
            </w:tcBorders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249" w:type="dxa"/>
            <w:tcBorders>
              <w:bottom w:val="single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ind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w w:val="99"/>
                <w:lang w:val="es-AR"/>
              </w:rPr>
              <w:t>)</w:t>
            </w:r>
            <w:r w:rsidRPr="00327E28">
              <w:rPr>
                <w:rFonts w:cs="Arial"/>
                <w:spacing w:val="-1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4"/>
                <w:w w:val="99"/>
                <w:lang w:val="es-AR"/>
              </w:rPr>
              <w:t>f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ini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l</w:t>
            </w:r>
          </w:p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1"/>
                <w:w w:val="99"/>
                <w:position w:val="-1"/>
                <w:lang w:val="es-AR"/>
              </w:rPr>
              <w:t>F</w:t>
            </w:r>
            <w:r w:rsidRPr="00327E28">
              <w:rPr>
                <w:rFonts w:cs="Arial"/>
                <w:spacing w:val="-6"/>
                <w:w w:val="99"/>
                <w:position w:val="-1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b</w:t>
            </w:r>
            <w:r w:rsidRPr="00327E28">
              <w:rPr>
                <w:rFonts w:cs="Arial"/>
                <w:w w:val="99"/>
                <w:position w:val="-1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i</w:t>
            </w:r>
            <w:r w:rsidRPr="00327E28">
              <w:rPr>
                <w:rFonts w:cs="Arial"/>
                <w:spacing w:val="2"/>
                <w:w w:val="99"/>
                <w:position w:val="-1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position w:val="-1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n</w:t>
            </w:r>
            <w:r w:rsidRPr="00327E28">
              <w:rPr>
                <w:rFonts w:cs="Arial"/>
                <w:spacing w:val="-1"/>
                <w:w w:val="99"/>
                <w:position w:val="-1"/>
                <w:lang w:val="es-AR"/>
              </w:rPr>
              <w:t>t</w:t>
            </w:r>
            <w:r w:rsidRPr="00327E28">
              <w:rPr>
                <w:rFonts w:cs="Arial"/>
                <w:spacing w:val="-6"/>
                <w:w w:val="99"/>
                <w:position w:val="-1"/>
                <w:lang w:val="es-AR"/>
              </w:rPr>
              <w:t>e</w:t>
            </w:r>
          </w:p>
        </w:tc>
      </w:tr>
      <w:tr w:rsidR="005936E6" w:rsidRPr="00327E28" w:rsidTr="005936E6">
        <w:trPr>
          <w:cantSplit/>
          <w:trHeight w:val="1608"/>
        </w:trPr>
        <w:tc>
          <w:tcPr>
            <w:tcW w:w="974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36E6" w:rsidRPr="00327E28" w:rsidRDefault="005936E6" w:rsidP="005936E6">
            <w:pPr>
              <w:widowControl w:val="0"/>
              <w:tabs>
                <w:tab w:val="right" w:pos="9375"/>
              </w:tabs>
              <w:autoSpaceDE w:val="0"/>
              <w:autoSpaceDN w:val="0"/>
              <w:adjustRightInd w:val="0"/>
              <w:ind w:right="-20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……………………………………..                                                                      …………………………………</w:t>
            </w:r>
          </w:p>
          <w:p w:rsidR="005936E6" w:rsidRPr="00327E28" w:rsidRDefault="005936E6" w:rsidP="005936E6">
            <w:pPr>
              <w:widowControl w:val="0"/>
              <w:tabs>
                <w:tab w:val="right" w:pos="9375"/>
              </w:tabs>
              <w:autoSpaceDE w:val="0"/>
              <w:autoSpaceDN w:val="0"/>
              <w:adjustRightInd w:val="0"/>
              <w:ind w:left="284" w:right="-20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Representante Técnico                                                                                           Representante Legal</w:t>
            </w:r>
          </w:p>
          <w:p w:rsidR="005936E6" w:rsidRPr="00327E28" w:rsidRDefault="005936E6" w:rsidP="005936E6">
            <w:pPr>
              <w:widowControl w:val="0"/>
              <w:tabs>
                <w:tab w:val="right" w:pos="9375"/>
              </w:tabs>
              <w:autoSpaceDE w:val="0"/>
              <w:autoSpaceDN w:val="0"/>
              <w:adjustRightInd w:val="0"/>
              <w:ind w:left="284" w:right="-20"/>
              <w:jc w:val="center"/>
              <w:rPr>
                <w:rFonts w:cs="Arial"/>
                <w:w w:val="99"/>
                <w:lang w:val="es-AR"/>
              </w:rPr>
            </w:pPr>
          </w:p>
        </w:tc>
      </w:tr>
    </w:tbl>
    <w:p w:rsidR="005936E6" w:rsidRPr="00327E28" w:rsidRDefault="005936E6" w:rsidP="005936E6">
      <w:pPr>
        <w:rPr>
          <w:lang w:val="es-AR"/>
        </w:rPr>
      </w:pPr>
    </w:p>
    <w:p w:rsidR="00E46BDE" w:rsidRDefault="00E46BDE" w:rsidP="005936E6">
      <w:pPr>
        <w:rPr>
          <w:lang w:val="es-AR"/>
        </w:rPr>
        <w:sectPr w:rsidR="00E46BDE" w:rsidSect="00E46BDE">
          <w:headerReference w:type="default" r:id="rId16"/>
          <w:headerReference w:type="first" r:id="rId17"/>
          <w:pgSz w:w="11907" w:h="16840" w:code="9"/>
          <w:pgMar w:top="1559" w:right="709" w:bottom="992" w:left="1701" w:header="142" w:footer="0" w:gutter="0"/>
          <w:cols w:space="720"/>
          <w:titlePg/>
        </w:sectPr>
      </w:pPr>
    </w:p>
    <w:p w:rsidR="005936E6" w:rsidRPr="004B5EB9" w:rsidRDefault="005936E6" w:rsidP="005936E6">
      <w:pPr>
        <w:rPr>
          <w:lang w:val="es-AR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91"/>
        <w:gridCol w:w="992"/>
        <w:gridCol w:w="1417"/>
        <w:gridCol w:w="1277"/>
        <w:gridCol w:w="1983"/>
      </w:tblGrid>
      <w:tr w:rsidR="00637370" w:rsidRPr="00215692" w:rsidTr="007D0902">
        <w:trPr>
          <w:cantSplit/>
          <w:trHeight w:val="1188"/>
          <w:tblHeader/>
        </w:trPr>
        <w:tc>
          <w:tcPr>
            <w:tcW w:w="9888" w:type="dxa"/>
            <w:gridSpan w:val="6"/>
            <w:tcBorders>
              <w:top w:val="single" w:sz="4" w:space="0" w:color="auto"/>
            </w:tcBorders>
            <w:vAlign w:val="center"/>
          </w:tcPr>
          <w:p w:rsidR="00637370" w:rsidRDefault="00637370" w:rsidP="00637370">
            <w:pPr>
              <w:jc w:val="center"/>
              <w:rPr>
                <w:rFonts w:cs="Arial"/>
                <w:b/>
                <w:lang w:val="es-ES"/>
              </w:rPr>
            </w:pPr>
            <w:r w:rsidRPr="005936E6">
              <w:rPr>
                <w:rFonts w:cs="Arial"/>
                <w:b/>
                <w:lang w:val="es-ES"/>
              </w:rPr>
              <w:t>PLANI</w:t>
            </w:r>
            <w:r>
              <w:rPr>
                <w:rFonts w:cs="Arial"/>
                <w:b/>
                <w:lang w:val="es-ES"/>
              </w:rPr>
              <w:t>LLA DATOS TÉCNICOS GARANTIZADOS</w:t>
            </w:r>
          </w:p>
          <w:p w:rsidR="00637370" w:rsidRPr="005936E6" w:rsidRDefault="00637370" w:rsidP="005936E6">
            <w:pPr>
              <w:rPr>
                <w:rFonts w:cs="Arial"/>
                <w:b/>
                <w:lang w:val="es-ES"/>
              </w:rPr>
            </w:pPr>
          </w:p>
          <w:p w:rsidR="00637370" w:rsidRPr="00215692" w:rsidRDefault="00637370" w:rsidP="005936E6">
            <w:pPr>
              <w:rPr>
                <w:rFonts w:cs="Arial"/>
                <w:b/>
                <w:lang w:val="es-AR"/>
              </w:rPr>
            </w:pPr>
            <w:r w:rsidRPr="005936E6">
              <w:rPr>
                <w:rFonts w:cs="Arial"/>
                <w:b/>
                <w:lang w:val="es-ES"/>
              </w:rPr>
              <w:t>SUMINISTRO DE ESTRUCTURAS DE HORMIGÓN - POSTE PRE-TENSADO DE SECCIÓN ANULAR PARA ESTRUCTURA SIMPLE DE SUSPENSIÓN</w:t>
            </w:r>
          </w:p>
        </w:tc>
      </w:tr>
      <w:tr w:rsidR="005936E6" w:rsidRPr="00215692" w:rsidTr="005936E6">
        <w:trPr>
          <w:cantSplit/>
          <w:trHeight w:val="131"/>
          <w:tblHeader/>
        </w:trPr>
        <w:tc>
          <w:tcPr>
            <w:tcW w:w="98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36E6" w:rsidRPr="00215692" w:rsidRDefault="005936E6" w:rsidP="005936E6">
            <w:pPr>
              <w:rPr>
                <w:rFonts w:cs="Arial"/>
                <w:b/>
                <w:sz w:val="16"/>
                <w:szCs w:val="16"/>
                <w:lang w:val="es-AR"/>
              </w:rPr>
            </w:pPr>
          </w:p>
        </w:tc>
      </w:tr>
      <w:tr w:rsidR="005936E6" w:rsidRPr="005936E6" w:rsidTr="00637370">
        <w:trPr>
          <w:cantSplit/>
          <w:trHeight w:val="459"/>
          <w:tblHeader/>
        </w:trPr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5936E6" w:rsidRDefault="005936E6" w:rsidP="005936E6">
            <w:pPr>
              <w:rPr>
                <w:rFonts w:cs="Arial"/>
                <w:b/>
              </w:rPr>
            </w:pPr>
            <w:proofErr w:type="spellStart"/>
            <w:r w:rsidRPr="005936E6">
              <w:rPr>
                <w:rFonts w:cs="Arial"/>
                <w:b/>
              </w:rPr>
              <w:t>Nro</w:t>
            </w:r>
            <w:proofErr w:type="spellEnd"/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5936E6" w:rsidRDefault="005936E6" w:rsidP="005936E6">
            <w:pPr>
              <w:rPr>
                <w:rFonts w:cs="Arial"/>
                <w:b/>
              </w:rPr>
            </w:pPr>
            <w:r w:rsidRPr="005936E6">
              <w:rPr>
                <w:rFonts w:cs="Arial"/>
                <w:b/>
              </w:rPr>
              <w:t xml:space="preserve">DESCRIPCIÓN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5936E6" w:rsidRDefault="005936E6" w:rsidP="005936E6">
            <w:pPr>
              <w:jc w:val="center"/>
              <w:rPr>
                <w:rFonts w:cs="Arial"/>
                <w:b/>
              </w:rPr>
            </w:pPr>
            <w:r w:rsidRPr="005936E6">
              <w:rPr>
                <w:rFonts w:cs="Arial"/>
                <w:b/>
              </w:rPr>
              <w:t>UNID.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5936E6" w:rsidRDefault="005936E6" w:rsidP="005936E6">
            <w:pPr>
              <w:ind w:left="34" w:right="34"/>
              <w:rPr>
                <w:rFonts w:cs="Arial"/>
                <w:b/>
              </w:rPr>
            </w:pPr>
            <w:r w:rsidRPr="005936E6">
              <w:rPr>
                <w:rFonts w:cs="Arial"/>
                <w:b/>
              </w:rPr>
              <w:t>S/PLIEGO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5936E6" w:rsidRDefault="005936E6" w:rsidP="005936E6">
            <w:pPr>
              <w:rPr>
                <w:rFonts w:cs="Arial"/>
                <w:b/>
              </w:rPr>
            </w:pPr>
            <w:r w:rsidRPr="005936E6">
              <w:rPr>
                <w:rFonts w:cs="Arial"/>
                <w:b/>
              </w:rPr>
              <w:t>S/</w:t>
            </w:r>
          </w:p>
          <w:p w:rsidR="005936E6" w:rsidRPr="005936E6" w:rsidRDefault="005936E6" w:rsidP="005936E6">
            <w:pPr>
              <w:ind w:right="-108"/>
              <w:rPr>
                <w:rFonts w:cs="Arial"/>
                <w:b/>
              </w:rPr>
            </w:pPr>
            <w:r w:rsidRPr="005936E6">
              <w:rPr>
                <w:rFonts w:cs="Arial"/>
                <w:b/>
              </w:rPr>
              <w:t>OFERTA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36E6" w:rsidRPr="005936E6" w:rsidRDefault="00637370" w:rsidP="005936E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OBSERVA</w:t>
            </w:r>
            <w:r w:rsidR="005936E6" w:rsidRPr="005936E6">
              <w:rPr>
                <w:rFonts w:cs="Arial"/>
                <w:b/>
              </w:rPr>
              <w:t>CIONES</w:t>
            </w:r>
          </w:p>
        </w:tc>
      </w:tr>
      <w:tr w:rsidR="005936E6" w:rsidRPr="005936E6" w:rsidTr="00637370">
        <w:trPr>
          <w:cantSplit/>
          <w:trHeight w:val="340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5936E6" w:rsidRPr="005936E6" w:rsidRDefault="005936E6" w:rsidP="005936E6">
            <w:pPr>
              <w:rPr>
                <w:rFonts w:cs="Arial"/>
              </w:rPr>
            </w:pPr>
            <w:r w:rsidRPr="005936E6">
              <w:rPr>
                <w:rFonts w:cs="Arial"/>
              </w:rPr>
              <w:t>1</w:t>
            </w:r>
          </w:p>
        </w:tc>
        <w:tc>
          <w:tcPr>
            <w:tcW w:w="3391" w:type="dxa"/>
            <w:tcBorders>
              <w:top w:val="single" w:sz="4" w:space="0" w:color="auto"/>
            </w:tcBorders>
            <w:vAlign w:val="center"/>
          </w:tcPr>
          <w:p w:rsidR="005936E6" w:rsidRPr="005936E6" w:rsidRDefault="005936E6" w:rsidP="005936E6">
            <w:pPr>
              <w:rPr>
                <w:rFonts w:cs="Arial"/>
              </w:rPr>
            </w:pPr>
            <w:r w:rsidRPr="005936E6">
              <w:rPr>
                <w:rFonts w:cs="Arial"/>
              </w:rPr>
              <w:t>GENERALIDADES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936E6" w:rsidRPr="005936E6" w:rsidRDefault="005936E6" w:rsidP="005936E6">
            <w:pPr>
              <w:jc w:val="center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936E6" w:rsidRPr="005936E6" w:rsidRDefault="005936E6" w:rsidP="005936E6">
            <w:pPr>
              <w:ind w:left="34" w:right="34"/>
              <w:rPr>
                <w:rFonts w:cs="Arial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:rsidR="005936E6" w:rsidRPr="005936E6" w:rsidRDefault="005936E6" w:rsidP="005936E6">
            <w:pPr>
              <w:rPr>
                <w:rFonts w:cs="Arial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  <w:vAlign w:val="center"/>
          </w:tcPr>
          <w:p w:rsidR="005936E6" w:rsidRPr="005936E6" w:rsidRDefault="005936E6" w:rsidP="005936E6">
            <w:pPr>
              <w:rPr>
                <w:rFonts w:cs="Arial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1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Fabricante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jc w:val="center"/>
              <w:rPr>
                <w:rFonts w:cs="Arial"/>
                <w:lang w:val="es-AR"/>
              </w:rPr>
            </w:pP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ind w:left="34" w:right="-108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2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8"/>
                <w:lang w:val="es-AR"/>
              </w:rPr>
              <w:t xml:space="preserve"> fabricación y 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n</w:t>
            </w:r>
            <w:r w:rsidRPr="00327E28">
              <w:rPr>
                <w:rFonts w:cs="Arial"/>
                <w:spacing w:val="2"/>
                <w:w w:val="99"/>
                <w:lang w:val="es-AR"/>
              </w:rPr>
              <w:t>s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7"/>
                <w:w w:val="99"/>
                <w:lang w:val="es-AR"/>
              </w:rPr>
              <w:t>y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>s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</w:t>
            </w: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-108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1"/>
                <w:w w:val="99"/>
                <w:lang w:val="es-AR"/>
              </w:rPr>
              <w:t>IRAM 1605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spacing w:val="-1"/>
                <w:w w:val="99"/>
                <w:lang w:val="es-AR"/>
              </w:rPr>
              <w:t>.</w:t>
            </w:r>
            <w:r w:rsidRPr="00327E28">
              <w:rPr>
                <w:rFonts w:cs="Arial"/>
                <w:w w:val="99"/>
                <w:lang w:val="es-AR"/>
              </w:rPr>
              <w:t>3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4"/>
                <w:w w:val="99"/>
                <w:lang w:val="es-AR"/>
              </w:rPr>
              <w:t>Denominación en la Línea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-108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1.4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Longitud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m</w:t>
            </w: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-108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1.5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Longitud de empotramiento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m</w:t>
            </w: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ind w:left="34" w:right="-108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(10% L total)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1.6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Diámetro en la cima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cm.</w:t>
            </w:r>
          </w:p>
        </w:tc>
        <w:tc>
          <w:tcPr>
            <w:tcW w:w="1417" w:type="dxa"/>
          </w:tcPr>
          <w:p w:rsidR="005936E6" w:rsidRPr="00327E28" w:rsidRDefault="005936E6" w:rsidP="005936E6">
            <w:pPr>
              <w:ind w:right="-108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1.7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Diámetro en la base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cm.</w:t>
            </w:r>
          </w:p>
        </w:tc>
        <w:tc>
          <w:tcPr>
            <w:tcW w:w="1417" w:type="dxa"/>
          </w:tcPr>
          <w:p w:rsidR="005936E6" w:rsidRPr="00327E28" w:rsidRDefault="005936E6" w:rsidP="005936E6">
            <w:pPr>
              <w:ind w:right="-108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1.8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Espesor en la cima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cm.</w:t>
            </w:r>
          </w:p>
        </w:tc>
        <w:tc>
          <w:tcPr>
            <w:tcW w:w="1417" w:type="dxa"/>
          </w:tcPr>
          <w:p w:rsidR="005936E6" w:rsidRPr="00327E28" w:rsidRDefault="005936E6" w:rsidP="005936E6">
            <w:pPr>
              <w:ind w:right="-108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1.9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Espesor en la base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cm.</w:t>
            </w:r>
          </w:p>
        </w:tc>
        <w:tc>
          <w:tcPr>
            <w:tcW w:w="1417" w:type="dxa"/>
          </w:tcPr>
          <w:p w:rsidR="005936E6" w:rsidRPr="00327E28" w:rsidRDefault="005936E6" w:rsidP="005936E6">
            <w:pPr>
              <w:ind w:right="-108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1.10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Recubrimiento mínimo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cm.</w:t>
            </w:r>
          </w:p>
        </w:tc>
        <w:tc>
          <w:tcPr>
            <w:tcW w:w="1417" w:type="dxa"/>
          </w:tcPr>
          <w:p w:rsidR="005936E6" w:rsidRPr="00327E28" w:rsidRDefault="005936E6" w:rsidP="005936E6">
            <w:pPr>
              <w:ind w:right="-108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1.11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Coeficiente de seguridad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-</w:t>
            </w: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ind w:right="-108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3 / 2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1.12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Flecha con 25% de carga de rotura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cm.</w:t>
            </w:r>
          </w:p>
        </w:tc>
        <w:tc>
          <w:tcPr>
            <w:tcW w:w="1417" w:type="dxa"/>
          </w:tcPr>
          <w:p w:rsidR="005936E6" w:rsidRPr="00327E28" w:rsidRDefault="005936E6" w:rsidP="005936E6">
            <w:pPr>
              <w:ind w:right="-108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1.13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Flecha con 35% de carga de rotura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cm.</w:t>
            </w: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ind w:right="-108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jc w:val="center"/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jc w:val="center"/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1.14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Flecha con 40% de carga de rotura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cm.</w:t>
            </w:r>
          </w:p>
        </w:tc>
        <w:tc>
          <w:tcPr>
            <w:tcW w:w="1417" w:type="dxa"/>
          </w:tcPr>
          <w:p w:rsidR="005936E6" w:rsidRPr="00327E28" w:rsidRDefault="005936E6" w:rsidP="005936E6">
            <w:pPr>
              <w:ind w:right="-108"/>
              <w:jc w:val="center"/>
              <w:rPr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1.15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Cemento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90"/>
              <w:ind w:left="301" w:right="-20"/>
              <w:jc w:val="center"/>
              <w:rPr>
                <w:rFonts w:cs="Arial"/>
                <w:sz w:val="16"/>
                <w:szCs w:val="16"/>
                <w:lang w:val="es-AR"/>
              </w:rPr>
            </w:pP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1.16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Resistencia característica de rotura del hormigón a 40 días (mínimo)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proofErr w:type="spellStart"/>
            <w:r w:rsidRPr="00327E28">
              <w:rPr>
                <w:rFonts w:cs="Arial"/>
                <w:lang w:val="es-AR"/>
              </w:rPr>
              <w:t>daN</w:t>
            </w:r>
            <w:proofErr w:type="spellEnd"/>
            <w:r w:rsidRPr="00327E28">
              <w:rPr>
                <w:rFonts w:cs="Arial"/>
                <w:lang w:val="es-AR"/>
              </w:rPr>
              <w:t>/cm</w:t>
            </w:r>
            <w:r w:rsidRPr="00327E28">
              <w:rPr>
                <w:rFonts w:cs="Arial"/>
                <w:vertAlign w:val="superscript"/>
                <w:lang w:val="es-AR"/>
              </w:rPr>
              <w:t>2</w:t>
            </w: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-108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250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60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1.17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60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Límite de fluencia característico de armadura pasiva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22"/>
              <w:jc w:val="center"/>
              <w:rPr>
                <w:rFonts w:cs="Arial"/>
                <w:lang w:val="es-AR"/>
              </w:rPr>
            </w:pPr>
            <w:proofErr w:type="spellStart"/>
            <w:r w:rsidRPr="00327E28">
              <w:rPr>
                <w:rFonts w:cs="Arial"/>
                <w:lang w:val="es-AR"/>
              </w:rPr>
              <w:t>daN</w:t>
            </w:r>
            <w:proofErr w:type="spellEnd"/>
            <w:r w:rsidRPr="00327E28">
              <w:rPr>
                <w:rFonts w:cs="Arial"/>
                <w:lang w:val="es-AR"/>
              </w:rPr>
              <w:t>/cm</w:t>
            </w:r>
            <w:r w:rsidRPr="00327E28">
              <w:rPr>
                <w:rFonts w:cs="Arial"/>
                <w:vertAlign w:val="superscript"/>
                <w:lang w:val="es-AR"/>
              </w:rPr>
              <w:t>2</w:t>
            </w: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60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1.18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Carga de rotura característica de la armadura de pretensado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  <w:proofErr w:type="spellStart"/>
            <w:r w:rsidRPr="00327E28">
              <w:rPr>
                <w:rFonts w:cs="Arial"/>
                <w:lang w:val="es-AR"/>
              </w:rPr>
              <w:t>daN</w:t>
            </w:r>
            <w:proofErr w:type="spellEnd"/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60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1.19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Puesta a tierra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IRAM 1585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78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2.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78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Accesorios (ménsulas, crucetas y vínculos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2.1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Fabricante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2.2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Normas de fabricación y ensayos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-</w:t>
            </w: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IRAM 1723, 1725 y1726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2.3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Tensión caract</w:t>
            </w:r>
            <w:r w:rsidR="0036007E">
              <w:rPr>
                <w:rFonts w:cs="Arial"/>
                <w:lang w:val="es-AR"/>
              </w:rPr>
              <w:t>e</w:t>
            </w:r>
            <w:r w:rsidRPr="00327E28">
              <w:rPr>
                <w:rFonts w:cs="Arial"/>
                <w:lang w:val="es-AR"/>
              </w:rPr>
              <w:t>rística de rotura del hormigón a 28 días (mínimo)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lang w:val="es-AR"/>
              </w:rPr>
              <w:t>daN</w:t>
            </w:r>
            <w:proofErr w:type="spellEnd"/>
            <w:r w:rsidRPr="00327E28">
              <w:rPr>
                <w:rFonts w:cs="Arial"/>
                <w:lang w:val="es-AR"/>
              </w:rPr>
              <w:t>/cm</w:t>
            </w:r>
            <w:r w:rsidRPr="00327E28">
              <w:rPr>
                <w:rFonts w:cs="Arial"/>
                <w:vertAlign w:val="superscript"/>
                <w:lang w:val="es-AR"/>
              </w:rPr>
              <w:t>2</w:t>
            </w: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250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2.4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Límite de fluencia característico de la armadura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lang w:val="es-AR"/>
              </w:rPr>
              <w:t>daN</w:t>
            </w:r>
            <w:proofErr w:type="spellEnd"/>
            <w:r w:rsidRPr="00327E28">
              <w:rPr>
                <w:rFonts w:cs="Arial"/>
                <w:lang w:val="es-AR"/>
              </w:rPr>
              <w:t>/cm</w:t>
            </w:r>
            <w:r w:rsidRPr="00327E28">
              <w:rPr>
                <w:rFonts w:cs="Arial"/>
                <w:vertAlign w:val="superscript"/>
                <w:lang w:val="es-AR"/>
              </w:rPr>
              <w:t>2</w:t>
            </w: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2.5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Tiro nominal de rotura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proofErr w:type="spellStart"/>
            <w:r w:rsidRPr="00327E28">
              <w:rPr>
                <w:rFonts w:cs="Arial"/>
                <w:spacing w:val="-2"/>
                <w:w w:val="99"/>
                <w:lang w:val="es-AR"/>
              </w:rPr>
              <w:t>dN</w:t>
            </w:r>
            <w:proofErr w:type="spellEnd"/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2.6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Coeficiente de seguridad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3 / 2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2.7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Longitud útil de ménsulas y crucetas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</w:t>
            </w: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lastRenderedPageBreak/>
              <w:t>2.7.1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Caños para agujeros de fijación de conductores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rPr>
                <w:rFonts w:cs="Arial"/>
                <w:w w:val="99"/>
                <w:lang w:val="es-AR"/>
              </w:rPr>
            </w:pP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 Material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Acero cincado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- Diámetro interior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mm</w:t>
            </w: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22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2.8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36007E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Cantidad de v</w:t>
            </w:r>
            <w:r w:rsidR="0036007E">
              <w:rPr>
                <w:rFonts w:cs="Arial"/>
                <w:w w:val="99"/>
                <w:lang w:val="es-AR"/>
              </w:rPr>
              <w:t>í</w:t>
            </w:r>
            <w:r w:rsidRPr="00327E28">
              <w:rPr>
                <w:rFonts w:cs="Arial"/>
                <w:w w:val="99"/>
                <w:lang w:val="es-AR"/>
              </w:rPr>
              <w:t>nculos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3.</w:t>
            </w:r>
          </w:p>
        </w:tc>
        <w:tc>
          <w:tcPr>
            <w:tcW w:w="3391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Peso total de la estructura terminada</w:t>
            </w:r>
          </w:p>
        </w:tc>
        <w:tc>
          <w:tcPr>
            <w:tcW w:w="992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  <w:r w:rsidRPr="00327E28">
              <w:rPr>
                <w:rFonts w:cs="Arial"/>
                <w:spacing w:val="-2"/>
                <w:w w:val="99"/>
                <w:lang w:val="es-AR"/>
              </w:rPr>
              <w:t>kg</w:t>
            </w:r>
          </w:p>
        </w:tc>
        <w:tc>
          <w:tcPr>
            <w:tcW w:w="1417" w:type="dxa"/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spacing w:val="1"/>
                <w:w w:val="99"/>
                <w:lang w:val="es-AR"/>
              </w:rPr>
              <w:t>(x)</w:t>
            </w:r>
          </w:p>
        </w:tc>
        <w:tc>
          <w:tcPr>
            <w:tcW w:w="1277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</w:tr>
      <w:tr w:rsidR="005936E6" w:rsidRPr="00327E28" w:rsidTr="00637370">
        <w:trPr>
          <w:cantSplit/>
          <w:trHeight w:val="340"/>
        </w:trPr>
        <w:tc>
          <w:tcPr>
            <w:tcW w:w="828" w:type="dxa"/>
            <w:tcBorders>
              <w:bottom w:val="single" w:sz="4" w:space="0" w:color="auto"/>
            </w:tcBorders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3391" w:type="dxa"/>
            <w:tcBorders>
              <w:bottom w:val="single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w w:val="99"/>
                <w:lang w:val="es-A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spacing w:val="-2"/>
                <w:w w:val="99"/>
                <w:lang w:val="es-AR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spacing w:before="36"/>
              <w:ind w:left="34" w:right="34"/>
              <w:jc w:val="center"/>
              <w:rPr>
                <w:rFonts w:cs="Arial"/>
                <w:w w:val="99"/>
                <w:lang w:val="es-AR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  <w:vAlign w:val="center"/>
          </w:tcPr>
          <w:p w:rsidR="005936E6" w:rsidRPr="00327E28" w:rsidRDefault="005936E6" w:rsidP="005936E6">
            <w:pPr>
              <w:widowControl w:val="0"/>
              <w:autoSpaceDE w:val="0"/>
              <w:autoSpaceDN w:val="0"/>
              <w:adjustRightInd w:val="0"/>
              <w:ind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(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1</w:t>
            </w:r>
            <w:r w:rsidRPr="00327E28">
              <w:rPr>
                <w:rFonts w:cs="Arial"/>
                <w:w w:val="99"/>
                <w:lang w:val="es-AR"/>
              </w:rPr>
              <w:t>)</w:t>
            </w:r>
            <w:r w:rsidRPr="00327E28">
              <w:rPr>
                <w:rFonts w:cs="Arial"/>
                <w:spacing w:val="-1"/>
                <w:lang w:val="es-AR"/>
              </w:rPr>
              <w:t xml:space="preserve"> </w:t>
            </w:r>
            <w:r w:rsidRPr="00327E28">
              <w:rPr>
                <w:rFonts w:cs="Arial"/>
                <w:w w:val="99"/>
                <w:lang w:val="es-AR"/>
              </w:rPr>
              <w:t>A</w:t>
            </w:r>
            <w:r w:rsidRPr="00327E28">
              <w:rPr>
                <w:rFonts w:cs="Arial"/>
                <w:spacing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d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spacing w:val="4"/>
                <w:w w:val="99"/>
                <w:lang w:val="es-AR"/>
              </w:rPr>
              <w:t>f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ini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-2"/>
                <w:w w:val="99"/>
                <w:lang w:val="es-AR"/>
              </w:rPr>
              <w:t>p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o</w:t>
            </w:r>
            <w:r w:rsidRPr="00327E28">
              <w:rPr>
                <w:rFonts w:cs="Arial"/>
                <w:w w:val="99"/>
                <w:lang w:val="es-AR"/>
              </w:rPr>
              <w:t>r</w:t>
            </w:r>
            <w:r w:rsidRPr="00327E28">
              <w:rPr>
                <w:rFonts w:cs="Arial"/>
                <w:spacing w:val="-1"/>
                <w:lang w:val="es-AR"/>
              </w:rPr>
              <w:t xml:space="preserve"> </w:t>
            </w:r>
            <w:r w:rsidRPr="00327E28">
              <w:rPr>
                <w:rFonts w:cs="Arial"/>
                <w:spacing w:val="-6"/>
                <w:w w:val="99"/>
                <w:lang w:val="es-AR"/>
              </w:rPr>
              <w:t>e</w:t>
            </w:r>
            <w:r w:rsidRPr="00327E28">
              <w:rPr>
                <w:rFonts w:cs="Arial"/>
                <w:w w:val="99"/>
                <w:lang w:val="es-AR"/>
              </w:rPr>
              <w:t>l</w:t>
            </w:r>
          </w:p>
          <w:p w:rsidR="005936E6" w:rsidRPr="00327E28" w:rsidRDefault="005936E6" w:rsidP="005936E6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spacing w:val="-1"/>
                <w:w w:val="99"/>
                <w:position w:val="-1"/>
                <w:lang w:val="es-AR"/>
              </w:rPr>
              <w:t>F</w:t>
            </w:r>
            <w:r w:rsidRPr="00327E28">
              <w:rPr>
                <w:rFonts w:cs="Arial"/>
                <w:spacing w:val="-6"/>
                <w:w w:val="99"/>
                <w:position w:val="-1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b</w:t>
            </w:r>
            <w:r w:rsidRPr="00327E28">
              <w:rPr>
                <w:rFonts w:cs="Arial"/>
                <w:w w:val="99"/>
                <w:position w:val="-1"/>
                <w:lang w:val="es-AR"/>
              </w:rPr>
              <w:t>r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i</w:t>
            </w:r>
            <w:r w:rsidRPr="00327E28">
              <w:rPr>
                <w:rFonts w:cs="Arial"/>
                <w:spacing w:val="2"/>
                <w:w w:val="99"/>
                <w:position w:val="-1"/>
                <w:lang w:val="es-AR"/>
              </w:rPr>
              <w:t>c</w:t>
            </w:r>
            <w:r w:rsidRPr="00327E28">
              <w:rPr>
                <w:rFonts w:cs="Arial"/>
                <w:spacing w:val="-6"/>
                <w:w w:val="99"/>
                <w:position w:val="-1"/>
                <w:lang w:val="es-AR"/>
              </w:rPr>
              <w:t>a</w:t>
            </w:r>
            <w:r w:rsidRPr="00327E28">
              <w:rPr>
                <w:rFonts w:cs="Arial"/>
                <w:spacing w:val="-2"/>
                <w:w w:val="99"/>
                <w:position w:val="-1"/>
                <w:lang w:val="es-AR"/>
              </w:rPr>
              <w:t>n</w:t>
            </w:r>
            <w:r w:rsidRPr="00327E28">
              <w:rPr>
                <w:rFonts w:cs="Arial"/>
                <w:spacing w:val="-1"/>
                <w:w w:val="99"/>
                <w:position w:val="-1"/>
                <w:lang w:val="es-AR"/>
              </w:rPr>
              <w:t>t</w:t>
            </w:r>
            <w:r w:rsidRPr="00327E28">
              <w:rPr>
                <w:rFonts w:cs="Arial"/>
                <w:spacing w:val="-6"/>
                <w:w w:val="99"/>
                <w:position w:val="-1"/>
                <w:lang w:val="es-AR"/>
              </w:rPr>
              <w:t>e</w:t>
            </w:r>
          </w:p>
        </w:tc>
      </w:tr>
      <w:tr w:rsidR="005936E6" w:rsidRPr="00327E28" w:rsidTr="005936E6">
        <w:trPr>
          <w:cantSplit/>
          <w:trHeight w:val="1608"/>
        </w:trPr>
        <w:tc>
          <w:tcPr>
            <w:tcW w:w="988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36E6" w:rsidRPr="00327E28" w:rsidRDefault="005936E6" w:rsidP="005936E6">
            <w:pPr>
              <w:widowControl w:val="0"/>
              <w:tabs>
                <w:tab w:val="right" w:pos="9375"/>
              </w:tabs>
              <w:autoSpaceDE w:val="0"/>
              <w:autoSpaceDN w:val="0"/>
              <w:adjustRightInd w:val="0"/>
              <w:ind w:right="-20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……………………………………..                                                                      …………………………………</w:t>
            </w:r>
          </w:p>
          <w:p w:rsidR="005936E6" w:rsidRPr="00327E28" w:rsidRDefault="005936E6" w:rsidP="005936E6">
            <w:pPr>
              <w:widowControl w:val="0"/>
              <w:tabs>
                <w:tab w:val="right" w:pos="9375"/>
              </w:tabs>
              <w:autoSpaceDE w:val="0"/>
              <w:autoSpaceDN w:val="0"/>
              <w:adjustRightInd w:val="0"/>
              <w:ind w:left="284" w:right="-20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Representante Técnico                                                                                           Representante Legal</w:t>
            </w:r>
          </w:p>
          <w:p w:rsidR="005936E6" w:rsidRPr="00327E28" w:rsidRDefault="005936E6" w:rsidP="005936E6">
            <w:pPr>
              <w:widowControl w:val="0"/>
              <w:tabs>
                <w:tab w:val="right" w:pos="9375"/>
              </w:tabs>
              <w:autoSpaceDE w:val="0"/>
              <w:autoSpaceDN w:val="0"/>
              <w:adjustRightInd w:val="0"/>
              <w:ind w:left="284" w:right="-20"/>
              <w:jc w:val="center"/>
              <w:rPr>
                <w:rFonts w:cs="Arial"/>
                <w:w w:val="99"/>
                <w:lang w:val="es-AR"/>
              </w:rPr>
            </w:pPr>
          </w:p>
        </w:tc>
      </w:tr>
    </w:tbl>
    <w:p w:rsidR="00955D19" w:rsidRPr="00327E28" w:rsidRDefault="00955D19" w:rsidP="005936E6">
      <w:pPr>
        <w:rPr>
          <w:lang w:val="es-AR"/>
        </w:rPr>
        <w:sectPr w:rsidR="00955D19" w:rsidRPr="00327E28" w:rsidSect="00E46BDE">
          <w:headerReference w:type="default" r:id="rId18"/>
          <w:headerReference w:type="first" r:id="rId19"/>
          <w:pgSz w:w="11907" w:h="16840" w:code="9"/>
          <w:pgMar w:top="1559" w:right="709" w:bottom="992" w:left="1701" w:header="142" w:footer="0" w:gutter="0"/>
          <w:cols w:space="720"/>
          <w:titlePg/>
        </w:sectPr>
      </w:pPr>
    </w:p>
    <w:p w:rsidR="00637370" w:rsidRPr="004B5EB9" w:rsidRDefault="00637370" w:rsidP="005936E6">
      <w:pPr>
        <w:rPr>
          <w:lang w:val="es-AR"/>
        </w:rPr>
      </w:pPr>
    </w:p>
    <w:tbl>
      <w:tblPr>
        <w:tblW w:w="10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1417"/>
        <w:gridCol w:w="1559"/>
        <w:gridCol w:w="1418"/>
        <w:gridCol w:w="1227"/>
      </w:tblGrid>
      <w:tr w:rsidR="00637370" w:rsidRPr="00637370" w:rsidTr="007D0902">
        <w:trPr>
          <w:cantSplit/>
          <w:trHeight w:val="926"/>
          <w:tblHeader/>
        </w:trPr>
        <w:tc>
          <w:tcPr>
            <w:tcW w:w="10124" w:type="dxa"/>
            <w:gridSpan w:val="6"/>
            <w:tcBorders>
              <w:top w:val="single" w:sz="4" w:space="0" w:color="auto"/>
            </w:tcBorders>
            <w:vAlign w:val="center"/>
          </w:tcPr>
          <w:p w:rsidR="00637370" w:rsidRDefault="00637370" w:rsidP="00637370">
            <w:pPr>
              <w:jc w:val="center"/>
              <w:rPr>
                <w:rFonts w:cs="Arial"/>
                <w:b/>
                <w:lang w:val="es-ES"/>
              </w:rPr>
            </w:pPr>
            <w:r w:rsidRPr="00637370">
              <w:rPr>
                <w:rFonts w:cs="Arial"/>
                <w:b/>
                <w:lang w:val="es-ES"/>
              </w:rPr>
              <w:t>PLANI</w:t>
            </w:r>
            <w:r>
              <w:rPr>
                <w:rFonts w:cs="Arial"/>
                <w:b/>
                <w:lang w:val="es-ES"/>
              </w:rPr>
              <w:t>LLA DATOS TÉCNICOS GARANTIZADOS</w:t>
            </w:r>
          </w:p>
          <w:p w:rsidR="00637370" w:rsidRPr="00637370" w:rsidRDefault="00637370" w:rsidP="007D0902">
            <w:pPr>
              <w:rPr>
                <w:rFonts w:cs="Arial"/>
                <w:b/>
                <w:lang w:val="es-ES"/>
              </w:rPr>
            </w:pPr>
          </w:p>
          <w:p w:rsidR="00637370" w:rsidRPr="00637370" w:rsidRDefault="00637370" w:rsidP="003358FF">
            <w:pPr>
              <w:rPr>
                <w:rFonts w:cs="Arial"/>
                <w:b/>
                <w:lang w:val="es-ES"/>
              </w:rPr>
            </w:pPr>
            <w:r w:rsidRPr="00637370">
              <w:rPr>
                <w:rFonts w:cs="Arial"/>
                <w:b/>
                <w:lang w:val="es-ES"/>
              </w:rPr>
              <w:t>CONJUNTOS DE GRAPERÍA Y ACCESORIOS PARA CONDUCTOR –</w:t>
            </w:r>
            <w:r>
              <w:rPr>
                <w:rFonts w:cs="Arial"/>
                <w:b/>
                <w:lang w:val="es-ES"/>
              </w:rPr>
              <w:t xml:space="preserve">Al/Ac </w:t>
            </w:r>
            <w:r w:rsidRPr="00637370">
              <w:rPr>
                <w:rFonts w:cs="Arial"/>
                <w:b/>
                <w:lang w:val="es-ES"/>
              </w:rPr>
              <w:t>300/50 mm</w:t>
            </w:r>
            <w:r w:rsidRPr="00637370">
              <w:rPr>
                <w:rFonts w:cs="Arial"/>
                <w:b/>
                <w:vertAlign w:val="superscript"/>
                <w:lang w:val="es-ES"/>
              </w:rPr>
              <w:t>2</w:t>
            </w:r>
          </w:p>
        </w:tc>
      </w:tr>
      <w:tr w:rsidR="00637370" w:rsidRPr="00637370" w:rsidTr="00637370">
        <w:trPr>
          <w:cantSplit/>
          <w:trHeight w:val="131"/>
          <w:tblHeader/>
        </w:trPr>
        <w:tc>
          <w:tcPr>
            <w:tcW w:w="101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7370" w:rsidRPr="00637370" w:rsidRDefault="00637370" w:rsidP="007D0902">
            <w:pPr>
              <w:rPr>
                <w:rFonts w:cs="Arial"/>
                <w:b/>
                <w:sz w:val="16"/>
                <w:szCs w:val="16"/>
                <w:lang w:val="es-ES"/>
              </w:rPr>
            </w:pPr>
          </w:p>
        </w:tc>
      </w:tr>
      <w:tr w:rsidR="00637370" w:rsidRPr="00637370" w:rsidTr="00637370">
        <w:trPr>
          <w:cantSplit/>
          <w:trHeight w:val="459"/>
          <w:tblHeader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370" w:rsidRPr="00637370" w:rsidRDefault="00637370" w:rsidP="007D0902">
            <w:pPr>
              <w:rPr>
                <w:rFonts w:cs="Arial"/>
                <w:b/>
              </w:rPr>
            </w:pPr>
            <w:r w:rsidRPr="00637370">
              <w:rPr>
                <w:rFonts w:cs="Arial"/>
                <w:b/>
              </w:rPr>
              <w:t>ÍT.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370" w:rsidRPr="00637370" w:rsidRDefault="00637370" w:rsidP="007D0902">
            <w:pPr>
              <w:rPr>
                <w:rFonts w:cs="Arial"/>
                <w:b/>
              </w:rPr>
            </w:pPr>
            <w:r w:rsidRPr="00637370">
              <w:rPr>
                <w:rFonts w:cs="Arial"/>
                <w:b/>
              </w:rPr>
              <w:t>DESIGNACIÓN DEL CONJUNTO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370" w:rsidRPr="00637370" w:rsidRDefault="00637370" w:rsidP="00637370">
            <w:pPr>
              <w:jc w:val="center"/>
              <w:rPr>
                <w:rFonts w:cs="Arial"/>
                <w:b/>
              </w:rPr>
            </w:pPr>
            <w:r w:rsidRPr="00637370">
              <w:rPr>
                <w:rFonts w:cs="Arial"/>
                <w:b/>
              </w:rPr>
              <w:t>MARCA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370" w:rsidRPr="00637370" w:rsidRDefault="00637370" w:rsidP="00637370">
            <w:pPr>
              <w:ind w:left="34" w:right="34"/>
              <w:rPr>
                <w:rFonts w:cs="Arial"/>
                <w:b/>
              </w:rPr>
            </w:pPr>
            <w:r w:rsidRPr="00637370">
              <w:rPr>
                <w:rFonts w:cs="Arial"/>
                <w:b/>
              </w:rPr>
              <w:t>PLANO Nº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370" w:rsidRPr="00637370" w:rsidRDefault="00637370" w:rsidP="00637370">
            <w:pPr>
              <w:ind w:right="-108"/>
              <w:jc w:val="center"/>
              <w:rPr>
                <w:rFonts w:cs="Arial"/>
                <w:b/>
                <w:sz w:val="16"/>
                <w:szCs w:val="16"/>
                <w:lang w:val="es-ES"/>
              </w:rPr>
            </w:pPr>
            <w:r w:rsidRPr="00637370">
              <w:rPr>
                <w:rFonts w:cs="Arial"/>
                <w:b/>
                <w:sz w:val="16"/>
                <w:szCs w:val="16"/>
                <w:lang w:val="es-ES"/>
              </w:rPr>
              <w:t xml:space="preserve">RESISTENCIA A LA ROTURA </w:t>
            </w:r>
            <w:r w:rsidRPr="00637370">
              <w:rPr>
                <w:rFonts w:cs="Arial"/>
                <w:b/>
                <w:lang w:val="es-ES"/>
              </w:rPr>
              <w:t>(</w:t>
            </w:r>
            <w:proofErr w:type="spellStart"/>
            <w:r w:rsidRPr="00637370">
              <w:rPr>
                <w:rFonts w:cs="Arial"/>
                <w:b/>
                <w:lang w:val="es-ES"/>
              </w:rPr>
              <w:t>daN</w:t>
            </w:r>
            <w:proofErr w:type="spellEnd"/>
            <w:r w:rsidRPr="00637370">
              <w:rPr>
                <w:rFonts w:cs="Arial"/>
                <w:b/>
                <w:lang w:val="es-ES"/>
              </w:rPr>
              <w:t>)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370" w:rsidRPr="00637370" w:rsidRDefault="00637370" w:rsidP="00637370">
            <w:pPr>
              <w:jc w:val="center"/>
              <w:rPr>
                <w:rFonts w:cs="Arial"/>
                <w:b/>
              </w:rPr>
            </w:pPr>
            <w:r w:rsidRPr="00637370">
              <w:rPr>
                <w:rFonts w:cs="Arial"/>
                <w:b/>
              </w:rPr>
              <w:t>PESO (</w:t>
            </w:r>
            <w:proofErr w:type="spellStart"/>
            <w:r w:rsidRPr="00637370">
              <w:rPr>
                <w:rFonts w:cs="Arial"/>
                <w:b/>
              </w:rPr>
              <w:t>daN</w:t>
            </w:r>
            <w:proofErr w:type="spellEnd"/>
            <w:r w:rsidRPr="00637370">
              <w:rPr>
                <w:rFonts w:cs="Arial"/>
                <w:b/>
              </w:rPr>
              <w:t>)</w:t>
            </w:r>
          </w:p>
        </w:tc>
      </w:tr>
      <w:tr w:rsidR="00637370" w:rsidRPr="00327E28" w:rsidTr="00637370">
        <w:trPr>
          <w:cantSplit/>
          <w:trHeight w:val="397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 xml:space="preserve">Para Conductor </w:t>
            </w:r>
            <w:proofErr w:type="spellStart"/>
            <w:r w:rsidRPr="00327E28">
              <w:rPr>
                <w:rFonts w:cs="Arial"/>
                <w:lang w:val="es-AR"/>
              </w:rPr>
              <w:t>AlAl</w:t>
            </w:r>
            <w:proofErr w:type="spellEnd"/>
            <w:r w:rsidRPr="00327E28">
              <w:rPr>
                <w:rFonts w:cs="Arial"/>
                <w:lang w:val="es-AR"/>
              </w:rPr>
              <w:t>-Ac 300/50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37370" w:rsidRPr="00327E28" w:rsidRDefault="00637370" w:rsidP="00637370">
            <w:pPr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37370" w:rsidRPr="00327E28" w:rsidRDefault="00637370" w:rsidP="00637370">
            <w:pPr>
              <w:ind w:left="34" w:right="34"/>
              <w:rPr>
                <w:rFonts w:cs="Arial"/>
                <w:lang w:val="es-AR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</w:tr>
      <w:tr w:rsidR="00637370" w:rsidRPr="00327E28" w:rsidTr="00637370">
        <w:trPr>
          <w:cantSplit/>
          <w:trHeight w:val="397"/>
        </w:trPr>
        <w:tc>
          <w:tcPr>
            <w:tcW w:w="534" w:type="dxa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1.1</w:t>
            </w:r>
          </w:p>
        </w:tc>
        <w:tc>
          <w:tcPr>
            <w:tcW w:w="3969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Conjunto de Suspensión Simple (CSS)</w:t>
            </w:r>
          </w:p>
        </w:tc>
        <w:tc>
          <w:tcPr>
            <w:tcW w:w="1417" w:type="dxa"/>
            <w:vAlign w:val="center"/>
          </w:tcPr>
          <w:p w:rsidR="00637370" w:rsidRPr="00327E28" w:rsidRDefault="00637370" w:rsidP="00637370">
            <w:pPr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637370" w:rsidRPr="00327E28" w:rsidRDefault="00637370" w:rsidP="00637370">
            <w:pPr>
              <w:ind w:left="34" w:right="-108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  <w:tc>
          <w:tcPr>
            <w:tcW w:w="1227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</w:tr>
      <w:tr w:rsidR="00637370" w:rsidRPr="00327E28" w:rsidTr="00637370">
        <w:trPr>
          <w:cantSplit/>
          <w:trHeight w:val="397"/>
        </w:trPr>
        <w:tc>
          <w:tcPr>
            <w:tcW w:w="534" w:type="dxa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1.2</w:t>
            </w:r>
          </w:p>
        </w:tc>
        <w:tc>
          <w:tcPr>
            <w:tcW w:w="396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Conjunto de Suspensión Simple para Puente de Conexión (CSP)</w:t>
            </w:r>
          </w:p>
        </w:tc>
        <w:tc>
          <w:tcPr>
            <w:tcW w:w="1417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34" w:right="-108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  <w:tc>
          <w:tcPr>
            <w:tcW w:w="1227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</w:tr>
      <w:tr w:rsidR="00637370" w:rsidRPr="00327E28" w:rsidTr="00637370">
        <w:trPr>
          <w:cantSplit/>
          <w:trHeight w:val="397"/>
        </w:trPr>
        <w:tc>
          <w:tcPr>
            <w:tcW w:w="534" w:type="dxa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1.3</w:t>
            </w:r>
          </w:p>
        </w:tc>
        <w:tc>
          <w:tcPr>
            <w:tcW w:w="396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Conjunto de Suspensión Doble (CSD)</w:t>
            </w:r>
          </w:p>
        </w:tc>
        <w:tc>
          <w:tcPr>
            <w:tcW w:w="1417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34" w:right="-108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  <w:tc>
          <w:tcPr>
            <w:tcW w:w="1227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</w:tr>
      <w:tr w:rsidR="00637370" w:rsidRPr="00327E28" w:rsidTr="00637370">
        <w:trPr>
          <w:cantSplit/>
          <w:trHeight w:val="397"/>
        </w:trPr>
        <w:tc>
          <w:tcPr>
            <w:tcW w:w="534" w:type="dxa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1.4</w:t>
            </w:r>
          </w:p>
        </w:tc>
        <w:tc>
          <w:tcPr>
            <w:tcW w:w="396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Conjunto de Retención Doble (CRD)</w:t>
            </w:r>
          </w:p>
        </w:tc>
        <w:tc>
          <w:tcPr>
            <w:tcW w:w="1417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34" w:right="-108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  <w:tc>
          <w:tcPr>
            <w:tcW w:w="1227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</w:tr>
      <w:tr w:rsidR="00637370" w:rsidRPr="00327E28" w:rsidTr="00637370">
        <w:trPr>
          <w:cantSplit/>
          <w:trHeight w:val="397"/>
        </w:trPr>
        <w:tc>
          <w:tcPr>
            <w:tcW w:w="534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1.5</w:t>
            </w:r>
          </w:p>
        </w:tc>
        <w:tc>
          <w:tcPr>
            <w:tcW w:w="396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Sobrepesos para Puente de Conexión (CP)</w:t>
            </w:r>
          </w:p>
        </w:tc>
        <w:tc>
          <w:tcPr>
            <w:tcW w:w="1417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34" w:right="-108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  <w:tc>
          <w:tcPr>
            <w:tcW w:w="1227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</w:tr>
      <w:tr w:rsidR="00637370" w:rsidRPr="00327E28" w:rsidTr="00637370">
        <w:trPr>
          <w:cantSplit/>
          <w:trHeight w:val="397"/>
        </w:trPr>
        <w:tc>
          <w:tcPr>
            <w:tcW w:w="534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1.6</w:t>
            </w:r>
          </w:p>
        </w:tc>
        <w:tc>
          <w:tcPr>
            <w:tcW w:w="396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Manguitos de Empalme</w:t>
            </w:r>
          </w:p>
        </w:tc>
        <w:tc>
          <w:tcPr>
            <w:tcW w:w="1417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ind w:left="34" w:right="-108"/>
              <w:rPr>
                <w:rFonts w:cs="Arial"/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  <w:tc>
          <w:tcPr>
            <w:tcW w:w="1227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</w:tr>
      <w:tr w:rsidR="00637370" w:rsidRPr="00327E28" w:rsidTr="00637370">
        <w:trPr>
          <w:cantSplit/>
          <w:trHeight w:val="397"/>
        </w:trPr>
        <w:tc>
          <w:tcPr>
            <w:tcW w:w="534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1.7</w:t>
            </w:r>
          </w:p>
        </w:tc>
        <w:tc>
          <w:tcPr>
            <w:tcW w:w="396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Manguitos de Reparación</w:t>
            </w:r>
          </w:p>
        </w:tc>
        <w:tc>
          <w:tcPr>
            <w:tcW w:w="1417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</w:tcPr>
          <w:p w:rsidR="00637370" w:rsidRPr="00327E28" w:rsidRDefault="00637370" w:rsidP="00637370">
            <w:pPr>
              <w:ind w:right="-108"/>
              <w:jc w:val="center"/>
              <w:rPr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  <w:tc>
          <w:tcPr>
            <w:tcW w:w="1227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</w:tr>
      <w:tr w:rsidR="00637370" w:rsidRPr="00327E28" w:rsidTr="00637370">
        <w:trPr>
          <w:cantSplit/>
          <w:trHeight w:val="397"/>
        </w:trPr>
        <w:tc>
          <w:tcPr>
            <w:tcW w:w="534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1.8</w:t>
            </w:r>
          </w:p>
        </w:tc>
        <w:tc>
          <w:tcPr>
            <w:tcW w:w="396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Amortiguadores de Vibraciones</w:t>
            </w:r>
          </w:p>
        </w:tc>
        <w:tc>
          <w:tcPr>
            <w:tcW w:w="1417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</w:tcPr>
          <w:p w:rsidR="00637370" w:rsidRPr="00327E28" w:rsidRDefault="00637370" w:rsidP="00637370">
            <w:pPr>
              <w:ind w:right="-108"/>
              <w:jc w:val="center"/>
              <w:rPr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  <w:tc>
          <w:tcPr>
            <w:tcW w:w="1227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</w:tr>
      <w:tr w:rsidR="00637370" w:rsidRPr="00327E28" w:rsidTr="00637370">
        <w:trPr>
          <w:cantSplit/>
          <w:trHeight w:val="397"/>
        </w:trPr>
        <w:tc>
          <w:tcPr>
            <w:tcW w:w="534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  <w:tc>
          <w:tcPr>
            <w:tcW w:w="396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</w:p>
        </w:tc>
        <w:tc>
          <w:tcPr>
            <w:tcW w:w="1417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</w:tcPr>
          <w:p w:rsidR="00637370" w:rsidRPr="00327E28" w:rsidRDefault="00637370" w:rsidP="00637370">
            <w:pPr>
              <w:ind w:right="-108"/>
              <w:jc w:val="center"/>
              <w:rPr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  <w:tc>
          <w:tcPr>
            <w:tcW w:w="1227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</w:tr>
      <w:tr w:rsidR="00637370" w:rsidRPr="00327E28" w:rsidTr="00637370">
        <w:trPr>
          <w:cantSplit/>
          <w:trHeight w:val="397"/>
        </w:trPr>
        <w:tc>
          <w:tcPr>
            <w:tcW w:w="534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2.</w:t>
            </w:r>
          </w:p>
        </w:tc>
        <w:tc>
          <w:tcPr>
            <w:tcW w:w="396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Para el Cable de Guardia OPGW</w:t>
            </w:r>
          </w:p>
        </w:tc>
        <w:tc>
          <w:tcPr>
            <w:tcW w:w="1417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</w:tcPr>
          <w:p w:rsidR="00637370" w:rsidRPr="00327E28" w:rsidRDefault="00637370" w:rsidP="00637370">
            <w:pPr>
              <w:ind w:right="-108"/>
              <w:jc w:val="center"/>
              <w:rPr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  <w:tc>
          <w:tcPr>
            <w:tcW w:w="1227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</w:tr>
      <w:tr w:rsidR="00637370" w:rsidRPr="00327E28" w:rsidTr="00637370">
        <w:trPr>
          <w:cantSplit/>
          <w:trHeight w:val="397"/>
        </w:trPr>
        <w:tc>
          <w:tcPr>
            <w:tcW w:w="534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2.1</w:t>
            </w:r>
          </w:p>
        </w:tc>
        <w:tc>
          <w:tcPr>
            <w:tcW w:w="396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Conjunto de suspensión (SCG)</w:t>
            </w:r>
          </w:p>
        </w:tc>
        <w:tc>
          <w:tcPr>
            <w:tcW w:w="1417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</w:tcPr>
          <w:p w:rsidR="00637370" w:rsidRPr="00327E28" w:rsidRDefault="00637370" w:rsidP="00637370">
            <w:pPr>
              <w:ind w:right="-108"/>
              <w:jc w:val="center"/>
              <w:rPr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  <w:tc>
          <w:tcPr>
            <w:tcW w:w="1227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</w:tr>
      <w:tr w:rsidR="00637370" w:rsidRPr="00327E28" w:rsidTr="00637370">
        <w:trPr>
          <w:cantSplit/>
          <w:trHeight w:val="397"/>
        </w:trPr>
        <w:tc>
          <w:tcPr>
            <w:tcW w:w="534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2.2</w:t>
            </w:r>
          </w:p>
        </w:tc>
        <w:tc>
          <w:tcPr>
            <w:tcW w:w="396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Conjunto de Retenció</w:t>
            </w:r>
            <w:r w:rsidR="0036007E">
              <w:rPr>
                <w:rFonts w:cs="Arial"/>
                <w:lang w:val="es-AR"/>
              </w:rPr>
              <w:t>n</w:t>
            </w:r>
            <w:r w:rsidRPr="00327E28">
              <w:rPr>
                <w:rFonts w:cs="Arial"/>
                <w:lang w:val="es-AR"/>
              </w:rPr>
              <w:t xml:space="preserve"> (RCG)</w:t>
            </w:r>
          </w:p>
        </w:tc>
        <w:tc>
          <w:tcPr>
            <w:tcW w:w="1417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</w:tcPr>
          <w:p w:rsidR="00637370" w:rsidRPr="00327E28" w:rsidRDefault="00637370" w:rsidP="00637370">
            <w:pPr>
              <w:ind w:right="-108"/>
              <w:jc w:val="center"/>
              <w:rPr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  <w:tc>
          <w:tcPr>
            <w:tcW w:w="1227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</w:tr>
      <w:tr w:rsidR="00637370" w:rsidRPr="00327E28" w:rsidTr="00637370">
        <w:trPr>
          <w:cantSplit/>
          <w:trHeight w:val="397"/>
        </w:trPr>
        <w:tc>
          <w:tcPr>
            <w:tcW w:w="534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2.3</w:t>
            </w:r>
          </w:p>
        </w:tc>
        <w:tc>
          <w:tcPr>
            <w:tcW w:w="396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Conjunto para cajas de Empalme de OPGW</w:t>
            </w:r>
          </w:p>
        </w:tc>
        <w:tc>
          <w:tcPr>
            <w:tcW w:w="1417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</w:tcPr>
          <w:p w:rsidR="00637370" w:rsidRPr="00327E28" w:rsidRDefault="00637370" w:rsidP="00637370">
            <w:pPr>
              <w:ind w:right="-108"/>
              <w:jc w:val="center"/>
              <w:rPr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  <w:tc>
          <w:tcPr>
            <w:tcW w:w="1227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</w:tr>
      <w:tr w:rsidR="00637370" w:rsidRPr="00327E28" w:rsidTr="00637370">
        <w:trPr>
          <w:cantSplit/>
          <w:trHeight w:val="397"/>
        </w:trPr>
        <w:tc>
          <w:tcPr>
            <w:tcW w:w="534" w:type="dxa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2.4</w:t>
            </w:r>
          </w:p>
        </w:tc>
        <w:tc>
          <w:tcPr>
            <w:tcW w:w="3969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ind w:left="23" w:right="-20"/>
              <w:rPr>
                <w:rFonts w:cs="Arial"/>
                <w:lang w:val="es-AR"/>
              </w:rPr>
            </w:pPr>
            <w:r w:rsidRPr="00327E28">
              <w:rPr>
                <w:rFonts w:cs="Arial"/>
                <w:lang w:val="es-AR"/>
              </w:rPr>
              <w:t>Amortiguadores de vibración</w:t>
            </w:r>
          </w:p>
        </w:tc>
        <w:tc>
          <w:tcPr>
            <w:tcW w:w="1417" w:type="dxa"/>
            <w:vAlign w:val="center"/>
          </w:tcPr>
          <w:p w:rsidR="00637370" w:rsidRPr="00327E28" w:rsidRDefault="00637370" w:rsidP="00637370">
            <w:pPr>
              <w:widowControl w:val="0"/>
              <w:autoSpaceDE w:val="0"/>
              <w:autoSpaceDN w:val="0"/>
              <w:adjustRightInd w:val="0"/>
              <w:spacing w:before="36"/>
              <w:jc w:val="center"/>
              <w:rPr>
                <w:rFonts w:cs="Arial"/>
                <w:lang w:val="es-AR"/>
              </w:rPr>
            </w:pPr>
          </w:p>
        </w:tc>
        <w:tc>
          <w:tcPr>
            <w:tcW w:w="1559" w:type="dxa"/>
            <w:vAlign w:val="center"/>
          </w:tcPr>
          <w:p w:rsidR="00637370" w:rsidRPr="00327E28" w:rsidRDefault="00637370" w:rsidP="00637370">
            <w:pPr>
              <w:ind w:right="-108"/>
              <w:jc w:val="center"/>
              <w:rPr>
                <w:lang w:val="es-AR"/>
              </w:rPr>
            </w:pPr>
          </w:p>
        </w:tc>
        <w:tc>
          <w:tcPr>
            <w:tcW w:w="1418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  <w:tc>
          <w:tcPr>
            <w:tcW w:w="1227" w:type="dxa"/>
            <w:vAlign w:val="center"/>
          </w:tcPr>
          <w:p w:rsidR="00637370" w:rsidRPr="00327E28" w:rsidRDefault="00637370" w:rsidP="007D0902">
            <w:pPr>
              <w:rPr>
                <w:rFonts w:cs="Arial"/>
                <w:lang w:val="es-AR"/>
              </w:rPr>
            </w:pPr>
          </w:p>
        </w:tc>
      </w:tr>
      <w:tr w:rsidR="00637370" w:rsidRPr="00327E28" w:rsidTr="00637370">
        <w:trPr>
          <w:cantSplit/>
          <w:trHeight w:val="1608"/>
        </w:trPr>
        <w:tc>
          <w:tcPr>
            <w:tcW w:w="1012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37370" w:rsidRPr="00327E28" w:rsidRDefault="00637370" w:rsidP="00637370">
            <w:pPr>
              <w:widowControl w:val="0"/>
              <w:tabs>
                <w:tab w:val="right" w:pos="9375"/>
              </w:tabs>
              <w:autoSpaceDE w:val="0"/>
              <w:autoSpaceDN w:val="0"/>
              <w:adjustRightInd w:val="0"/>
              <w:ind w:right="-20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……………………………………..                                                                      …………………………………</w:t>
            </w:r>
          </w:p>
          <w:p w:rsidR="00637370" w:rsidRPr="00327E28" w:rsidRDefault="00637370" w:rsidP="00637370">
            <w:pPr>
              <w:widowControl w:val="0"/>
              <w:tabs>
                <w:tab w:val="right" w:pos="9375"/>
              </w:tabs>
              <w:autoSpaceDE w:val="0"/>
              <w:autoSpaceDN w:val="0"/>
              <w:adjustRightInd w:val="0"/>
              <w:ind w:left="284" w:right="-20"/>
              <w:jc w:val="center"/>
              <w:rPr>
                <w:rFonts w:cs="Arial"/>
                <w:w w:val="99"/>
                <w:lang w:val="es-AR"/>
              </w:rPr>
            </w:pPr>
            <w:r w:rsidRPr="00327E28">
              <w:rPr>
                <w:rFonts w:cs="Arial"/>
                <w:w w:val="99"/>
                <w:lang w:val="es-AR"/>
              </w:rPr>
              <w:t>Representante Técnico                                                                                           Representante Legal</w:t>
            </w:r>
          </w:p>
          <w:p w:rsidR="00637370" w:rsidRPr="00327E28" w:rsidRDefault="00637370" w:rsidP="00637370">
            <w:pPr>
              <w:widowControl w:val="0"/>
              <w:tabs>
                <w:tab w:val="right" w:pos="9375"/>
              </w:tabs>
              <w:autoSpaceDE w:val="0"/>
              <w:autoSpaceDN w:val="0"/>
              <w:adjustRightInd w:val="0"/>
              <w:ind w:left="284" w:right="-20"/>
              <w:jc w:val="center"/>
              <w:rPr>
                <w:rFonts w:cs="Arial"/>
                <w:w w:val="99"/>
                <w:lang w:val="es-AR"/>
              </w:rPr>
            </w:pPr>
          </w:p>
        </w:tc>
      </w:tr>
    </w:tbl>
    <w:p w:rsidR="008F3B07" w:rsidRPr="00327E28" w:rsidRDefault="008F3B07" w:rsidP="005936E6">
      <w:pPr>
        <w:rPr>
          <w:lang w:val="es-AR"/>
        </w:rPr>
      </w:pPr>
    </w:p>
    <w:p w:rsidR="00955D19" w:rsidRDefault="00902AF1" w:rsidP="005936E6">
      <w:pPr>
        <w:rPr>
          <w:lang w:val="es-AR"/>
        </w:rPr>
      </w:pPr>
      <w:r>
        <w:rPr>
          <w:lang w:val="es-AR"/>
        </w:rPr>
        <w:br w:type="page"/>
      </w:r>
    </w:p>
    <w:p w:rsidR="008F3B07" w:rsidRPr="004B5EB9" w:rsidRDefault="008F3B07" w:rsidP="005936E6">
      <w:pPr>
        <w:rPr>
          <w:lang w:val="es-AR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9"/>
      </w:tblGrid>
      <w:tr w:rsidR="008F3B07" w:rsidRPr="00215692" w:rsidTr="007D0902">
        <w:trPr>
          <w:cantSplit/>
          <w:trHeight w:val="926"/>
          <w:tblHeader/>
        </w:trPr>
        <w:tc>
          <w:tcPr>
            <w:tcW w:w="9889" w:type="dxa"/>
            <w:tcBorders>
              <w:top w:val="single" w:sz="4" w:space="0" w:color="auto"/>
            </w:tcBorders>
            <w:vAlign w:val="center"/>
          </w:tcPr>
          <w:p w:rsidR="008F3B07" w:rsidRDefault="008F3B07" w:rsidP="007D0902">
            <w:pPr>
              <w:jc w:val="center"/>
              <w:rPr>
                <w:rFonts w:cs="Arial"/>
                <w:b/>
                <w:lang w:val="es-ES"/>
              </w:rPr>
            </w:pPr>
            <w:r w:rsidRPr="005936E6">
              <w:rPr>
                <w:rFonts w:cs="Arial"/>
                <w:b/>
                <w:lang w:val="es-ES"/>
              </w:rPr>
              <w:t>PLANI</w:t>
            </w:r>
            <w:r>
              <w:rPr>
                <w:rFonts w:cs="Arial"/>
                <w:b/>
                <w:lang w:val="es-ES"/>
              </w:rPr>
              <w:t>LLA DATOS TÉCNICOS GARANTIZADOS</w:t>
            </w:r>
          </w:p>
          <w:p w:rsidR="008F3B07" w:rsidRPr="005936E6" w:rsidRDefault="008F3B07" w:rsidP="007D0902">
            <w:pPr>
              <w:rPr>
                <w:rFonts w:cs="Arial"/>
                <w:b/>
                <w:lang w:val="es-ES"/>
              </w:rPr>
            </w:pPr>
          </w:p>
          <w:p w:rsidR="008F3B07" w:rsidRPr="00215692" w:rsidRDefault="008F3B07" w:rsidP="00215692">
            <w:pPr>
              <w:rPr>
                <w:rFonts w:cs="Arial"/>
                <w:b/>
                <w:lang w:val="es-AR"/>
              </w:rPr>
            </w:pPr>
            <w:r w:rsidRPr="005936E6">
              <w:rPr>
                <w:rFonts w:cs="Arial"/>
                <w:b/>
                <w:lang w:val="es-ES"/>
              </w:rPr>
              <w:t>SUMINISTRO DE C</w:t>
            </w:r>
            <w:r>
              <w:rPr>
                <w:rFonts w:cs="Arial"/>
                <w:b/>
                <w:lang w:val="es-ES"/>
              </w:rPr>
              <w:t>ABLE OPGW</w:t>
            </w:r>
            <w:r w:rsidR="00215692">
              <w:rPr>
                <w:rFonts w:cs="Arial"/>
                <w:b/>
                <w:lang w:val="es-ES"/>
              </w:rPr>
              <w:t xml:space="preserve"> – Ver </w:t>
            </w:r>
            <w:r w:rsidR="00215692" w:rsidRPr="00215692">
              <w:rPr>
                <w:rFonts w:cs="Arial"/>
                <w:b/>
                <w:lang w:val="es-ES"/>
              </w:rPr>
              <w:t>el Anexo VII f.3_PDTG_ITEM 3  OPGW</w:t>
            </w:r>
          </w:p>
        </w:tc>
      </w:tr>
      <w:tr w:rsidR="008F3B07" w:rsidRPr="00215692" w:rsidTr="007D0902">
        <w:trPr>
          <w:cantSplit/>
          <w:trHeight w:val="131"/>
          <w:tblHeader/>
        </w:trPr>
        <w:tc>
          <w:tcPr>
            <w:tcW w:w="9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F3B07" w:rsidRPr="00215692" w:rsidRDefault="008F3B07" w:rsidP="007D0902">
            <w:pPr>
              <w:rPr>
                <w:rFonts w:cs="Arial"/>
                <w:b/>
                <w:sz w:val="16"/>
                <w:szCs w:val="16"/>
                <w:lang w:val="es-AR"/>
              </w:rPr>
            </w:pPr>
          </w:p>
        </w:tc>
      </w:tr>
    </w:tbl>
    <w:p w:rsidR="007676FE" w:rsidRPr="004B5EB9" w:rsidRDefault="007676FE" w:rsidP="005936E6">
      <w:pPr>
        <w:rPr>
          <w:lang w:val="es-AR"/>
        </w:rPr>
      </w:pPr>
    </w:p>
    <w:sectPr w:rsidR="007676FE" w:rsidRPr="004B5EB9" w:rsidSect="00955D19">
      <w:headerReference w:type="first" r:id="rId20"/>
      <w:pgSz w:w="11907" w:h="16840" w:code="9"/>
      <w:pgMar w:top="1559" w:right="709" w:bottom="992" w:left="1701" w:header="142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7E8" w:rsidRDefault="002467E8">
      <w:r>
        <w:separator/>
      </w:r>
    </w:p>
  </w:endnote>
  <w:endnote w:type="continuationSeparator" w:id="0">
    <w:p w:rsidR="002467E8" w:rsidRDefault="00246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902" w:rsidRDefault="007D090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087" w:rsidRPr="00A724BF" w:rsidRDefault="00B92087" w:rsidP="00B92087">
    <w:pPr>
      <w:spacing w:before="120"/>
      <w:rPr>
        <w:i/>
        <w:sz w:val="18"/>
        <w:szCs w:val="18"/>
        <w:lang w:val="es-ES"/>
      </w:rPr>
    </w:pPr>
    <w:r w:rsidRPr="00A724BF">
      <w:rPr>
        <w:i/>
        <w:sz w:val="18"/>
        <w:szCs w:val="18"/>
        <w:lang w:val="es-ES"/>
      </w:rPr>
      <w:t>RD-CH (</w:t>
    </w:r>
    <w:proofErr w:type="spellStart"/>
    <w:r w:rsidRPr="00A724BF">
      <w:rPr>
        <w:i/>
        <w:sz w:val="18"/>
        <w:szCs w:val="18"/>
        <w:lang w:val="es-ES"/>
      </w:rPr>
      <w:t>PB</w:t>
    </w:r>
    <w:r w:rsidR="00A724BF" w:rsidRPr="00A724BF">
      <w:rPr>
        <w:i/>
        <w:sz w:val="18"/>
        <w:szCs w:val="18"/>
        <w:lang w:val="es-ES"/>
      </w:rPr>
      <w:t>y</w:t>
    </w:r>
    <w:r w:rsidRPr="00A724BF">
      <w:rPr>
        <w:i/>
        <w:sz w:val="18"/>
        <w:szCs w:val="18"/>
        <w:lang w:val="es-ES"/>
      </w:rPr>
      <w:t>C</w:t>
    </w:r>
    <w:proofErr w:type="spellEnd"/>
    <w:r w:rsidR="00A724BF" w:rsidRPr="00A724BF">
      <w:rPr>
        <w:i/>
        <w:sz w:val="18"/>
        <w:szCs w:val="18"/>
        <w:lang w:val="es-ES"/>
      </w:rPr>
      <w:t xml:space="preserve"> - PPP</w:t>
    </w:r>
    <w:r w:rsidRPr="00A724BF">
      <w:rPr>
        <w:i/>
        <w:sz w:val="18"/>
        <w:szCs w:val="18"/>
        <w:lang w:val="es-ES"/>
      </w:rPr>
      <w:t>) - Sección VIII</w:t>
    </w:r>
    <w:r w:rsidR="00A724BF" w:rsidRPr="00A724BF">
      <w:rPr>
        <w:i/>
        <w:sz w:val="18"/>
        <w:szCs w:val="18"/>
        <w:lang w:val="es-ES"/>
      </w:rPr>
      <w:t xml:space="preserve"> </w:t>
    </w:r>
    <w:r w:rsidRPr="00A724BF">
      <w:rPr>
        <w:i/>
        <w:sz w:val="18"/>
        <w:szCs w:val="18"/>
        <w:lang w:val="es-ES"/>
      </w:rPr>
      <w:t>j</w:t>
    </w:r>
    <w:r w:rsidR="00A724BF" w:rsidRPr="00A724BF">
      <w:rPr>
        <w:i/>
        <w:sz w:val="18"/>
        <w:szCs w:val="18"/>
        <w:lang w:val="es-ES"/>
      </w:rPr>
      <w:t>1</w:t>
    </w:r>
    <w:r w:rsidRPr="00A724BF">
      <w:rPr>
        <w:i/>
        <w:sz w:val="18"/>
        <w:szCs w:val="18"/>
        <w:lang w:val="es-ES"/>
      </w:rPr>
      <w:t xml:space="preserve"> </w:t>
    </w:r>
    <w:proofErr w:type="spellStart"/>
    <w:r w:rsidR="00A724BF" w:rsidRPr="00A724BF">
      <w:rPr>
        <w:i/>
        <w:sz w:val="18"/>
        <w:szCs w:val="18"/>
        <w:lang w:val="es-ES"/>
      </w:rPr>
      <w:t>R</w:t>
    </w:r>
    <w:r w:rsidRPr="00A724BF">
      <w:rPr>
        <w:i/>
        <w:sz w:val="18"/>
        <w:szCs w:val="18"/>
        <w:lang w:val="es-ES"/>
      </w:rPr>
      <w:t>ev</w:t>
    </w:r>
    <w:proofErr w:type="spellEnd"/>
    <w:r w:rsidRPr="00A724BF">
      <w:rPr>
        <w:i/>
        <w:sz w:val="18"/>
        <w:szCs w:val="18"/>
        <w:lang w:val="es-ES"/>
      </w:rPr>
      <w:t xml:space="preserve"> </w:t>
    </w:r>
    <w:r w:rsidR="00A724BF" w:rsidRPr="00A724BF">
      <w:rPr>
        <w:i/>
        <w:sz w:val="18"/>
        <w:szCs w:val="18"/>
        <w:lang w:val="es-ES"/>
      </w:rPr>
      <w:t>03</w:t>
    </w:r>
  </w:p>
  <w:p w:rsidR="007D0902" w:rsidRPr="00A724BF" w:rsidRDefault="007D0902">
    <w:pPr>
      <w:pStyle w:val="Piedepgina"/>
      <w:rPr>
        <w:lang w:val="es-E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D8B" w:rsidRDefault="006E6D8B" w:rsidP="006E6D8B">
    <w:pPr>
      <w:spacing w:before="120"/>
      <w:rPr>
        <w:i/>
        <w:sz w:val="18"/>
        <w:szCs w:val="18"/>
        <w:lang w:val="es-ES"/>
      </w:rPr>
    </w:pPr>
    <w:r w:rsidRPr="00E6027F">
      <w:rPr>
        <w:i/>
        <w:sz w:val="18"/>
        <w:szCs w:val="18"/>
        <w:lang w:val="es-ES"/>
      </w:rPr>
      <w:t>RD-CH (</w:t>
    </w:r>
    <w:proofErr w:type="spellStart"/>
    <w:r w:rsidRPr="00E6027F">
      <w:rPr>
        <w:i/>
        <w:sz w:val="18"/>
        <w:szCs w:val="18"/>
        <w:lang w:val="es-ES"/>
      </w:rPr>
      <w:t>PB</w:t>
    </w:r>
    <w:r w:rsidR="00E6027F" w:rsidRPr="00E6027F">
      <w:rPr>
        <w:i/>
        <w:sz w:val="18"/>
        <w:szCs w:val="18"/>
        <w:lang w:val="es-ES"/>
      </w:rPr>
      <w:t>y</w:t>
    </w:r>
    <w:r w:rsidRPr="00E6027F">
      <w:rPr>
        <w:i/>
        <w:sz w:val="18"/>
        <w:szCs w:val="18"/>
        <w:lang w:val="es-ES"/>
      </w:rPr>
      <w:t>C</w:t>
    </w:r>
    <w:proofErr w:type="spellEnd"/>
    <w:r w:rsidR="00E6027F" w:rsidRPr="00E6027F">
      <w:rPr>
        <w:i/>
        <w:sz w:val="18"/>
        <w:szCs w:val="18"/>
        <w:lang w:val="es-ES"/>
      </w:rPr>
      <w:t xml:space="preserve"> - PPP</w:t>
    </w:r>
    <w:r w:rsidRPr="00E6027F">
      <w:rPr>
        <w:i/>
        <w:sz w:val="18"/>
        <w:szCs w:val="18"/>
        <w:lang w:val="es-ES"/>
      </w:rPr>
      <w:t>) - Sección VIII</w:t>
    </w:r>
    <w:r w:rsidR="00E6027F" w:rsidRPr="00E6027F">
      <w:rPr>
        <w:i/>
        <w:sz w:val="18"/>
        <w:szCs w:val="18"/>
        <w:lang w:val="es-ES"/>
      </w:rPr>
      <w:t xml:space="preserve"> </w:t>
    </w:r>
    <w:r w:rsidR="00B92087" w:rsidRPr="00E6027F">
      <w:rPr>
        <w:i/>
        <w:sz w:val="18"/>
        <w:szCs w:val="18"/>
        <w:lang w:val="es-ES"/>
      </w:rPr>
      <w:t>j</w:t>
    </w:r>
    <w:r w:rsidR="00E6027F" w:rsidRPr="00E6027F">
      <w:rPr>
        <w:i/>
        <w:sz w:val="18"/>
        <w:szCs w:val="18"/>
        <w:lang w:val="es-ES"/>
      </w:rPr>
      <w:t>1</w:t>
    </w:r>
    <w:r w:rsidR="00B92087" w:rsidRPr="00E6027F">
      <w:rPr>
        <w:i/>
        <w:sz w:val="18"/>
        <w:szCs w:val="18"/>
        <w:lang w:val="es-ES"/>
      </w:rPr>
      <w:t xml:space="preserve"> </w:t>
    </w:r>
    <w:proofErr w:type="spellStart"/>
    <w:r w:rsidR="00E6027F" w:rsidRPr="00E6027F">
      <w:rPr>
        <w:i/>
        <w:sz w:val="18"/>
        <w:szCs w:val="18"/>
        <w:lang w:val="es-ES"/>
      </w:rPr>
      <w:t>R</w:t>
    </w:r>
    <w:r w:rsidR="00B92087" w:rsidRPr="00E6027F">
      <w:rPr>
        <w:i/>
        <w:sz w:val="18"/>
        <w:szCs w:val="18"/>
        <w:lang w:val="es-ES"/>
      </w:rPr>
      <w:t>ev</w:t>
    </w:r>
    <w:proofErr w:type="spellEnd"/>
    <w:r w:rsidR="00B92087" w:rsidRPr="00E6027F">
      <w:rPr>
        <w:i/>
        <w:sz w:val="18"/>
        <w:szCs w:val="18"/>
        <w:lang w:val="es-ES"/>
      </w:rPr>
      <w:t xml:space="preserve"> </w:t>
    </w:r>
    <w:r w:rsidR="00E6027F" w:rsidRPr="00E6027F">
      <w:rPr>
        <w:i/>
        <w:sz w:val="18"/>
        <w:szCs w:val="18"/>
        <w:lang w:val="es-ES"/>
      </w:rPr>
      <w:t>03</w:t>
    </w:r>
  </w:p>
  <w:p w:rsidR="00A724BF" w:rsidRPr="00E6027F" w:rsidRDefault="00A724BF" w:rsidP="00902AF1">
    <w:pPr>
      <w:rPr>
        <w:i/>
        <w:sz w:val="18"/>
        <w:szCs w:val="18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7E8" w:rsidRDefault="002467E8">
      <w:r>
        <w:separator/>
      </w:r>
    </w:p>
  </w:footnote>
  <w:footnote w:type="continuationSeparator" w:id="0">
    <w:p w:rsidR="002467E8" w:rsidRDefault="00246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27F" w:rsidRPr="003C179E" w:rsidRDefault="00980884" w:rsidP="00E6027F">
    <w:pPr>
      <w:pStyle w:val="Encabezado"/>
      <w:pBdr>
        <w:top w:val="single" w:sz="6" w:space="1" w:color="7F7F7F"/>
      </w:pBdr>
      <w:jc w:val="right"/>
    </w:pPr>
    <w:r w:rsidRPr="00E6027F">
      <w:rPr>
        <w:noProof/>
        <w:lang w:val="es-AR"/>
      </w:rPr>
      <w:drawing>
        <wp:inline distT="0" distB="0" distL="0" distR="0">
          <wp:extent cx="1914525" cy="561975"/>
          <wp:effectExtent l="0" t="0" r="0" b="9525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625" b="23625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027F" w:rsidRDefault="00E6027F">
    <w:pPr>
      <w:pStyle w:val="Encabezado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BDE" w:rsidRDefault="00E46BDE">
    <w:pPr>
      <w:rPr>
        <w:sz w:val="16"/>
        <w:szCs w:val="16"/>
      </w:rPr>
    </w:pPr>
  </w:p>
  <w:p w:rsidR="00E46BDE" w:rsidRDefault="00E46BDE">
    <w:pPr>
      <w:rPr>
        <w:sz w:val="16"/>
        <w:szCs w:val="16"/>
      </w:rPr>
    </w:pPr>
  </w:p>
  <w:tbl>
    <w:tblPr>
      <w:tblW w:w="932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53"/>
      <w:gridCol w:w="4575"/>
      <w:gridCol w:w="806"/>
      <w:gridCol w:w="987"/>
    </w:tblGrid>
    <w:tr w:rsidR="00980884" w:rsidRPr="00D5672A" w:rsidTr="00902AF1">
      <w:tc>
        <w:tcPr>
          <w:tcW w:w="2973" w:type="dxa"/>
          <w:vMerge w:val="restart"/>
          <w:shd w:val="clear" w:color="auto" w:fill="auto"/>
          <w:vAlign w:val="center"/>
        </w:tcPr>
        <w:p w:rsidR="00980884" w:rsidRPr="00BE09F1" w:rsidRDefault="00980884" w:rsidP="00980884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48" w:type="dxa"/>
          <w:gridSpan w:val="3"/>
          <w:shd w:val="clear" w:color="auto" w:fill="auto"/>
          <w:vAlign w:val="center"/>
        </w:tcPr>
        <w:p w:rsidR="00980884" w:rsidRPr="00BE09F1" w:rsidRDefault="00980884" w:rsidP="00980884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980884" w:rsidRPr="00395A90" w:rsidRDefault="00980884" w:rsidP="00980884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980884" w:rsidRPr="00D5672A" w:rsidTr="00902AF1">
      <w:tc>
        <w:tcPr>
          <w:tcW w:w="2973" w:type="dxa"/>
          <w:vMerge/>
          <w:shd w:val="clear" w:color="auto" w:fill="auto"/>
          <w:vAlign w:val="center"/>
        </w:tcPr>
        <w:p w:rsidR="00980884" w:rsidRPr="00902AF1" w:rsidRDefault="00980884" w:rsidP="00980884">
          <w:pPr>
            <w:ind w:right="-81"/>
            <w:rPr>
              <w:lang w:val="es-AR"/>
            </w:rPr>
          </w:pPr>
        </w:p>
      </w:tc>
      <w:tc>
        <w:tcPr>
          <w:tcW w:w="4616" w:type="dxa"/>
          <w:shd w:val="clear" w:color="auto" w:fill="auto"/>
          <w:vAlign w:val="center"/>
        </w:tcPr>
        <w:p w:rsidR="00980884" w:rsidRPr="00902AF1" w:rsidRDefault="00980884" w:rsidP="00980884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Líneas de Alta Tensión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y 66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  <w:tc>
        <w:tcPr>
          <w:tcW w:w="807" w:type="dxa"/>
          <w:shd w:val="clear" w:color="auto" w:fill="auto"/>
          <w:vAlign w:val="center"/>
        </w:tcPr>
        <w:p w:rsidR="00980884" w:rsidRPr="00D5672A" w:rsidRDefault="00980884" w:rsidP="00980884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25" w:type="dxa"/>
          <w:shd w:val="clear" w:color="auto" w:fill="auto"/>
          <w:vAlign w:val="center"/>
        </w:tcPr>
        <w:p w:rsidR="00980884" w:rsidRPr="00D5672A" w:rsidRDefault="00980884" w:rsidP="00980884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B17A76" w:rsidRPr="00737244" w:rsidTr="00902AF1">
      <w:tc>
        <w:tcPr>
          <w:tcW w:w="2973" w:type="dxa"/>
          <w:vMerge/>
          <w:shd w:val="clear" w:color="auto" w:fill="auto"/>
          <w:vAlign w:val="center"/>
        </w:tcPr>
        <w:p w:rsidR="00B17A76" w:rsidRPr="00902AF1" w:rsidRDefault="00B17A76" w:rsidP="00B17A76">
          <w:pPr>
            <w:ind w:right="-81"/>
            <w:rPr>
              <w:lang w:val="es-AR"/>
            </w:rPr>
          </w:pPr>
        </w:p>
      </w:tc>
      <w:tc>
        <w:tcPr>
          <w:tcW w:w="4616" w:type="dxa"/>
          <w:vMerge w:val="restart"/>
          <w:shd w:val="clear" w:color="auto" w:fill="auto"/>
          <w:vAlign w:val="center"/>
        </w:tcPr>
        <w:p w:rsidR="00B17A76" w:rsidRPr="00902AF1" w:rsidRDefault="00B17A76" w:rsidP="00902AF1">
          <w:pPr>
            <w:ind w:right="-81"/>
            <w:rPr>
              <w:lang w:val="es-AR"/>
            </w:rPr>
          </w:pPr>
          <w:r w:rsidRPr="00902AF1">
            <w:rPr>
              <w:lang w:val="es-AR"/>
            </w:rPr>
            <w:t xml:space="preserve">Título: </w:t>
          </w:r>
          <w:r w:rsidR="00902AF1" w:rsidRPr="00902AF1">
            <w:rPr>
              <w:lang w:val="es-AR"/>
            </w:rPr>
            <w:t xml:space="preserve">Sección </w:t>
          </w:r>
          <w:r w:rsidRPr="00902AF1">
            <w:rPr>
              <w:lang w:val="es-AR"/>
            </w:rPr>
            <w:t>VIII</w:t>
          </w:r>
          <w:r w:rsidR="00902AF1" w:rsidRPr="00902AF1">
            <w:rPr>
              <w:lang w:val="es-AR"/>
            </w:rPr>
            <w:t xml:space="preserve"> </w:t>
          </w:r>
          <w:r w:rsidRPr="00902AF1">
            <w:rPr>
              <w:lang w:val="es-AR"/>
            </w:rPr>
            <w:t>j</w:t>
          </w:r>
          <w:r w:rsidR="00902AF1" w:rsidRPr="00902AF1">
            <w:rPr>
              <w:lang w:val="es-AR"/>
            </w:rPr>
            <w:t>1:</w:t>
          </w:r>
          <w:r w:rsidRPr="00902AF1">
            <w:rPr>
              <w:lang w:val="es-AR"/>
            </w:rPr>
            <w:t xml:space="preserve"> Planillas de Datos Técnicos Garantizados</w:t>
          </w:r>
        </w:p>
      </w:tc>
      <w:tc>
        <w:tcPr>
          <w:tcW w:w="807" w:type="dxa"/>
          <w:shd w:val="clear" w:color="auto" w:fill="auto"/>
          <w:vAlign w:val="center"/>
        </w:tcPr>
        <w:p w:rsidR="00B17A76" w:rsidRPr="00D5672A" w:rsidRDefault="00B17A76" w:rsidP="00902AF1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25" w:type="dxa"/>
          <w:shd w:val="clear" w:color="auto" w:fill="auto"/>
          <w:vAlign w:val="center"/>
        </w:tcPr>
        <w:p w:rsidR="00B17A76" w:rsidRPr="00D5672A" w:rsidRDefault="00902AF1" w:rsidP="00902AF1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>
            <w:rPr>
              <w:sz w:val="18"/>
              <w:szCs w:val="18"/>
              <w:lang w:val="es-AR"/>
            </w:rPr>
            <w:t>/</w:t>
          </w:r>
          <w:r w:rsidR="00B17A76" w:rsidRPr="00D5672A">
            <w:rPr>
              <w:sz w:val="18"/>
              <w:szCs w:val="18"/>
              <w:lang w:val="es-AR"/>
            </w:rPr>
            <w:t>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B17A76" w:rsidRPr="00737244" w:rsidTr="00902AF1">
      <w:tc>
        <w:tcPr>
          <w:tcW w:w="2973" w:type="dxa"/>
          <w:vMerge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616" w:type="dxa"/>
          <w:vMerge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B17A76" w:rsidRPr="00D5672A" w:rsidRDefault="00B17A76" w:rsidP="00902AF1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25" w:type="dxa"/>
          <w:shd w:val="clear" w:color="auto" w:fill="auto"/>
          <w:vAlign w:val="center"/>
        </w:tcPr>
        <w:p w:rsidR="00B17A76" w:rsidRPr="00D5672A" w:rsidRDefault="00B17A76" w:rsidP="00902AF1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36007E">
            <w:rPr>
              <w:noProof/>
              <w:sz w:val="18"/>
              <w:szCs w:val="18"/>
              <w:lang w:val="es-AR"/>
            </w:rPr>
            <w:t>9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36007E">
            <w:rPr>
              <w:noProof/>
              <w:sz w:val="18"/>
              <w:szCs w:val="18"/>
              <w:lang w:val="es-ES"/>
            </w:rPr>
            <w:t>12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E46BDE" w:rsidRDefault="00E46BDE">
    <w:pPr>
      <w:pStyle w:val="Encabezado"/>
      <w:rPr>
        <w:lang w:val="es-AR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D19" w:rsidRDefault="00955D19">
    <w:pPr>
      <w:rPr>
        <w:sz w:val="16"/>
        <w:szCs w:val="16"/>
      </w:rPr>
    </w:pPr>
  </w:p>
  <w:p w:rsidR="00955D19" w:rsidRDefault="00955D19">
    <w:pPr>
      <w:rPr>
        <w:sz w:val="16"/>
        <w:szCs w:val="16"/>
      </w:rPr>
    </w:pPr>
  </w:p>
  <w:tbl>
    <w:tblPr>
      <w:tblW w:w="932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53"/>
      <w:gridCol w:w="4575"/>
      <w:gridCol w:w="806"/>
      <w:gridCol w:w="987"/>
    </w:tblGrid>
    <w:tr w:rsidR="00980884" w:rsidRPr="00D5672A" w:rsidTr="00902AF1">
      <w:tc>
        <w:tcPr>
          <w:tcW w:w="2973" w:type="dxa"/>
          <w:vMerge w:val="restart"/>
          <w:shd w:val="clear" w:color="auto" w:fill="auto"/>
          <w:vAlign w:val="center"/>
        </w:tcPr>
        <w:p w:rsidR="00980884" w:rsidRPr="00BE09F1" w:rsidRDefault="00980884" w:rsidP="00980884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48" w:type="dxa"/>
          <w:gridSpan w:val="3"/>
          <w:shd w:val="clear" w:color="auto" w:fill="auto"/>
          <w:vAlign w:val="center"/>
        </w:tcPr>
        <w:p w:rsidR="00980884" w:rsidRPr="00BE09F1" w:rsidRDefault="00980884" w:rsidP="00980884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980884" w:rsidRPr="00395A90" w:rsidRDefault="00980884" w:rsidP="00980884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980884" w:rsidRPr="00D5672A" w:rsidTr="00902AF1">
      <w:tc>
        <w:tcPr>
          <w:tcW w:w="2973" w:type="dxa"/>
          <w:vMerge/>
          <w:shd w:val="clear" w:color="auto" w:fill="auto"/>
          <w:vAlign w:val="center"/>
        </w:tcPr>
        <w:p w:rsidR="00980884" w:rsidRPr="00902AF1" w:rsidRDefault="00980884" w:rsidP="00980884">
          <w:pPr>
            <w:ind w:right="-81"/>
            <w:rPr>
              <w:lang w:val="es-AR"/>
            </w:rPr>
          </w:pPr>
        </w:p>
      </w:tc>
      <w:tc>
        <w:tcPr>
          <w:tcW w:w="4616" w:type="dxa"/>
          <w:shd w:val="clear" w:color="auto" w:fill="auto"/>
          <w:vAlign w:val="center"/>
        </w:tcPr>
        <w:p w:rsidR="00980884" w:rsidRPr="00902AF1" w:rsidRDefault="00980884" w:rsidP="00980884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Líneas de Alta Tensión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y 66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  <w:tc>
        <w:tcPr>
          <w:tcW w:w="807" w:type="dxa"/>
          <w:shd w:val="clear" w:color="auto" w:fill="auto"/>
          <w:vAlign w:val="center"/>
        </w:tcPr>
        <w:p w:rsidR="00980884" w:rsidRPr="00D5672A" w:rsidRDefault="00980884" w:rsidP="00980884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25" w:type="dxa"/>
          <w:shd w:val="clear" w:color="auto" w:fill="auto"/>
          <w:vAlign w:val="center"/>
        </w:tcPr>
        <w:p w:rsidR="00980884" w:rsidRPr="00D5672A" w:rsidRDefault="00980884" w:rsidP="00980884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B17A76" w:rsidRPr="00737244" w:rsidTr="00902AF1">
      <w:tc>
        <w:tcPr>
          <w:tcW w:w="2973" w:type="dxa"/>
          <w:vMerge/>
          <w:shd w:val="clear" w:color="auto" w:fill="auto"/>
          <w:vAlign w:val="center"/>
        </w:tcPr>
        <w:p w:rsidR="00B17A76" w:rsidRPr="00902AF1" w:rsidRDefault="00B17A76" w:rsidP="00B17A76">
          <w:pPr>
            <w:ind w:right="-81"/>
            <w:rPr>
              <w:lang w:val="es-AR"/>
            </w:rPr>
          </w:pPr>
        </w:p>
      </w:tc>
      <w:tc>
        <w:tcPr>
          <w:tcW w:w="4616" w:type="dxa"/>
          <w:vMerge w:val="restart"/>
          <w:shd w:val="clear" w:color="auto" w:fill="auto"/>
          <w:vAlign w:val="center"/>
        </w:tcPr>
        <w:p w:rsidR="00B17A76" w:rsidRPr="00902AF1" w:rsidRDefault="00B17A76" w:rsidP="00902AF1">
          <w:pPr>
            <w:ind w:right="-81"/>
            <w:rPr>
              <w:lang w:val="es-AR"/>
            </w:rPr>
          </w:pPr>
          <w:r w:rsidRPr="00902AF1">
            <w:rPr>
              <w:lang w:val="es-AR"/>
            </w:rPr>
            <w:t xml:space="preserve">Título: </w:t>
          </w:r>
          <w:r w:rsidR="00902AF1" w:rsidRPr="00902AF1">
            <w:rPr>
              <w:lang w:val="es-AR"/>
            </w:rPr>
            <w:t xml:space="preserve">Sección </w:t>
          </w:r>
          <w:r w:rsidRPr="00902AF1">
            <w:rPr>
              <w:lang w:val="es-AR"/>
            </w:rPr>
            <w:t>VIII</w:t>
          </w:r>
          <w:r w:rsidR="00902AF1" w:rsidRPr="00902AF1">
            <w:rPr>
              <w:lang w:val="es-AR"/>
            </w:rPr>
            <w:t xml:space="preserve"> </w:t>
          </w:r>
          <w:r w:rsidRPr="00902AF1">
            <w:rPr>
              <w:lang w:val="es-AR"/>
            </w:rPr>
            <w:t>j</w:t>
          </w:r>
          <w:r w:rsidR="00902AF1" w:rsidRPr="00902AF1">
            <w:rPr>
              <w:lang w:val="es-AR"/>
            </w:rPr>
            <w:t>1:</w:t>
          </w:r>
          <w:r w:rsidRPr="00902AF1">
            <w:rPr>
              <w:lang w:val="es-AR"/>
            </w:rPr>
            <w:t xml:space="preserve"> Planillas de Datos Técnicos Garantizados</w:t>
          </w:r>
        </w:p>
      </w:tc>
      <w:tc>
        <w:tcPr>
          <w:tcW w:w="807" w:type="dxa"/>
          <w:shd w:val="clear" w:color="auto" w:fill="auto"/>
          <w:vAlign w:val="center"/>
        </w:tcPr>
        <w:p w:rsidR="00B17A76" w:rsidRPr="00D5672A" w:rsidRDefault="00B17A76" w:rsidP="00902AF1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25" w:type="dxa"/>
          <w:shd w:val="clear" w:color="auto" w:fill="auto"/>
          <w:vAlign w:val="center"/>
        </w:tcPr>
        <w:p w:rsidR="00B17A76" w:rsidRPr="00D5672A" w:rsidRDefault="00902AF1" w:rsidP="00902AF1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B17A76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B17A76" w:rsidRPr="00737244" w:rsidTr="00902AF1">
      <w:tc>
        <w:tcPr>
          <w:tcW w:w="2973" w:type="dxa"/>
          <w:vMerge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616" w:type="dxa"/>
          <w:vMerge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B17A76" w:rsidRPr="00D5672A" w:rsidRDefault="00B17A76" w:rsidP="00902AF1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25" w:type="dxa"/>
          <w:shd w:val="clear" w:color="auto" w:fill="auto"/>
          <w:vAlign w:val="center"/>
        </w:tcPr>
        <w:p w:rsidR="00B17A76" w:rsidRPr="00D5672A" w:rsidRDefault="00B17A76" w:rsidP="00902AF1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36007E">
            <w:rPr>
              <w:noProof/>
              <w:sz w:val="18"/>
              <w:szCs w:val="18"/>
              <w:lang w:val="es-AR"/>
            </w:rPr>
            <w:t>11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36007E">
            <w:rPr>
              <w:noProof/>
              <w:sz w:val="18"/>
              <w:szCs w:val="18"/>
              <w:lang w:val="es-ES"/>
            </w:rPr>
            <w:t>12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955D19" w:rsidRDefault="00955D19">
    <w:pPr>
      <w:pStyle w:val="Encabezado"/>
      <w:rPr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902" w:rsidRDefault="007D090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902" w:rsidRDefault="007D0902">
    <w:pPr>
      <w:ind w:firstLine="720"/>
    </w:pPr>
  </w:p>
  <w:tbl>
    <w:tblPr>
      <w:tblW w:w="4889" w:type="pct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4111"/>
      <w:gridCol w:w="2834"/>
      <w:gridCol w:w="2553"/>
    </w:tblGrid>
    <w:tr w:rsidR="007D0902" w:rsidRPr="00C40AEF" w:rsidTr="00130D84">
      <w:trPr>
        <w:cantSplit/>
        <w:trHeight w:val="890"/>
      </w:trPr>
      <w:tc>
        <w:tcPr>
          <w:tcW w:w="2164" w:type="pct"/>
          <w:vAlign w:val="center"/>
        </w:tcPr>
        <w:p w:rsidR="007D0902" w:rsidRDefault="007D0902" w:rsidP="00790E99">
          <w:pPr>
            <w:ind w:left="252" w:right="-81" w:hanging="360"/>
            <w:jc w:val="center"/>
            <w:rPr>
              <w:rFonts w:cs="Arial"/>
              <w:b/>
              <w:lang w:val="es-AR"/>
            </w:rPr>
          </w:pPr>
          <w:r w:rsidRPr="00B774F5">
            <w:rPr>
              <w:rFonts w:ascii="Times New Roman" w:hAnsi="Times New Roman"/>
              <w:b/>
              <w:bCs/>
              <w:i/>
              <w:iCs/>
              <w:color w:val="000000"/>
              <w:spacing w:val="-2"/>
              <w:sz w:val="28"/>
              <w:szCs w:val="28"/>
              <w:lang w:val="es-ES_tradnl"/>
            </w:rPr>
            <w:t xml:space="preserve">Ministerio de Planificación Federal </w:t>
          </w:r>
          <w:r w:rsidRPr="00B774F5">
            <w:rPr>
              <w:rFonts w:ascii="Times New Roman" w:hAnsi="Times New Roman"/>
              <w:b/>
              <w:bCs/>
              <w:i/>
              <w:iCs/>
              <w:color w:val="000000"/>
              <w:sz w:val="28"/>
              <w:szCs w:val="28"/>
              <w:lang w:val="es-ES_tradnl"/>
            </w:rPr>
            <w:t>Inversión Pública y Servicios</w:t>
          </w:r>
        </w:p>
      </w:tc>
      <w:tc>
        <w:tcPr>
          <w:tcW w:w="1492" w:type="pct"/>
          <w:vMerge w:val="restart"/>
          <w:vAlign w:val="center"/>
        </w:tcPr>
        <w:p w:rsidR="007D0902" w:rsidRPr="00B774F5" w:rsidRDefault="007D0902" w:rsidP="00790E99">
          <w:pPr>
            <w:ind w:right="-81"/>
            <w:jc w:val="center"/>
            <w:rPr>
              <w:rFonts w:cs="Arial"/>
              <w:b/>
              <w:lang w:val="es-ES"/>
            </w:rPr>
          </w:pPr>
        </w:p>
        <w:p w:rsidR="007D0902" w:rsidRDefault="007D0902" w:rsidP="00790E99">
          <w:pPr>
            <w:ind w:right="-81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ESPECIFICACION</w:t>
          </w:r>
        </w:p>
        <w:p w:rsidR="007D0902" w:rsidRDefault="007D0902" w:rsidP="00790E99">
          <w:pPr>
            <w:ind w:right="-81"/>
            <w:jc w:val="center"/>
            <w:rPr>
              <w:rFonts w:cs="Arial"/>
              <w:b/>
            </w:rPr>
          </w:pPr>
        </w:p>
        <w:p w:rsidR="007D0902" w:rsidRDefault="007D0902" w:rsidP="00790E99">
          <w:pPr>
            <w:ind w:right="-81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TECNICA</w:t>
          </w:r>
        </w:p>
      </w:tc>
      <w:tc>
        <w:tcPr>
          <w:tcW w:w="1343" w:type="pct"/>
          <w:vMerge w:val="restart"/>
          <w:vAlign w:val="center"/>
        </w:tcPr>
        <w:p w:rsidR="007D0902" w:rsidRDefault="007D0902" w:rsidP="00790E99">
          <w:pPr>
            <w:ind w:right="-81"/>
            <w:rPr>
              <w:rFonts w:cs="Arial"/>
              <w:sz w:val="16"/>
              <w:szCs w:val="16"/>
              <w:lang w:val="es-AR"/>
            </w:rPr>
          </w:pPr>
        </w:p>
        <w:p w:rsidR="007D0902" w:rsidRDefault="007D0902" w:rsidP="00790E99">
          <w:pPr>
            <w:ind w:right="-81"/>
            <w:rPr>
              <w:rFonts w:cs="Arial"/>
              <w:sz w:val="16"/>
              <w:szCs w:val="16"/>
              <w:lang w:val="fr-FR"/>
            </w:rPr>
          </w:pPr>
          <w:r>
            <w:rPr>
              <w:sz w:val="16"/>
              <w:lang w:val="fr-FR"/>
            </w:rPr>
            <w:t xml:space="preserve">CODIGO:I- </w:t>
          </w:r>
          <w:proofErr w:type="spellStart"/>
          <w:r w:rsidRPr="00163CDF">
            <w:rPr>
              <w:sz w:val="16"/>
              <w:lang w:val="fr-FR"/>
            </w:rPr>
            <w:t>Secc</w:t>
          </w:r>
          <w:proofErr w:type="spellEnd"/>
          <w:r w:rsidRPr="00163CDF">
            <w:rPr>
              <w:sz w:val="16"/>
              <w:lang w:val="fr-FR"/>
            </w:rPr>
            <w:t>. VI</w:t>
          </w:r>
          <w:r>
            <w:rPr>
              <w:sz w:val="16"/>
              <w:lang w:val="fr-FR"/>
            </w:rPr>
            <w:t xml:space="preserve">II d   </w:t>
          </w:r>
          <w:proofErr w:type="spellStart"/>
          <w:r>
            <w:rPr>
              <w:sz w:val="16"/>
              <w:lang w:val="fr-FR"/>
            </w:rPr>
            <w:t>Rev</w:t>
          </w:r>
          <w:proofErr w:type="spellEnd"/>
          <w:r>
            <w:rPr>
              <w:sz w:val="16"/>
              <w:lang w:val="fr-FR"/>
            </w:rPr>
            <w:t xml:space="preserve"> 00</w:t>
          </w:r>
        </w:p>
        <w:p w:rsidR="007D0902" w:rsidRDefault="007D0902" w:rsidP="00790E99">
          <w:pPr>
            <w:ind w:right="-81"/>
            <w:rPr>
              <w:rFonts w:cs="Arial"/>
              <w:sz w:val="16"/>
              <w:szCs w:val="16"/>
              <w:lang w:val="fr-FR"/>
            </w:rPr>
          </w:pPr>
        </w:p>
        <w:p w:rsidR="007D0902" w:rsidRDefault="007D0902" w:rsidP="00790E99">
          <w:pPr>
            <w:ind w:right="-81"/>
            <w:rPr>
              <w:rFonts w:cs="Arial"/>
              <w:sz w:val="16"/>
              <w:szCs w:val="16"/>
              <w:lang w:val="fr-FR"/>
            </w:rPr>
          </w:pPr>
          <w:r>
            <w:rPr>
              <w:rFonts w:cs="Arial"/>
              <w:sz w:val="16"/>
              <w:szCs w:val="16"/>
              <w:lang w:val="fr-FR"/>
            </w:rPr>
            <w:t>FECHA: 11/09/2011</w:t>
          </w:r>
        </w:p>
        <w:p w:rsidR="007D0902" w:rsidRDefault="007D0902" w:rsidP="00790E99">
          <w:pPr>
            <w:ind w:right="-81"/>
            <w:rPr>
              <w:rFonts w:cs="Arial"/>
              <w:sz w:val="16"/>
              <w:szCs w:val="16"/>
              <w:lang w:val="fr-FR"/>
            </w:rPr>
          </w:pPr>
          <w:r>
            <w:rPr>
              <w:rFonts w:cs="Arial"/>
              <w:sz w:val="16"/>
              <w:szCs w:val="16"/>
              <w:lang w:val="fr-FR"/>
            </w:rPr>
            <w:t xml:space="preserve">   </w:t>
          </w:r>
        </w:p>
        <w:p w:rsidR="007D0902" w:rsidRDefault="007D0902" w:rsidP="00790E99">
          <w:pPr>
            <w:ind w:right="-81"/>
            <w:rPr>
              <w:rFonts w:cs="Arial"/>
              <w:sz w:val="16"/>
              <w:szCs w:val="16"/>
              <w:lang w:val="es-AR"/>
            </w:rPr>
          </w:pPr>
          <w:r>
            <w:rPr>
              <w:rFonts w:cs="Arial"/>
              <w:sz w:val="16"/>
              <w:szCs w:val="16"/>
              <w:lang w:val="es-AR"/>
            </w:rPr>
            <w:t xml:space="preserve">Nº DE TAREA : </w:t>
          </w:r>
        </w:p>
        <w:p w:rsidR="007D0902" w:rsidRDefault="007D0902" w:rsidP="00790E99">
          <w:pPr>
            <w:ind w:right="-81"/>
            <w:rPr>
              <w:rFonts w:cs="Arial"/>
              <w:sz w:val="16"/>
              <w:szCs w:val="16"/>
              <w:lang w:val="es-AR"/>
            </w:rPr>
          </w:pPr>
        </w:p>
        <w:p w:rsidR="007D0902" w:rsidRPr="00B774F5" w:rsidRDefault="007D0902" w:rsidP="00790E99">
          <w:pPr>
            <w:ind w:left="-6768" w:right="-81" w:firstLine="6768"/>
            <w:rPr>
              <w:rFonts w:cs="Arial"/>
              <w:sz w:val="16"/>
              <w:szCs w:val="16"/>
              <w:lang w:val="es-ES"/>
            </w:rPr>
          </w:pPr>
          <w:r>
            <w:rPr>
              <w:rFonts w:cs="Arial"/>
              <w:sz w:val="16"/>
              <w:szCs w:val="16"/>
              <w:lang w:val="es-AR"/>
            </w:rPr>
            <w:t xml:space="preserve">HOJA : </w:t>
          </w:r>
          <w:r>
            <w:rPr>
              <w:rStyle w:val="Nmerodepgina"/>
              <w:rFonts w:cs="Arial"/>
              <w:sz w:val="16"/>
              <w:szCs w:val="16"/>
            </w:rPr>
            <w:fldChar w:fldCharType="begin"/>
          </w:r>
          <w:r w:rsidRPr="00B774F5">
            <w:rPr>
              <w:rStyle w:val="Nmerodepgina"/>
              <w:rFonts w:cs="Arial"/>
              <w:sz w:val="16"/>
              <w:szCs w:val="16"/>
              <w:lang w:val="es-ES"/>
            </w:rPr>
            <w:instrText xml:space="preserve"> PAGE </w:instrText>
          </w:r>
          <w:r>
            <w:rPr>
              <w:rStyle w:val="Nmerodepgina"/>
              <w:rFonts w:cs="Arial"/>
              <w:sz w:val="16"/>
              <w:szCs w:val="16"/>
            </w:rPr>
            <w:fldChar w:fldCharType="separate"/>
          </w:r>
          <w:r w:rsidR="00B92087">
            <w:rPr>
              <w:rStyle w:val="Nmerodepgina"/>
              <w:rFonts w:cs="Arial"/>
              <w:noProof/>
              <w:sz w:val="16"/>
              <w:szCs w:val="16"/>
              <w:lang w:val="es-ES"/>
            </w:rPr>
            <w:t>3</w:t>
          </w:r>
          <w:r>
            <w:rPr>
              <w:rStyle w:val="Nmerodepgina"/>
              <w:rFonts w:cs="Arial"/>
              <w:sz w:val="16"/>
              <w:szCs w:val="16"/>
            </w:rPr>
            <w:fldChar w:fldCharType="end"/>
          </w:r>
          <w:r w:rsidRPr="00B774F5">
            <w:rPr>
              <w:rStyle w:val="Nmerodepgina"/>
              <w:rFonts w:cs="Arial"/>
              <w:sz w:val="16"/>
              <w:szCs w:val="16"/>
              <w:lang w:val="es-ES"/>
            </w:rPr>
            <w:t xml:space="preserve">            DE: </w:t>
          </w:r>
          <w:r>
            <w:rPr>
              <w:rStyle w:val="Nmerodepgina"/>
              <w:sz w:val="16"/>
            </w:rPr>
            <w:fldChar w:fldCharType="begin"/>
          </w:r>
          <w:r w:rsidRPr="00B774F5">
            <w:rPr>
              <w:rStyle w:val="Nmerodepgina"/>
              <w:sz w:val="16"/>
              <w:lang w:val="es-ES"/>
            </w:rPr>
            <w:instrText xml:space="preserve"> NUMPAGES </w:instrText>
          </w:r>
          <w:r>
            <w:rPr>
              <w:rStyle w:val="Nmerodepgina"/>
              <w:sz w:val="16"/>
            </w:rPr>
            <w:fldChar w:fldCharType="separate"/>
          </w:r>
          <w:r w:rsidR="001C3E91">
            <w:rPr>
              <w:rStyle w:val="Nmerodepgina"/>
              <w:noProof/>
              <w:sz w:val="16"/>
              <w:lang w:val="es-ES"/>
            </w:rPr>
            <w:t>16</w:t>
          </w:r>
          <w:r>
            <w:rPr>
              <w:rStyle w:val="Nmerodepgina"/>
              <w:sz w:val="16"/>
            </w:rPr>
            <w:fldChar w:fldCharType="end"/>
          </w:r>
        </w:p>
        <w:p w:rsidR="007D0902" w:rsidRPr="00B774F5" w:rsidRDefault="007D0902" w:rsidP="00790E99">
          <w:pPr>
            <w:ind w:right="-81"/>
            <w:rPr>
              <w:rFonts w:cs="Arial"/>
              <w:sz w:val="16"/>
              <w:szCs w:val="16"/>
              <w:lang w:val="es-ES"/>
            </w:rPr>
          </w:pPr>
        </w:p>
      </w:tc>
    </w:tr>
    <w:tr w:rsidR="007D0902" w:rsidRPr="00C40AEF" w:rsidTr="00130D84">
      <w:trPr>
        <w:cantSplit/>
        <w:trHeight w:val="667"/>
      </w:trPr>
      <w:tc>
        <w:tcPr>
          <w:tcW w:w="2164" w:type="pct"/>
          <w:vAlign w:val="center"/>
        </w:tcPr>
        <w:p w:rsidR="007D0902" w:rsidRPr="00B774F5" w:rsidRDefault="007D0902" w:rsidP="00790E99">
          <w:pPr>
            <w:shd w:val="clear" w:color="auto" w:fill="FFFFFF"/>
            <w:tabs>
              <w:tab w:val="left" w:pos="4070"/>
              <w:tab w:val="left" w:pos="4111"/>
            </w:tabs>
            <w:spacing w:before="120"/>
            <w:ind w:right="-40"/>
            <w:jc w:val="center"/>
            <w:rPr>
              <w:sz w:val="24"/>
              <w:szCs w:val="24"/>
              <w:lang w:val="es-ES"/>
            </w:rPr>
          </w:pPr>
          <w:r w:rsidRPr="00B774F5">
            <w:rPr>
              <w:rFonts w:ascii="Times New Roman" w:hAnsi="Times New Roman"/>
              <w:b/>
              <w:bCs/>
              <w:i/>
              <w:iCs/>
              <w:color w:val="000000"/>
              <w:sz w:val="24"/>
              <w:szCs w:val="24"/>
              <w:lang w:val="es-ES_tradnl"/>
            </w:rPr>
            <w:t>Secretaría de Energía</w:t>
          </w:r>
        </w:p>
        <w:p w:rsidR="007D0902" w:rsidRPr="00B774F5" w:rsidRDefault="007D0902" w:rsidP="00790E99">
          <w:pPr>
            <w:shd w:val="clear" w:color="auto" w:fill="FFFFFF"/>
            <w:tabs>
              <w:tab w:val="left" w:pos="4070"/>
              <w:tab w:val="left" w:pos="4111"/>
            </w:tabs>
            <w:spacing w:before="120"/>
            <w:ind w:right="-40"/>
            <w:jc w:val="center"/>
            <w:rPr>
              <w:sz w:val="18"/>
              <w:szCs w:val="18"/>
              <w:lang w:val="es-ES"/>
            </w:rPr>
          </w:pPr>
          <w:r w:rsidRPr="00B774F5">
            <w:rPr>
              <w:rFonts w:ascii="Times New Roman" w:hAnsi="Times New Roman"/>
              <w:b/>
              <w:bCs/>
              <w:i/>
              <w:iCs/>
              <w:color w:val="000000"/>
              <w:sz w:val="18"/>
              <w:szCs w:val="18"/>
              <w:lang w:val="es-ES_tradnl"/>
            </w:rPr>
            <w:t>Comité de Administración</w:t>
          </w:r>
        </w:p>
        <w:p w:rsidR="007D0902" w:rsidRDefault="007D0902" w:rsidP="00790E99">
          <w:pPr>
            <w:ind w:left="252" w:right="-81" w:hanging="360"/>
            <w:jc w:val="center"/>
            <w:rPr>
              <w:rFonts w:cs="Arial"/>
              <w:b/>
              <w:lang w:val="es-AR"/>
            </w:rPr>
          </w:pPr>
          <w:r w:rsidRPr="00B774F5">
            <w:rPr>
              <w:rFonts w:ascii="Times New Roman" w:hAnsi="Times New Roman"/>
              <w:b/>
              <w:bCs/>
              <w:i/>
              <w:iCs/>
              <w:color w:val="000000"/>
              <w:spacing w:val="-2"/>
              <w:sz w:val="18"/>
              <w:szCs w:val="18"/>
              <w:lang w:val="es-ES_tradnl"/>
            </w:rPr>
            <w:t>Fondo Fiduciario para el Transporte Eléctrico Federal</w:t>
          </w:r>
        </w:p>
      </w:tc>
      <w:tc>
        <w:tcPr>
          <w:tcW w:w="1492" w:type="pct"/>
          <w:vMerge/>
          <w:vAlign w:val="center"/>
        </w:tcPr>
        <w:p w:rsidR="007D0902" w:rsidRPr="00B774F5" w:rsidRDefault="007D0902" w:rsidP="00790E99">
          <w:pPr>
            <w:ind w:right="-81"/>
            <w:jc w:val="center"/>
            <w:rPr>
              <w:rFonts w:cs="Arial"/>
              <w:b/>
              <w:lang w:val="es-ES"/>
            </w:rPr>
          </w:pPr>
        </w:p>
      </w:tc>
      <w:tc>
        <w:tcPr>
          <w:tcW w:w="1343" w:type="pct"/>
          <w:vMerge/>
          <w:vAlign w:val="center"/>
        </w:tcPr>
        <w:p w:rsidR="007D0902" w:rsidRDefault="007D0902" w:rsidP="00790E99">
          <w:pPr>
            <w:ind w:right="-81"/>
            <w:rPr>
              <w:rFonts w:cs="Arial"/>
              <w:sz w:val="16"/>
              <w:szCs w:val="16"/>
              <w:lang w:val="es-AR"/>
            </w:rPr>
          </w:pPr>
        </w:p>
      </w:tc>
    </w:tr>
    <w:tr w:rsidR="007D0902" w:rsidRPr="00C40AEF" w:rsidTr="00130D84">
      <w:trPr>
        <w:trHeight w:val="355"/>
      </w:trPr>
      <w:tc>
        <w:tcPr>
          <w:tcW w:w="5000" w:type="pct"/>
          <w:gridSpan w:val="3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7D0902" w:rsidRDefault="007D0902" w:rsidP="001F16E6">
          <w:pPr>
            <w:ind w:left="142" w:right="141"/>
            <w:jc w:val="center"/>
            <w:rPr>
              <w:b/>
              <w:lang w:val="es-AR"/>
            </w:rPr>
          </w:pPr>
          <w:r>
            <w:rPr>
              <w:b/>
              <w:lang w:val="es-AR"/>
            </w:rPr>
            <w:t xml:space="preserve">INTERCONEXION 500 </w:t>
          </w:r>
          <w:proofErr w:type="spellStart"/>
          <w:r>
            <w:rPr>
              <w:b/>
              <w:lang w:val="es-AR"/>
            </w:rPr>
            <w:t>kV</w:t>
          </w:r>
          <w:proofErr w:type="spellEnd"/>
          <w:r>
            <w:rPr>
              <w:b/>
              <w:lang w:val="es-AR"/>
            </w:rPr>
            <w:t xml:space="preserve"> E.T. RÍO DIAMANTE – E.T. </w:t>
          </w:r>
          <w:r w:rsidR="008F4E51">
            <w:rPr>
              <w:b/>
              <w:lang w:val="es-AR"/>
            </w:rPr>
            <w:t xml:space="preserve">CORONEL </w:t>
          </w:r>
          <w:proofErr w:type="spellStart"/>
          <w:r w:rsidR="00AF3828">
            <w:rPr>
              <w:b/>
              <w:lang w:val="es-AR"/>
            </w:rPr>
            <w:t>CORONEL</w:t>
          </w:r>
          <w:proofErr w:type="spellEnd"/>
          <w:r w:rsidR="00AF3828">
            <w:rPr>
              <w:b/>
              <w:lang w:val="es-AR"/>
            </w:rPr>
            <w:t xml:space="preserve"> CHARLONE</w:t>
          </w:r>
          <w:r>
            <w:rPr>
              <w:b/>
              <w:lang w:val="es-AR"/>
            </w:rPr>
            <w:t xml:space="preserve"> – E.T. GBA </w:t>
          </w:r>
        </w:p>
        <w:p w:rsidR="007D0902" w:rsidRDefault="007D0902" w:rsidP="001F16E6">
          <w:pPr>
            <w:ind w:right="-81"/>
            <w:jc w:val="center"/>
            <w:rPr>
              <w:b/>
              <w:lang w:val="es-AR"/>
            </w:rPr>
          </w:pPr>
          <w:proofErr w:type="spellStart"/>
          <w:r>
            <w:rPr>
              <w:b/>
              <w:lang w:val="es-AR"/>
            </w:rPr>
            <w:t>Iª</w:t>
          </w:r>
          <w:proofErr w:type="spellEnd"/>
          <w:r>
            <w:rPr>
              <w:b/>
              <w:lang w:val="es-AR"/>
            </w:rPr>
            <w:t xml:space="preserve"> PARTE  E.T. RÍO DIAMANTE – E.T. </w:t>
          </w:r>
          <w:r w:rsidR="008F4E51">
            <w:rPr>
              <w:b/>
              <w:lang w:val="es-AR"/>
            </w:rPr>
            <w:t xml:space="preserve">CORONEL </w:t>
          </w:r>
          <w:proofErr w:type="spellStart"/>
          <w:r w:rsidR="00AF3828">
            <w:rPr>
              <w:b/>
              <w:lang w:val="es-AR"/>
            </w:rPr>
            <w:t>CORONEL</w:t>
          </w:r>
          <w:proofErr w:type="spellEnd"/>
          <w:r w:rsidR="00AF3828">
            <w:rPr>
              <w:b/>
              <w:lang w:val="es-AR"/>
            </w:rPr>
            <w:t xml:space="preserve"> CHARLONE</w:t>
          </w:r>
        </w:p>
      </w:tc>
    </w:tr>
  </w:tbl>
  <w:p w:rsidR="007D0902" w:rsidRDefault="007D0902">
    <w:pPr>
      <w:ind w:right="-81"/>
      <w:rPr>
        <w:lang w:val="es-A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902" w:rsidRDefault="007D0902">
    <w:pPr>
      <w:rPr>
        <w:sz w:val="16"/>
        <w:szCs w:val="16"/>
      </w:rPr>
    </w:pPr>
  </w:p>
  <w:tbl>
    <w:tblPr>
      <w:tblW w:w="932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54"/>
      <w:gridCol w:w="4574"/>
      <w:gridCol w:w="806"/>
      <w:gridCol w:w="987"/>
    </w:tblGrid>
    <w:tr w:rsidR="00902AF1" w:rsidRPr="00D5672A" w:rsidTr="00E6027F">
      <w:tc>
        <w:tcPr>
          <w:tcW w:w="2976" w:type="dxa"/>
          <w:vMerge w:val="restart"/>
          <w:shd w:val="clear" w:color="auto" w:fill="auto"/>
          <w:vAlign w:val="center"/>
        </w:tcPr>
        <w:p w:rsidR="00902AF1" w:rsidRPr="00BE09F1" w:rsidRDefault="00902AF1" w:rsidP="00902AF1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45" w:type="dxa"/>
          <w:gridSpan w:val="3"/>
          <w:shd w:val="clear" w:color="auto" w:fill="auto"/>
          <w:vAlign w:val="center"/>
        </w:tcPr>
        <w:p w:rsidR="00902AF1" w:rsidRPr="00BE09F1" w:rsidRDefault="00902AF1" w:rsidP="00902AF1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902AF1" w:rsidRPr="00395A90" w:rsidRDefault="00902AF1" w:rsidP="00902AF1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902AF1" w:rsidRPr="00D5672A" w:rsidTr="00E6027F">
      <w:tc>
        <w:tcPr>
          <w:tcW w:w="2976" w:type="dxa"/>
          <w:vMerge/>
          <w:shd w:val="clear" w:color="auto" w:fill="auto"/>
          <w:vAlign w:val="center"/>
        </w:tcPr>
        <w:p w:rsidR="00902AF1" w:rsidRPr="00E6027F" w:rsidRDefault="00902AF1" w:rsidP="00902AF1">
          <w:pPr>
            <w:ind w:right="-81"/>
            <w:rPr>
              <w:lang w:val="es-AR"/>
            </w:rPr>
          </w:pPr>
        </w:p>
      </w:tc>
      <w:tc>
        <w:tcPr>
          <w:tcW w:w="4619" w:type="dxa"/>
          <w:shd w:val="clear" w:color="auto" w:fill="auto"/>
          <w:vAlign w:val="center"/>
        </w:tcPr>
        <w:p w:rsidR="00902AF1" w:rsidRPr="00E6027F" w:rsidRDefault="00902AF1" w:rsidP="00902AF1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Líneas de Alta Tensión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y 66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  <w:tc>
        <w:tcPr>
          <w:tcW w:w="807" w:type="dxa"/>
          <w:shd w:val="clear" w:color="auto" w:fill="auto"/>
          <w:vAlign w:val="center"/>
        </w:tcPr>
        <w:p w:rsidR="00902AF1" w:rsidRPr="00D5672A" w:rsidRDefault="00902AF1" w:rsidP="00902AF1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19" w:type="dxa"/>
          <w:shd w:val="clear" w:color="auto" w:fill="auto"/>
          <w:vAlign w:val="center"/>
        </w:tcPr>
        <w:p w:rsidR="00902AF1" w:rsidRPr="00D5672A" w:rsidRDefault="00902AF1" w:rsidP="00902AF1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B17A76" w:rsidRPr="00737244" w:rsidTr="00E6027F">
      <w:tc>
        <w:tcPr>
          <w:tcW w:w="2976" w:type="dxa"/>
          <w:vMerge/>
          <w:shd w:val="clear" w:color="auto" w:fill="auto"/>
          <w:vAlign w:val="center"/>
        </w:tcPr>
        <w:p w:rsidR="00B17A76" w:rsidRPr="00E6027F" w:rsidRDefault="00B17A76" w:rsidP="00B17A76">
          <w:pPr>
            <w:ind w:right="-81"/>
            <w:rPr>
              <w:lang w:val="es-AR"/>
            </w:rPr>
          </w:pPr>
        </w:p>
      </w:tc>
      <w:tc>
        <w:tcPr>
          <w:tcW w:w="4619" w:type="dxa"/>
          <w:vMerge w:val="restart"/>
          <w:shd w:val="clear" w:color="auto" w:fill="auto"/>
          <w:vAlign w:val="center"/>
        </w:tcPr>
        <w:p w:rsidR="00B17A76" w:rsidRPr="00E6027F" w:rsidRDefault="00B17A76" w:rsidP="00E6027F">
          <w:pPr>
            <w:ind w:right="-81"/>
            <w:rPr>
              <w:lang w:val="es-AR"/>
            </w:rPr>
          </w:pPr>
          <w:r w:rsidRPr="00E6027F">
            <w:rPr>
              <w:lang w:val="es-AR"/>
            </w:rPr>
            <w:t xml:space="preserve">Título: </w:t>
          </w:r>
          <w:r w:rsidR="00E6027F" w:rsidRPr="00E6027F">
            <w:rPr>
              <w:lang w:val="es-AR"/>
            </w:rPr>
            <w:t xml:space="preserve">sección </w:t>
          </w:r>
          <w:r w:rsidRPr="00E6027F">
            <w:rPr>
              <w:lang w:val="es-AR"/>
            </w:rPr>
            <w:t>VIII</w:t>
          </w:r>
          <w:r w:rsidR="00E6027F" w:rsidRPr="00E6027F">
            <w:rPr>
              <w:lang w:val="es-AR"/>
            </w:rPr>
            <w:t xml:space="preserve"> </w:t>
          </w:r>
          <w:r w:rsidRPr="00E6027F">
            <w:rPr>
              <w:lang w:val="es-AR"/>
            </w:rPr>
            <w:t>j</w:t>
          </w:r>
          <w:r w:rsidR="00E6027F" w:rsidRPr="00E6027F">
            <w:rPr>
              <w:lang w:val="es-AR"/>
            </w:rPr>
            <w:t>1:</w:t>
          </w:r>
          <w:r w:rsidRPr="00E6027F">
            <w:rPr>
              <w:lang w:val="es-AR"/>
            </w:rPr>
            <w:t xml:space="preserve"> Planillas de Datos Técnicos Garantizados</w:t>
          </w:r>
        </w:p>
      </w:tc>
      <w:tc>
        <w:tcPr>
          <w:tcW w:w="807" w:type="dxa"/>
          <w:shd w:val="clear" w:color="auto" w:fill="auto"/>
          <w:vAlign w:val="center"/>
        </w:tcPr>
        <w:p w:rsidR="00B17A76" w:rsidRPr="00D5672A" w:rsidRDefault="00B17A76" w:rsidP="00E6027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19" w:type="dxa"/>
          <w:shd w:val="clear" w:color="auto" w:fill="auto"/>
          <w:vAlign w:val="center"/>
        </w:tcPr>
        <w:p w:rsidR="00B17A76" w:rsidRPr="00D5672A" w:rsidRDefault="00E6027F" w:rsidP="00E6027F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B17A76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B17A76" w:rsidRPr="00737244" w:rsidTr="00E6027F">
      <w:tc>
        <w:tcPr>
          <w:tcW w:w="2976" w:type="dxa"/>
          <w:vMerge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619" w:type="dxa"/>
          <w:vMerge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B17A76" w:rsidRPr="00D5672A" w:rsidRDefault="00B17A76" w:rsidP="00E6027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19" w:type="dxa"/>
          <w:shd w:val="clear" w:color="auto" w:fill="auto"/>
          <w:vAlign w:val="center"/>
        </w:tcPr>
        <w:p w:rsidR="00B17A76" w:rsidRPr="00D5672A" w:rsidRDefault="00B17A76" w:rsidP="00E6027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36007E">
            <w:rPr>
              <w:noProof/>
              <w:sz w:val="18"/>
              <w:szCs w:val="18"/>
              <w:lang w:val="es-AR"/>
            </w:rPr>
            <w:t>2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36007E">
            <w:rPr>
              <w:noProof/>
              <w:sz w:val="18"/>
              <w:szCs w:val="18"/>
              <w:lang w:val="es-ES"/>
            </w:rPr>
            <w:t>12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7D0902" w:rsidRDefault="007D0902">
    <w:pPr>
      <w:pStyle w:val="Encabezado"/>
      <w:rPr>
        <w:lang w:val="es-AR"/>
      </w:rPr>
    </w:pPr>
  </w:p>
  <w:p w:rsidR="00E6027F" w:rsidRDefault="00E6027F">
    <w:pPr>
      <w:pStyle w:val="Encabezado"/>
      <w:rPr>
        <w:lang w:val="es-A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4BF" w:rsidRDefault="00A724BF">
    <w:pPr>
      <w:ind w:firstLine="720"/>
      <w:rPr>
        <w:sz w:val="16"/>
        <w:szCs w:val="16"/>
      </w:rPr>
    </w:pPr>
  </w:p>
  <w:p w:rsidR="00A724BF" w:rsidRPr="00A724BF" w:rsidRDefault="00A724BF">
    <w:pPr>
      <w:ind w:firstLine="720"/>
      <w:rPr>
        <w:sz w:val="16"/>
        <w:szCs w:val="16"/>
      </w:rPr>
    </w:pPr>
  </w:p>
  <w:tbl>
    <w:tblPr>
      <w:tblW w:w="932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53"/>
      <w:gridCol w:w="4575"/>
      <w:gridCol w:w="806"/>
      <w:gridCol w:w="987"/>
    </w:tblGrid>
    <w:tr w:rsidR="00980884" w:rsidRPr="00D5672A" w:rsidTr="00A724BF">
      <w:tc>
        <w:tcPr>
          <w:tcW w:w="2973" w:type="dxa"/>
          <w:vMerge w:val="restart"/>
          <w:shd w:val="clear" w:color="auto" w:fill="auto"/>
          <w:vAlign w:val="center"/>
        </w:tcPr>
        <w:p w:rsidR="00980884" w:rsidRPr="00BE09F1" w:rsidRDefault="00980884" w:rsidP="00980884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48" w:type="dxa"/>
          <w:gridSpan w:val="3"/>
          <w:shd w:val="clear" w:color="auto" w:fill="auto"/>
          <w:vAlign w:val="center"/>
        </w:tcPr>
        <w:p w:rsidR="00980884" w:rsidRPr="00BE09F1" w:rsidRDefault="00980884" w:rsidP="00980884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980884" w:rsidRPr="00395A90" w:rsidRDefault="00980884" w:rsidP="00980884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980884" w:rsidRPr="00D5672A" w:rsidTr="00A724BF">
      <w:tc>
        <w:tcPr>
          <w:tcW w:w="2973" w:type="dxa"/>
          <w:vMerge/>
          <w:shd w:val="clear" w:color="auto" w:fill="auto"/>
          <w:vAlign w:val="center"/>
        </w:tcPr>
        <w:p w:rsidR="00980884" w:rsidRPr="00A724BF" w:rsidRDefault="00980884" w:rsidP="00980884">
          <w:pPr>
            <w:ind w:right="-81"/>
            <w:rPr>
              <w:lang w:val="es-AR"/>
            </w:rPr>
          </w:pPr>
        </w:p>
      </w:tc>
      <w:tc>
        <w:tcPr>
          <w:tcW w:w="4616" w:type="dxa"/>
          <w:shd w:val="clear" w:color="auto" w:fill="auto"/>
          <w:vAlign w:val="center"/>
        </w:tcPr>
        <w:p w:rsidR="00980884" w:rsidRPr="00A724BF" w:rsidRDefault="00980884" w:rsidP="00980884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Líneas de Alta Tensión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y 66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  <w:tc>
        <w:tcPr>
          <w:tcW w:w="807" w:type="dxa"/>
          <w:shd w:val="clear" w:color="auto" w:fill="auto"/>
          <w:vAlign w:val="center"/>
        </w:tcPr>
        <w:p w:rsidR="00980884" w:rsidRPr="00D5672A" w:rsidRDefault="00980884" w:rsidP="00980884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25" w:type="dxa"/>
          <w:shd w:val="clear" w:color="auto" w:fill="auto"/>
          <w:vAlign w:val="center"/>
        </w:tcPr>
        <w:p w:rsidR="00980884" w:rsidRPr="00D5672A" w:rsidRDefault="00980884" w:rsidP="00980884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B17A76" w:rsidRPr="00737244" w:rsidTr="00A724BF">
      <w:tc>
        <w:tcPr>
          <w:tcW w:w="2973" w:type="dxa"/>
          <w:vMerge/>
          <w:shd w:val="clear" w:color="auto" w:fill="auto"/>
          <w:vAlign w:val="center"/>
        </w:tcPr>
        <w:p w:rsidR="00B17A76" w:rsidRPr="00A724BF" w:rsidRDefault="00B17A76" w:rsidP="00B17A76">
          <w:pPr>
            <w:ind w:right="-81"/>
            <w:rPr>
              <w:lang w:val="es-AR"/>
            </w:rPr>
          </w:pPr>
        </w:p>
      </w:tc>
      <w:tc>
        <w:tcPr>
          <w:tcW w:w="4616" w:type="dxa"/>
          <w:vMerge w:val="restart"/>
          <w:shd w:val="clear" w:color="auto" w:fill="auto"/>
          <w:vAlign w:val="center"/>
        </w:tcPr>
        <w:p w:rsidR="00B17A76" w:rsidRPr="00A724BF" w:rsidRDefault="00B17A76" w:rsidP="00A724BF">
          <w:pPr>
            <w:ind w:right="-81"/>
            <w:rPr>
              <w:lang w:val="es-AR"/>
            </w:rPr>
          </w:pPr>
          <w:r w:rsidRPr="00A724BF">
            <w:rPr>
              <w:lang w:val="es-AR"/>
            </w:rPr>
            <w:t xml:space="preserve">Título: </w:t>
          </w:r>
          <w:r w:rsidR="00A724BF" w:rsidRPr="00A724BF">
            <w:rPr>
              <w:lang w:val="es-AR"/>
            </w:rPr>
            <w:t xml:space="preserve">Sección </w:t>
          </w:r>
          <w:r w:rsidRPr="00A724BF">
            <w:rPr>
              <w:lang w:val="es-AR"/>
            </w:rPr>
            <w:t>VIII</w:t>
          </w:r>
          <w:r w:rsidR="00A724BF" w:rsidRPr="00A724BF">
            <w:rPr>
              <w:lang w:val="es-AR"/>
            </w:rPr>
            <w:t xml:space="preserve"> </w:t>
          </w:r>
          <w:r w:rsidRPr="00A724BF">
            <w:rPr>
              <w:lang w:val="es-AR"/>
            </w:rPr>
            <w:t>j</w:t>
          </w:r>
          <w:r w:rsidR="00A724BF" w:rsidRPr="00A724BF">
            <w:rPr>
              <w:lang w:val="es-AR"/>
            </w:rPr>
            <w:t>1:</w:t>
          </w:r>
          <w:r w:rsidRPr="00A724BF">
            <w:rPr>
              <w:lang w:val="es-AR"/>
            </w:rPr>
            <w:t xml:space="preserve"> Planillas de Datos Técnicos Garantizados</w:t>
          </w:r>
        </w:p>
      </w:tc>
      <w:tc>
        <w:tcPr>
          <w:tcW w:w="807" w:type="dxa"/>
          <w:shd w:val="clear" w:color="auto" w:fill="auto"/>
          <w:vAlign w:val="center"/>
        </w:tcPr>
        <w:p w:rsidR="00B17A76" w:rsidRPr="00D5672A" w:rsidRDefault="00B17A76" w:rsidP="00A724B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25" w:type="dxa"/>
          <w:shd w:val="clear" w:color="auto" w:fill="auto"/>
          <w:vAlign w:val="center"/>
        </w:tcPr>
        <w:p w:rsidR="00B17A76" w:rsidRPr="00D5672A" w:rsidRDefault="00A724BF" w:rsidP="00A724BF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B17A76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B17A76" w:rsidRPr="00737244" w:rsidTr="00A724BF">
      <w:tc>
        <w:tcPr>
          <w:tcW w:w="2973" w:type="dxa"/>
          <w:vMerge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616" w:type="dxa"/>
          <w:vMerge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B17A76" w:rsidRPr="00D5672A" w:rsidRDefault="00B17A76" w:rsidP="00A724B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25" w:type="dxa"/>
          <w:shd w:val="clear" w:color="auto" w:fill="auto"/>
          <w:vAlign w:val="center"/>
        </w:tcPr>
        <w:p w:rsidR="00B17A76" w:rsidRPr="00D5672A" w:rsidRDefault="00B17A76" w:rsidP="00A724B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36007E">
            <w:rPr>
              <w:noProof/>
              <w:sz w:val="18"/>
              <w:szCs w:val="18"/>
              <w:lang w:val="es-AR"/>
            </w:rPr>
            <w:t>5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36007E">
            <w:rPr>
              <w:noProof/>
              <w:sz w:val="18"/>
              <w:szCs w:val="18"/>
              <w:lang w:val="es-ES"/>
            </w:rPr>
            <w:t>12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7D0902" w:rsidRDefault="007D0902">
    <w:pPr>
      <w:ind w:right="-81"/>
      <w:rPr>
        <w:lang w:val="es-AR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902" w:rsidRDefault="007D0902">
    <w:pPr>
      <w:rPr>
        <w:sz w:val="16"/>
        <w:szCs w:val="16"/>
      </w:rPr>
    </w:pPr>
  </w:p>
  <w:p w:rsidR="007D0902" w:rsidRDefault="007D0902">
    <w:pPr>
      <w:rPr>
        <w:sz w:val="16"/>
        <w:szCs w:val="16"/>
      </w:rPr>
    </w:pPr>
  </w:p>
  <w:tbl>
    <w:tblPr>
      <w:tblW w:w="932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54"/>
      <w:gridCol w:w="4574"/>
      <w:gridCol w:w="806"/>
      <w:gridCol w:w="987"/>
    </w:tblGrid>
    <w:tr w:rsidR="00980884" w:rsidRPr="00D5672A" w:rsidTr="00A724BF">
      <w:tc>
        <w:tcPr>
          <w:tcW w:w="2976" w:type="dxa"/>
          <w:vMerge w:val="restart"/>
          <w:shd w:val="clear" w:color="auto" w:fill="auto"/>
          <w:vAlign w:val="center"/>
        </w:tcPr>
        <w:p w:rsidR="00980884" w:rsidRPr="00BE09F1" w:rsidRDefault="00980884" w:rsidP="00980884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45" w:type="dxa"/>
          <w:gridSpan w:val="3"/>
          <w:shd w:val="clear" w:color="auto" w:fill="auto"/>
          <w:vAlign w:val="center"/>
        </w:tcPr>
        <w:p w:rsidR="00980884" w:rsidRPr="00BE09F1" w:rsidRDefault="00980884" w:rsidP="00980884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980884" w:rsidRPr="00395A90" w:rsidRDefault="00980884" w:rsidP="00980884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980884" w:rsidRPr="00D5672A" w:rsidTr="00A724BF">
      <w:tc>
        <w:tcPr>
          <w:tcW w:w="2976" w:type="dxa"/>
          <w:vMerge/>
          <w:shd w:val="clear" w:color="auto" w:fill="auto"/>
          <w:vAlign w:val="center"/>
        </w:tcPr>
        <w:p w:rsidR="00980884" w:rsidRPr="00A724BF" w:rsidRDefault="00980884" w:rsidP="00980884">
          <w:pPr>
            <w:ind w:right="-81"/>
            <w:rPr>
              <w:lang w:val="es-AR"/>
            </w:rPr>
          </w:pPr>
        </w:p>
      </w:tc>
      <w:tc>
        <w:tcPr>
          <w:tcW w:w="4619" w:type="dxa"/>
          <w:shd w:val="clear" w:color="auto" w:fill="auto"/>
          <w:vAlign w:val="center"/>
        </w:tcPr>
        <w:p w:rsidR="00980884" w:rsidRPr="00A724BF" w:rsidRDefault="00980884" w:rsidP="00980884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Líneas de Alta Tensión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y 66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  <w:tc>
        <w:tcPr>
          <w:tcW w:w="807" w:type="dxa"/>
          <w:shd w:val="clear" w:color="auto" w:fill="auto"/>
          <w:vAlign w:val="center"/>
        </w:tcPr>
        <w:p w:rsidR="00980884" w:rsidRPr="00D5672A" w:rsidRDefault="00980884" w:rsidP="00980884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19" w:type="dxa"/>
          <w:shd w:val="clear" w:color="auto" w:fill="auto"/>
          <w:vAlign w:val="center"/>
        </w:tcPr>
        <w:p w:rsidR="00980884" w:rsidRPr="00D5672A" w:rsidRDefault="00980884" w:rsidP="00980884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B17A76" w:rsidRPr="00737244" w:rsidTr="00A724BF">
      <w:tc>
        <w:tcPr>
          <w:tcW w:w="2976" w:type="dxa"/>
          <w:vMerge/>
          <w:shd w:val="clear" w:color="auto" w:fill="auto"/>
          <w:vAlign w:val="center"/>
        </w:tcPr>
        <w:p w:rsidR="00B17A76" w:rsidRPr="00A724BF" w:rsidRDefault="00B17A76" w:rsidP="00B17A76">
          <w:pPr>
            <w:ind w:right="-81"/>
            <w:rPr>
              <w:lang w:val="es-AR"/>
            </w:rPr>
          </w:pPr>
        </w:p>
      </w:tc>
      <w:tc>
        <w:tcPr>
          <w:tcW w:w="4619" w:type="dxa"/>
          <w:vMerge w:val="restart"/>
          <w:shd w:val="clear" w:color="auto" w:fill="auto"/>
          <w:vAlign w:val="center"/>
        </w:tcPr>
        <w:p w:rsidR="00B17A76" w:rsidRPr="00A724BF" w:rsidRDefault="00B17A76" w:rsidP="00A724BF">
          <w:pPr>
            <w:ind w:right="-81"/>
            <w:rPr>
              <w:lang w:val="es-AR"/>
            </w:rPr>
          </w:pPr>
          <w:r w:rsidRPr="00A724BF">
            <w:rPr>
              <w:lang w:val="es-AR"/>
            </w:rPr>
            <w:t xml:space="preserve">Título: </w:t>
          </w:r>
          <w:r w:rsidR="00A724BF" w:rsidRPr="00A724BF">
            <w:rPr>
              <w:lang w:val="es-AR"/>
            </w:rPr>
            <w:t xml:space="preserve">Sección </w:t>
          </w:r>
          <w:r w:rsidRPr="00A724BF">
            <w:rPr>
              <w:lang w:val="es-AR"/>
            </w:rPr>
            <w:t>VIII</w:t>
          </w:r>
          <w:r w:rsidR="00A724BF" w:rsidRPr="00A724BF">
            <w:rPr>
              <w:lang w:val="es-AR"/>
            </w:rPr>
            <w:t xml:space="preserve"> </w:t>
          </w:r>
          <w:r w:rsidRPr="00A724BF">
            <w:rPr>
              <w:lang w:val="es-AR"/>
            </w:rPr>
            <w:t>j</w:t>
          </w:r>
          <w:r w:rsidR="00A724BF" w:rsidRPr="00A724BF">
            <w:rPr>
              <w:lang w:val="es-AR"/>
            </w:rPr>
            <w:t>1:</w:t>
          </w:r>
          <w:r w:rsidRPr="00A724BF">
            <w:rPr>
              <w:lang w:val="es-AR"/>
            </w:rPr>
            <w:t xml:space="preserve"> Planillas de Datos Técnicos Garantizados</w:t>
          </w:r>
        </w:p>
      </w:tc>
      <w:tc>
        <w:tcPr>
          <w:tcW w:w="807" w:type="dxa"/>
          <w:shd w:val="clear" w:color="auto" w:fill="auto"/>
          <w:vAlign w:val="center"/>
        </w:tcPr>
        <w:p w:rsidR="00B17A76" w:rsidRPr="00D5672A" w:rsidRDefault="00B17A76" w:rsidP="00A724B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19" w:type="dxa"/>
          <w:shd w:val="clear" w:color="auto" w:fill="auto"/>
          <w:vAlign w:val="center"/>
        </w:tcPr>
        <w:p w:rsidR="00B17A76" w:rsidRPr="00D5672A" w:rsidRDefault="00A724BF" w:rsidP="00A724BF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B17A76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B17A76" w:rsidRPr="00737244" w:rsidTr="00A724BF">
      <w:tc>
        <w:tcPr>
          <w:tcW w:w="2976" w:type="dxa"/>
          <w:vMerge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619" w:type="dxa"/>
          <w:vMerge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B17A76" w:rsidRPr="00D5672A" w:rsidRDefault="00B17A76" w:rsidP="00A724B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19" w:type="dxa"/>
          <w:shd w:val="clear" w:color="auto" w:fill="auto"/>
          <w:vAlign w:val="center"/>
        </w:tcPr>
        <w:p w:rsidR="00B17A76" w:rsidRPr="00D5672A" w:rsidRDefault="00B17A76" w:rsidP="00A724BF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36007E">
            <w:rPr>
              <w:noProof/>
              <w:sz w:val="18"/>
              <w:szCs w:val="18"/>
              <w:lang w:val="es-AR"/>
            </w:rPr>
            <w:t>3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36007E">
            <w:rPr>
              <w:noProof/>
              <w:sz w:val="18"/>
              <w:szCs w:val="18"/>
              <w:lang w:val="es-ES"/>
            </w:rPr>
            <w:t>12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7D0902" w:rsidRDefault="007D0902">
    <w:pPr>
      <w:pStyle w:val="Encabezado"/>
      <w:rPr>
        <w:lang w:val="es-AR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D19" w:rsidRDefault="00955D19">
    <w:pPr>
      <w:ind w:firstLine="720"/>
      <w:rPr>
        <w:sz w:val="16"/>
        <w:szCs w:val="16"/>
      </w:rPr>
    </w:pPr>
  </w:p>
  <w:p w:rsidR="00902AF1" w:rsidRPr="00902AF1" w:rsidRDefault="00902AF1">
    <w:pPr>
      <w:ind w:firstLine="720"/>
      <w:rPr>
        <w:sz w:val="16"/>
        <w:szCs w:val="16"/>
      </w:rPr>
    </w:pPr>
  </w:p>
  <w:tbl>
    <w:tblPr>
      <w:tblW w:w="932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53"/>
      <w:gridCol w:w="4575"/>
      <w:gridCol w:w="806"/>
      <w:gridCol w:w="987"/>
    </w:tblGrid>
    <w:tr w:rsidR="00980884" w:rsidRPr="00D5672A" w:rsidTr="00902AF1">
      <w:tc>
        <w:tcPr>
          <w:tcW w:w="2973" w:type="dxa"/>
          <w:vMerge w:val="restart"/>
          <w:shd w:val="clear" w:color="auto" w:fill="auto"/>
          <w:vAlign w:val="center"/>
        </w:tcPr>
        <w:p w:rsidR="00980884" w:rsidRPr="00BE09F1" w:rsidRDefault="00980884" w:rsidP="00980884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48" w:type="dxa"/>
          <w:gridSpan w:val="3"/>
          <w:shd w:val="clear" w:color="auto" w:fill="auto"/>
          <w:vAlign w:val="center"/>
        </w:tcPr>
        <w:p w:rsidR="00980884" w:rsidRPr="00BE09F1" w:rsidRDefault="00980884" w:rsidP="00980884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980884" w:rsidRPr="00395A90" w:rsidRDefault="00980884" w:rsidP="00980884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980884" w:rsidRPr="00D5672A" w:rsidTr="00902AF1">
      <w:tc>
        <w:tcPr>
          <w:tcW w:w="2973" w:type="dxa"/>
          <w:vMerge/>
          <w:shd w:val="clear" w:color="auto" w:fill="auto"/>
          <w:vAlign w:val="center"/>
        </w:tcPr>
        <w:p w:rsidR="00980884" w:rsidRPr="00902AF1" w:rsidRDefault="00980884" w:rsidP="00980884">
          <w:pPr>
            <w:ind w:right="-81"/>
            <w:rPr>
              <w:lang w:val="es-AR"/>
            </w:rPr>
          </w:pPr>
        </w:p>
      </w:tc>
      <w:tc>
        <w:tcPr>
          <w:tcW w:w="4616" w:type="dxa"/>
          <w:shd w:val="clear" w:color="auto" w:fill="auto"/>
          <w:vAlign w:val="center"/>
        </w:tcPr>
        <w:p w:rsidR="00980884" w:rsidRPr="00902AF1" w:rsidRDefault="00980884" w:rsidP="00980884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Líneas de Alta Tensión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y 66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  <w:tc>
        <w:tcPr>
          <w:tcW w:w="807" w:type="dxa"/>
          <w:shd w:val="clear" w:color="auto" w:fill="auto"/>
          <w:vAlign w:val="center"/>
        </w:tcPr>
        <w:p w:rsidR="00980884" w:rsidRPr="00D5672A" w:rsidRDefault="00980884" w:rsidP="00980884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25" w:type="dxa"/>
          <w:shd w:val="clear" w:color="auto" w:fill="auto"/>
          <w:vAlign w:val="center"/>
        </w:tcPr>
        <w:p w:rsidR="00980884" w:rsidRPr="00D5672A" w:rsidRDefault="00980884" w:rsidP="00980884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B17A76" w:rsidRPr="00737244" w:rsidTr="00902AF1">
      <w:tc>
        <w:tcPr>
          <w:tcW w:w="2973" w:type="dxa"/>
          <w:vMerge/>
          <w:shd w:val="clear" w:color="auto" w:fill="auto"/>
          <w:vAlign w:val="center"/>
        </w:tcPr>
        <w:p w:rsidR="00B17A76" w:rsidRPr="00902AF1" w:rsidRDefault="00B17A76" w:rsidP="00B17A76">
          <w:pPr>
            <w:ind w:right="-81"/>
            <w:rPr>
              <w:lang w:val="es-AR"/>
            </w:rPr>
          </w:pPr>
        </w:p>
      </w:tc>
      <w:tc>
        <w:tcPr>
          <w:tcW w:w="4616" w:type="dxa"/>
          <w:vMerge w:val="restart"/>
          <w:shd w:val="clear" w:color="auto" w:fill="auto"/>
          <w:vAlign w:val="center"/>
        </w:tcPr>
        <w:p w:rsidR="00B17A76" w:rsidRPr="00902AF1" w:rsidRDefault="00B17A76" w:rsidP="00902AF1">
          <w:pPr>
            <w:ind w:right="-81"/>
            <w:rPr>
              <w:lang w:val="es-AR"/>
            </w:rPr>
          </w:pPr>
          <w:r w:rsidRPr="00902AF1">
            <w:rPr>
              <w:lang w:val="es-AR"/>
            </w:rPr>
            <w:t xml:space="preserve">Título: </w:t>
          </w:r>
          <w:r w:rsidR="00902AF1" w:rsidRPr="00902AF1">
            <w:rPr>
              <w:lang w:val="es-AR"/>
            </w:rPr>
            <w:t xml:space="preserve">Sección </w:t>
          </w:r>
          <w:r w:rsidRPr="00902AF1">
            <w:rPr>
              <w:lang w:val="es-AR"/>
            </w:rPr>
            <w:t>VIII</w:t>
          </w:r>
          <w:r w:rsidR="00902AF1" w:rsidRPr="00902AF1">
            <w:rPr>
              <w:lang w:val="es-AR"/>
            </w:rPr>
            <w:t xml:space="preserve"> </w:t>
          </w:r>
          <w:r w:rsidRPr="00902AF1">
            <w:rPr>
              <w:lang w:val="es-AR"/>
            </w:rPr>
            <w:t>j</w:t>
          </w:r>
          <w:r w:rsidR="00902AF1" w:rsidRPr="00902AF1">
            <w:rPr>
              <w:lang w:val="es-AR"/>
            </w:rPr>
            <w:t>1:</w:t>
          </w:r>
          <w:r w:rsidRPr="00902AF1">
            <w:rPr>
              <w:lang w:val="es-AR"/>
            </w:rPr>
            <w:t xml:space="preserve"> Planillas de Datos Técnicos Garantizados</w:t>
          </w:r>
        </w:p>
      </w:tc>
      <w:tc>
        <w:tcPr>
          <w:tcW w:w="807" w:type="dxa"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25" w:type="dxa"/>
          <w:shd w:val="clear" w:color="auto" w:fill="auto"/>
          <w:vAlign w:val="center"/>
        </w:tcPr>
        <w:p w:rsidR="00B17A76" w:rsidRPr="00D5672A" w:rsidRDefault="00902AF1" w:rsidP="00902AF1">
          <w:pPr>
            <w:ind w:right="-81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B17A76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B17A76" w:rsidRPr="00737244" w:rsidTr="00902AF1">
      <w:tc>
        <w:tcPr>
          <w:tcW w:w="2973" w:type="dxa"/>
          <w:vMerge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616" w:type="dxa"/>
          <w:vMerge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25" w:type="dxa"/>
          <w:shd w:val="clear" w:color="auto" w:fill="auto"/>
          <w:vAlign w:val="center"/>
        </w:tcPr>
        <w:p w:rsidR="00B17A76" w:rsidRPr="00D5672A" w:rsidRDefault="00B17A76" w:rsidP="00A724BF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36007E">
            <w:rPr>
              <w:noProof/>
              <w:sz w:val="18"/>
              <w:szCs w:val="18"/>
              <w:lang w:val="es-AR"/>
            </w:rPr>
            <w:t>8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36007E">
            <w:rPr>
              <w:noProof/>
              <w:sz w:val="18"/>
              <w:szCs w:val="18"/>
              <w:lang w:val="es-ES"/>
            </w:rPr>
            <w:t>12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955D19" w:rsidRDefault="00955D19">
    <w:pPr>
      <w:ind w:right="-81"/>
      <w:rPr>
        <w:lang w:val="es-AR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BDE" w:rsidRDefault="00E46BDE">
    <w:pPr>
      <w:rPr>
        <w:sz w:val="16"/>
        <w:szCs w:val="16"/>
      </w:rPr>
    </w:pPr>
  </w:p>
  <w:p w:rsidR="00E46BDE" w:rsidRDefault="00E46BDE">
    <w:pPr>
      <w:rPr>
        <w:sz w:val="16"/>
        <w:szCs w:val="16"/>
      </w:rPr>
    </w:pPr>
  </w:p>
  <w:tbl>
    <w:tblPr>
      <w:tblW w:w="932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53"/>
      <w:gridCol w:w="4575"/>
      <w:gridCol w:w="806"/>
      <w:gridCol w:w="987"/>
    </w:tblGrid>
    <w:tr w:rsidR="00980884" w:rsidRPr="00D5672A" w:rsidTr="00A724BF">
      <w:tc>
        <w:tcPr>
          <w:tcW w:w="2973" w:type="dxa"/>
          <w:vMerge w:val="restart"/>
          <w:shd w:val="clear" w:color="auto" w:fill="auto"/>
          <w:vAlign w:val="center"/>
        </w:tcPr>
        <w:p w:rsidR="00980884" w:rsidRPr="00BE09F1" w:rsidRDefault="00980884" w:rsidP="00980884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48" w:type="dxa"/>
          <w:gridSpan w:val="3"/>
          <w:shd w:val="clear" w:color="auto" w:fill="auto"/>
          <w:vAlign w:val="center"/>
        </w:tcPr>
        <w:p w:rsidR="00980884" w:rsidRPr="00BE09F1" w:rsidRDefault="00980884" w:rsidP="00980884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980884" w:rsidRPr="00395A90" w:rsidRDefault="00980884" w:rsidP="00980884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980884" w:rsidRPr="00D5672A" w:rsidTr="00A724BF">
      <w:tc>
        <w:tcPr>
          <w:tcW w:w="2973" w:type="dxa"/>
          <w:vMerge/>
          <w:shd w:val="clear" w:color="auto" w:fill="auto"/>
          <w:vAlign w:val="center"/>
        </w:tcPr>
        <w:p w:rsidR="00980884" w:rsidRPr="00A724BF" w:rsidRDefault="00980884" w:rsidP="00980884">
          <w:pPr>
            <w:ind w:right="-81"/>
            <w:rPr>
              <w:lang w:val="es-AR"/>
            </w:rPr>
          </w:pPr>
        </w:p>
      </w:tc>
      <w:tc>
        <w:tcPr>
          <w:tcW w:w="4616" w:type="dxa"/>
          <w:shd w:val="clear" w:color="auto" w:fill="auto"/>
          <w:vAlign w:val="center"/>
        </w:tcPr>
        <w:p w:rsidR="00980884" w:rsidRPr="00A724BF" w:rsidRDefault="00980884" w:rsidP="00980884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Líneas de Alta Tensión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y 66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  <w:tc>
        <w:tcPr>
          <w:tcW w:w="807" w:type="dxa"/>
          <w:shd w:val="clear" w:color="auto" w:fill="auto"/>
          <w:vAlign w:val="center"/>
        </w:tcPr>
        <w:p w:rsidR="00980884" w:rsidRPr="00D5672A" w:rsidRDefault="00980884" w:rsidP="00980884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25" w:type="dxa"/>
          <w:shd w:val="clear" w:color="auto" w:fill="auto"/>
          <w:vAlign w:val="center"/>
        </w:tcPr>
        <w:p w:rsidR="00980884" w:rsidRPr="00D5672A" w:rsidRDefault="00980884" w:rsidP="00980884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B17A76" w:rsidRPr="00737244" w:rsidTr="00A724BF">
      <w:tc>
        <w:tcPr>
          <w:tcW w:w="2973" w:type="dxa"/>
          <w:vMerge/>
          <w:shd w:val="clear" w:color="auto" w:fill="auto"/>
          <w:vAlign w:val="center"/>
        </w:tcPr>
        <w:p w:rsidR="00B17A76" w:rsidRPr="00A724BF" w:rsidRDefault="00B17A76" w:rsidP="00B17A76">
          <w:pPr>
            <w:ind w:right="-81"/>
            <w:rPr>
              <w:lang w:val="es-AR"/>
            </w:rPr>
          </w:pPr>
        </w:p>
      </w:tc>
      <w:tc>
        <w:tcPr>
          <w:tcW w:w="4616" w:type="dxa"/>
          <w:vMerge w:val="restart"/>
          <w:shd w:val="clear" w:color="auto" w:fill="auto"/>
          <w:vAlign w:val="center"/>
        </w:tcPr>
        <w:p w:rsidR="00B17A76" w:rsidRPr="00A724BF" w:rsidRDefault="00B17A76" w:rsidP="00A724BF">
          <w:pPr>
            <w:ind w:right="-81"/>
            <w:rPr>
              <w:lang w:val="es-AR"/>
            </w:rPr>
          </w:pPr>
          <w:r w:rsidRPr="00A724BF">
            <w:rPr>
              <w:lang w:val="es-AR"/>
            </w:rPr>
            <w:t xml:space="preserve">Título: </w:t>
          </w:r>
          <w:r w:rsidR="00A724BF" w:rsidRPr="00A724BF">
            <w:rPr>
              <w:lang w:val="es-AR"/>
            </w:rPr>
            <w:t xml:space="preserve">Sección </w:t>
          </w:r>
          <w:r w:rsidRPr="00A724BF">
            <w:rPr>
              <w:lang w:val="es-AR"/>
            </w:rPr>
            <w:t>VIII</w:t>
          </w:r>
          <w:r w:rsidR="00A724BF" w:rsidRPr="00A724BF">
            <w:rPr>
              <w:lang w:val="es-AR"/>
            </w:rPr>
            <w:t xml:space="preserve"> </w:t>
          </w:r>
          <w:r w:rsidRPr="00A724BF">
            <w:rPr>
              <w:lang w:val="es-AR"/>
            </w:rPr>
            <w:t>j</w:t>
          </w:r>
          <w:r w:rsidR="00A724BF" w:rsidRPr="00A724BF">
            <w:rPr>
              <w:lang w:val="es-AR"/>
            </w:rPr>
            <w:t>1:</w:t>
          </w:r>
          <w:r w:rsidRPr="00A724BF">
            <w:rPr>
              <w:lang w:val="es-AR"/>
            </w:rPr>
            <w:t xml:space="preserve"> Planillas de Datos Técnicos Garantizados</w:t>
          </w:r>
        </w:p>
      </w:tc>
      <w:tc>
        <w:tcPr>
          <w:tcW w:w="807" w:type="dxa"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25" w:type="dxa"/>
          <w:shd w:val="clear" w:color="auto" w:fill="auto"/>
          <w:vAlign w:val="center"/>
        </w:tcPr>
        <w:p w:rsidR="00B17A76" w:rsidRPr="00D5672A" w:rsidRDefault="00A724BF" w:rsidP="00A724BF">
          <w:pPr>
            <w:ind w:right="-81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B17A76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B17A76" w:rsidRPr="00737244" w:rsidTr="00A724BF">
      <w:tc>
        <w:tcPr>
          <w:tcW w:w="2973" w:type="dxa"/>
          <w:vMerge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616" w:type="dxa"/>
          <w:vMerge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25" w:type="dxa"/>
          <w:shd w:val="clear" w:color="auto" w:fill="auto"/>
          <w:vAlign w:val="center"/>
        </w:tcPr>
        <w:p w:rsidR="00B17A76" w:rsidRPr="00D5672A" w:rsidRDefault="00B17A76" w:rsidP="00A724BF">
          <w:pPr>
            <w:ind w:right="-81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36007E">
            <w:rPr>
              <w:noProof/>
              <w:sz w:val="18"/>
              <w:szCs w:val="18"/>
              <w:lang w:val="es-AR"/>
            </w:rPr>
            <w:t>6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36007E">
            <w:rPr>
              <w:noProof/>
              <w:sz w:val="18"/>
              <w:szCs w:val="18"/>
              <w:lang w:val="es-ES"/>
            </w:rPr>
            <w:t>12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E46BDE" w:rsidRDefault="00E46BDE">
    <w:pPr>
      <w:pStyle w:val="Encabezado"/>
      <w:rPr>
        <w:lang w:val="es-AR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BDE" w:rsidRDefault="00E46BDE">
    <w:pPr>
      <w:ind w:firstLine="720"/>
      <w:rPr>
        <w:sz w:val="16"/>
        <w:szCs w:val="16"/>
      </w:rPr>
    </w:pPr>
  </w:p>
  <w:p w:rsidR="00902AF1" w:rsidRPr="00902AF1" w:rsidRDefault="00902AF1">
    <w:pPr>
      <w:ind w:firstLine="720"/>
      <w:rPr>
        <w:sz w:val="16"/>
        <w:szCs w:val="16"/>
      </w:rPr>
    </w:pPr>
  </w:p>
  <w:tbl>
    <w:tblPr>
      <w:tblW w:w="932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53"/>
      <w:gridCol w:w="4575"/>
      <w:gridCol w:w="806"/>
      <w:gridCol w:w="987"/>
    </w:tblGrid>
    <w:tr w:rsidR="00980884" w:rsidRPr="00D5672A" w:rsidTr="00902AF1">
      <w:tc>
        <w:tcPr>
          <w:tcW w:w="2973" w:type="dxa"/>
          <w:vMerge w:val="restart"/>
          <w:shd w:val="clear" w:color="auto" w:fill="auto"/>
          <w:vAlign w:val="center"/>
        </w:tcPr>
        <w:p w:rsidR="00980884" w:rsidRPr="00BE09F1" w:rsidRDefault="00980884" w:rsidP="00980884">
          <w:pPr>
            <w:pStyle w:val="Encabezado"/>
            <w:jc w:val="center"/>
            <w:rPr>
              <w:b/>
              <w:lang w:val="es-AR"/>
            </w:rPr>
          </w:pPr>
          <w:r w:rsidRPr="00BE09F1">
            <w:rPr>
              <w:b/>
              <w:lang w:val="es-AR"/>
            </w:rPr>
            <w:t>MINISTERIO DE ENERGÍA</w:t>
          </w:r>
        </w:p>
      </w:tc>
      <w:tc>
        <w:tcPr>
          <w:tcW w:w="6348" w:type="dxa"/>
          <w:gridSpan w:val="3"/>
          <w:shd w:val="clear" w:color="auto" w:fill="auto"/>
          <w:vAlign w:val="center"/>
        </w:tcPr>
        <w:p w:rsidR="00980884" w:rsidRPr="00BE09F1" w:rsidRDefault="00980884" w:rsidP="00980884">
          <w:pPr>
            <w:pStyle w:val="Encabezado"/>
            <w:rPr>
              <w:b/>
              <w:lang w:val="es-AR"/>
            </w:rPr>
          </w:pPr>
          <w:r w:rsidRPr="00BE09F1">
            <w:rPr>
              <w:b/>
              <w:lang w:val="es-AR"/>
            </w:rPr>
            <w:t>PPP Transmisión Eléctrica</w:t>
          </w:r>
        </w:p>
        <w:p w:rsidR="00980884" w:rsidRPr="00395A90" w:rsidRDefault="00980884" w:rsidP="00980884">
          <w:pPr>
            <w:pStyle w:val="Encabezado"/>
            <w:rPr>
              <w:lang w:val="es-AR"/>
            </w:rPr>
          </w:pPr>
          <w:r>
            <w:rPr>
              <w:lang w:val="es-AR"/>
            </w:rPr>
            <w:t xml:space="preserve">Línea de Extra Alta Tensión en 500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E.T. Río Diamante – Nueva E.T. </w:t>
          </w:r>
          <w:proofErr w:type="spellStart"/>
          <w:r>
            <w:rPr>
              <w:lang w:val="es-AR"/>
            </w:rPr>
            <w:t>Charlone</w:t>
          </w:r>
          <w:proofErr w:type="spellEnd"/>
          <w:r>
            <w:rPr>
              <w:lang w:val="es-AR"/>
            </w:rPr>
            <w:t xml:space="preserve">, Estaciones Transformadoras y Obras Complementarias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</w:tr>
    <w:tr w:rsidR="00980884" w:rsidRPr="00D5672A" w:rsidTr="00902AF1">
      <w:tc>
        <w:tcPr>
          <w:tcW w:w="2973" w:type="dxa"/>
          <w:vMerge/>
          <w:shd w:val="clear" w:color="auto" w:fill="auto"/>
          <w:vAlign w:val="center"/>
        </w:tcPr>
        <w:p w:rsidR="00980884" w:rsidRPr="00902AF1" w:rsidRDefault="00980884" w:rsidP="00980884">
          <w:pPr>
            <w:ind w:right="-81"/>
            <w:rPr>
              <w:lang w:val="es-AR"/>
            </w:rPr>
          </w:pPr>
        </w:p>
      </w:tc>
      <w:tc>
        <w:tcPr>
          <w:tcW w:w="4616" w:type="dxa"/>
          <w:shd w:val="clear" w:color="auto" w:fill="auto"/>
          <w:vAlign w:val="center"/>
        </w:tcPr>
        <w:p w:rsidR="00980884" w:rsidRPr="00902AF1" w:rsidRDefault="00980884" w:rsidP="00980884">
          <w:pPr>
            <w:ind w:right="-81"/>
            <w:rPr>
              <w:lang w:val="es-AR"/>
            </w:rPr>
          </w:pPr>
          <w:r>
            <w:rPr>
              <w:lang w:val="es-AR"/>
            </w:rPr>
            <w:t xml:space="preserve">Anexo VIII: Líneas de Alta Tensión en 132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 xml:space="preserve"> y 66 </w:t>
          </w:r>
          <w:proofErr w:type="spellStart"/>
          <w:r>
            <w:rPr>
              <w:lang w:val="es-AR"/>
            </w:rPr>
            <w:t>kV</w:t>
          </w:r>
          <w:proofErr w:type="spellEnd"/>
          <w:r>
            <w:rPr>
              <w:lang w:val="es-AR"/>
            </w:rPr>
            <w:t>.</w:t>
          </w:r>
        </w:p>
      </w:tc>
      <w:tc>
        <w:tcPr>
          <w:tcW w:w="807" w:type="dxa"/>
          <w:shd w:val="clear" w:color="auto" w:fill="auto"/>
          <w:vAlign w:val="center"/>
        </w:tcPr>
        <w:p w:rsidR="00980884" w:rsidRPr="00D5672A" w:rsidRDefault="00980884" w:rsidP="00980884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Rev.:</w:t>
          </w:r>
        </w:p>
      </w:tc>
      <w:tc>
        <w:tcPr>
          <w:tcW w:w="925" w:type="dxa"/>
          <w:shd w:val="clear" w:color="auto" w:fill="auto"/>
          <w:vAlign w:val="center"/>
        </w:tcPr>
        <w:p w:rsidR="00980884" w:rsidRPr="00D5672A" w:rsidRDefault="00980884" w:rsidP="00980884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0</w:t>
          </w:r>
          <w:r>
            <w:rPr>
              <w:sz w:val="18"/>
              <w:szCs w:val="18"/>
              <w:lang w:val="es-AR"/>
            </w:rPr>
            <w:t>3</w:t>
          </w:r>
        </w:p>
      </w:tc>
    </w:tr>
    <w:tr w:rsidR="00B17A76" w:rsidRPr="00737244" w:rsidTr="00902AF1">
      <w:tc>
        <w:tcPr>
          <w:tcW w:w="2973" w:type="dxa"/>
          <w:vMerge/>
          <w:shd w:val="clear" w:color="auto" w:fill="auto"/>
          <w:vAlign w:val="center"/>
        </w:tcPr>
        <w:p w:rsidR="00B17A76" w:rsidRPr="00902AF1" w:rsidRDefault="00B17A76" w:rsidP="00B17A76">
          <w:pPr>
            <w:ind w:right="-81"/>
            <w:rPr>
              <w:lang w:val="es-AR"/>
            </w:rPr>
          </w:pPr>
        </w:p>
      </w:tc>
      <w:tc>
        <w:tcPr>
          <w:tcW w:w="4616" w:type="dxa"/>
          <w:vMerge w:val="restart"/>
          <w:shd w:val="clear" w:color="auto" w:fill="auto"/>
          <w:vAlign w:val="center"/>
        </w:tcPr>
        <w:p w:rsidR="00B17A76" w:rsidRPr="00902AF1" w:rsidRDefault="00B17A76" w:rsidP="00902AF1">
          <w:pPr>
            <w:ind w:right="-81"/>
            <w:rPr>
              <w:lang w:val="es-AR"/>
            </w:rPr>
          </w:pPr>
          <w:r w:rsidRPr="00902AF1">
            <w:rPr>
              <w:lang w:val="es-AR"/>
            </w:rPr>
            <w:t xml:space="preserve">Título: </w:t>
          </w:r>
          <w:r w:rsidR="00902AF1" w:rsidRPr="00902AF1">
            <w:rPr>
              <w:lang w:val="es-AR"/>
            </w:rPr>
            <w:t xml:space="preserve">Sección </w:t>
          </w:r>
          <w:r w:rsidRPr="00902AF1">
            <w:rPr>
              <w:lang w:val="es-AR"/>
            </w:rPr>
            <w:t>VIII</w:t>
          </w:r>
          <w:r w:rsidR="00902AF1" w:rsidRPr="00902AF1">
            <w:rPr>
              <w:lang w:val="es-AR"/>
            </w:rPr>
            <w:t xml:space="preserve"> </w:t>
          </w:r>
          <w:r w:rsidRPr="00902AF1">
            <w:rPr>
              <w:lang w:val="es-AR"/>
            </w:rPr>
            <w:t>j</w:t>
          </w:r>
          <w:r w:rsidR="00902AF1" w:rsidRPr="00902AF1">
            <w:rPr>
              <w:lang w:val="es-AR"/>
            </w:rPr>
            <w:t>1:</w:t>
          </w:r>
          <w:r w:rsidRPr="00902AF1">
            <w:rPr>
              <w:lang w:val="es-AR"/>
            </w:rPr>
            <w:t xml:space="preserve"> Planillas de Datos Técnicos Garantizados</w:t>
          </w:r>
        </w:p>
      </w:tc>
      <w:tc>
        <w:tcPr>
          <w:tcW w:w="807" w:type="dxa"/>
          <w:shd w:val="clear" w:color="auto" w:fill="auto"/>
          <w:vAlign w:val="center"/>
        </w:tcPr>
        <w:p w:rsidR="00B17A76" w:rsidRPr="00D5672A" w:rsidRDefault="00B17A76" w:rsidP="00902AF1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Fecha:</w:t>
          </w:r>
        </w:p>
      </w:tc>
      <w:tc>
        <w:tcPr>
          <w:tcW w:w="925" w:type="dxa"/>
          <w:shd w:val="clear" w:color="auto" w:fill="auto"/>
          <w:vAlign w:val="center"/>
        </w:tcPr>
        <w:p w:rsidR="00B17A76" w:rsidRPr="00D5672A" w:rsidRDefault="00902AF1" w:rsidP="00902AF1">
          <w:pPr>
            <w:ind w:right="-81"/>
            <w:jc w:val="center"/>
            <w:rPr>
              <w:sz w:val="18"/>
              <w:szCs w:val="18"/>
              <w:lang w:val="es-AR"/>
            </w:rPr>
          </w:pPr>
          <w:proofErr w:type="spellStart"/>
          <w:r>
            <w:rPr>
              <w:sz w:val="18"/>
              <w:szCs w:val="18"/>
              <w:lang w:val="es-AR"/>
            </w:rPr>
            <w:t>Ago</w:t>
          </w:r>
          <w:proofErr w:type="spellEnd"/>
          <w:r w:rsidR="00B17A76" w:rsidRPr="00D5672A">
            <w:rPr>
              <w:sz w:val="18"/>
              <w:szCs w:val="18"/>
              <w:lang w:val="es-AR"/>
            </w:rPr>
            <w:t>/201</w:t>
          </w:r>
          <w:r>
            <w:rPr>
              <w:sz w:val="18"/>
              <w:szCs w:val="18"/>
              <w:lang w:val="es-AR"/>
            </w:rPr>
            <w:t>8</w:t>
          </w:r>
        </w:p>
      </w:tc>
    </w:tr>
    <w:tr w:rsidR="00B17A76" w:rsidRPr="00737244" w:rsidTr="00902AF1">
      <w:tc>
        <w:tcPr>
          <w:tcW w:w="2973" w:type="dxa"/>
          <w:vMerge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4616" w:type="dxa"/>
          <w:vMerge/>
          <w:shd w:val="clear" w:color="auto" w:fill="auto"/>
          <w:vAlign w:val="center"/>
        </w:tcPr>
        <w:p w:rsidR="00B17A76" w:rsidRPr="00D5672A" w:rsidRDefault="00B17A76" w:rsidP="00B17A76">
          <w:pPr>
            <w:ind w:right="-81"/>
            <w:rPr>
              <w:sz w:val="18"/>
              <w:szCs w:val="18"/>
              <w:lang w:val="es-AR"/>
            </w:rPr>
          </w:pPr>
        </w:p>
      </w:tc>
      <w:tc>
        <w:tcPr>
          <w:tcW w:w="807" w:type="dxa"/>
          <w:shd w:val="clear" w:color="auto" w:fill="auto"/>
          <w:vAlign w:val="center"/>
        </w:tcPr>
        <w:p w:rsidR="00B17A76" w:rsidRPr="00D5672A" w:rsidRDefault="00B17A76" w:rsidP="00902AF1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t>Hoja:</w:t>
          </w:r>
        </w:p>
      </w:tc>
      <w:tc>
        <w:tcPr>
          <w:tcW w:w="925" w:type="dxa"/>
          <w:shd w:val="clear" w:color="auto" w:fill="auto"/>
          <w:vAlign w:val="center"/>
        </w:tcPr>
        <w:p w:rsidR="00B17A76" w:rsidRPr="00D5672A" w:rsidRDefault="00B17A76" w:rsidP="00902AF1">
          <w:pPr>
            <w:ind w:right="-81"/>
            <w:jc w:val="center"/>
            <w:rPr>
              <w:sz w:val="18"/>
              <w:szCs w:val="18"/>
              <w:lang w:val="es-AR"/>
            </w:rPr>
          </w:pPr>
          <w:r w:rsidRPr="00D5672A">
            <w:rPr>
              <w:sz w:val="18"/>
              <w:szCs w:val="18"/>
              <w:lang w:val="es-AR"/>
            </w:rPr>
            <w:fldChar w:fldCharType="begin"/>
          </w:r>
          <w:r w:rsidRPr="00D5672A">
            <w:rPr>
              <w:sz w:val="18"/>
              <w:szCs w:val="18"/>
              <w:lang w:val="es-AR"/>
            </w:rPr>
            <w:instrText xml:space="preserve"> PAGE   \* MERGEFORMAT </w:instrText>
          </w:r>
          <w:r w:rsidRPr="00D5672A">
            <w:rPr>
              <w:sz w:val="18"/>
              <w:szCs w:val="18"/>
              <w:lang w:val="es-AR"/>
            </w:rPr>
            <w:fldChar w:fldCharType="separate"/>
          </w:r>
          <w:r w:rsidR="0036007E">
            <w:rPr>
              <w:noProof/>
              <w:sz w:val="18"/>
              <w:szCs w:val="18"/>
              <w:lang w:val="es-AR"/>
            </w:rPr>
            <w:t>12</w:t>
          </w:r>
          <w:r w:rsidRPr="00D5672A">
            <w:rPr>
              <w:sz w:val="18"/>
              <w:szCs w:val="18"/>
              <w:lang w:val="es-AR"/>
            </w:rPr>
            <w:fldChar w:fldCharType="end"/>
          </w:r>
          <w:r w:rsidRPr="00D5672A">
            <w:rPr>
              <w:sz w:val="18"/>
              <w:szCs w:val="18"/>
              <w:lang w:val="es-AR"/>
            </w:rPr>
            <w:t xml:space="preserve"> / </w:t>
          </w:r>
          <w:r w:rsidRPr="00D5672A">
            <w:rPr>
              <w:sz w:val="18"/>
              <w:szCs w:val="18"/>
            </w:rPr>
            <w:fldChar w:fldCharType="begin"/>
          </w:r>
          <w:r w:rsidRPr="00D5672A">
            <w:rPr>
              <w:sz w:val="18"/>
              <w:szCs w:val="18"/>
              <w:lang w:val="es-ES"/>
            </w:rPr>
            <w:instrText xml:space="preserve"> NUMPAGES </w:instrText>
          </w:r>
          <w:r w:rsidRPr="00D5672A">
            <w:rPr>
              <w:sz w:val="18"/>
              <w:szCs w:val="18"/>
            </w:rPr>
            <w:fldChar w:fldCharType="separate"/>
          </w:r>
          <w:r w:rsidR="0036007E">
            <w:rPr>
              <w:noProof/>
              <w:sz w:val="18"/>
              <w:szCs w:val="18"/>
              <w:lang w:val="es-ES"/>
            </w:rPr>
            <w:t>12</w:t>
          </w:r>
          <w:r w:rsidRPr="00D5672A">
            <w:rPr>
              <w:sz w:val="18"/>
              <w:szCs w:val="18"/>
              <w:lang w:val="es-AR"/>
            </w:rPr>
            <w:fldChar w:fldCharType="end"/>
          </w:r>
        </w:p>
      </w:tc>
    </w:tr>
  </w:tbl>
  <w:p w:rsidR="00E46BDE" w:rsidRDefault="00E46BDE">
    <w:pPr>
      <w:ind w:right="-81"/>
      <w:rPr>
        <w:lang w:val="es-A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83710"/>
    <w:multiLevelType w:val="hybridMultilevel"/>
    <w:tmpl w:val="934EB954"/>
    <w:lvl w:ilvl="0" w:tplc="D46CDF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CB5590"/>
    <w:multiLevelType w:val="hybridMultilevel"/>
    <w:tmpl w:val="8A8A784E"/>
    <w:lvl w:ilvl="0" w:tplc="B30A175C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03" w:hanging="360"/>
      </w:pPr>
    </w:lvl>
    <w:lvl w:ilvl="2" w:tplc="0C0A001B" w:tentative="1">
      <w:start w:val="1"/>
      <w:numFmt w:val="lowerRoman"/>
      <w:lvlText w:val="%3."/>
      <w:lvlJc w:val="right"/>
      <w:pPr>
        <w:ind w:left="1823" w:hanging="180"/>
      </w:pPr>
    </w:lvl>
    <w:lvl w:ilvl="3" w:tplc="0C0A000F" w:tentative="1">
      <w:start w:val="1"/>
      <w:numFmt w:val="decimal"/>
      <w:lvlText w:val="%4."/>
      <w:lvlJc w:val="left"/>
      <w:pPr>
        <w:ind w:left="2543" w:hanging="360"/>
      </w:pPr>
    </w:lvl>
    <w:lvl w:ilvl="4" w:tplc="0C0A0019" w:tentative="1">
      <w:start w:val="1"/>
      <w:numFmt w:val="lowerLetter"/>
      <w:lvlText w:val="%5."/>
      <w:lvlJc w:val="left"/>
      <w:pPr>
        <w:ind w:left="3263" w:hanging="360"/>
      </w:pPr>
    </w:lvl>
    <w:lvl w:ilvl="5" w:tplc="0C0A001B" w:tentative="1">
      <w:start w:val="1"/>
      <w:numFmt w:val="lowerRoman"/>
      <w:lvlText w:val="%6."/>
      <w:lvlJc w:val="right"/>
      <w:pPr>
        <w:ind w:left="3983" w:hanging="180"/>
      </w:pPr>
    </w:lvl>
    <w:lvl w:ilvl="6" w:tplc="0C0A000F" w:tentative="1">
      <w:start w:val="1"/>
      <w:numFmt w:val="decimal"/>
      <w:lvlText w:val="%7."/>
      <w:lvlJc w:val="left"/>
      <w:pPr>
        <w:ind w:left="4703" w:hanging="360"/>
      </w:pPr>
    </w:lvl>
    <w:lvl w:ilvl="7" w:tplc="0C0A0019" w:tentative="1">
      <w:start w:val="1"/>
      <w:numFmt w:val="lowerLetter"/>
      <w:lvlText w:val="%8."/>
      <w:lvlJc w:val="left"/>
      <w:pPr>
        <w:ind w:left="5423" w:hanging="360"/>
      </w:pPr>
    </w:lvl>
    <w:lvl w:ilvl="8" w:tplc="0C0A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480B142C"/>
    <w:multiLevelType w:val="multilevel"/>
    <w:tmpl w:val="4C70B2D4"/>
    <w:lvl w:ilvl="0">
      <w:start w:val="1"/>
      <w:numFmt w:val="bullet"/>
      <w:pStyle w:val="Lista1"/>
      <w:lvlText w:val="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pStyle w:val="Lista2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pStyle w:val="Lista3"/>
      <w:lvlText w:val=""/>
      <w:lvlJc w:val="left"/>
      <w:pPr>
        <w:tabs>
          <w:tab w:val="num" w:pos="1361"/>
        </w:tabs>
        <w:ind w:left="1361" w:hanging="454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3B8555F"/>
    <w:multiLevelType w:val="singleLevel"/>
    <w:tmpl w:val="AB72E8AC"/>
    <w:lvl w:ilvl="0">
      <w:start w:val="1"/>
      <w:numFmt w:val="bullet"/>
      <w:pStyle w:val="TITULO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D2"/>
    <w:rsid w:val="00007D60"/>
    <w:rsid w:val="00042280"/>
    <w:rsid w:val="000431DD"/>
    <w:rsid w:val="00044338"/>
    <w:rsid w:val="000534AC"/>
    <w:rsid w:val="000567D4"/>
    <w:rsid w:val="000619E8"/>
    <w:rsid w:val="000678F2"/>
    <w:rsid w:val="00070DB0"/>
    <w:rsid w:val="000717EC"/>
    <w:rsid w:val="00075741"/>
    <w:rsid w:val="00077459"/>
    <w:rsid w:val="0008455B"/>
    <w:rsid w:val="00096498"/>
    <w:rsid w:val="000B22FB"/>
    <w:rsid w:val="000B65CA"/>
    <w:rsid w:val="000C55A6"/>
    <w:rsid w:val="000E4FDD"/>
    <w:rsid w:val="001150F2"/>
    <w:rsid w:val="0012003F"/>
    <w:rsid w:val="001205B5"/>
    <w:rsid w:val="00130D84"/>
    <w:rsid w:val="0013662B"/>
    <w:rsid w:val="001373F0"/>
    <w:rsid w:val="00142BD3"/>
    <w:rsid w:val="001557E9"/>
    <w:rsid w:val="00163CDF"/>
    <w:rsid w:val="0017293A"/>
    <w:rsid w:val="00194711"/>
    <w:rsid w:val="00194987"/>
    <w:rsid w:val="001B35EA"/>
    <w:rsid w:val="001C3E91"/>
    <w:rsid w:val="001C40DB"/>
    <w:rsid w:val="001C5AA0"/>
    <w:rsid w:val="001C683B"/>
    <w:rsid w:val="001D0277"/>
    <w:rsid w:val="001E07D2"/>
    <w:rsid w:val="001E246C"/>
    <w:rsid w:val="001F16E6"/>
    <w:rsid w:val="001F17BC"/>
    <w:rsid w:val="001F5D9E"/>
    <w:rsid w:val="0020288C"/>
    <w:rsid w:val="00215692"/>
    <w:rsid w:val="00216BC3"/>
    <w:rsid w:val="0021722D"/>
    <w:rsid w:val="00224C4E"/>
    <w:rsid w:val="002467E8"/>
    <w:rsid w:val="00250F64"/>
    <w:rsid w:val="00264A86"/>
    <w:rsid w:val="00286203"/>
    <w:rsid w:val="0028624D"/>
    <w:rsid w:val="002937AE"/>
    <w:rsid w:val="00297070"/>
    <w:rsid w:val="002A33D4"/>
    <w:rsid w:val="002C0E5D"/>
    <w:rsid w:val="002C1AF4"/>
    <w:rsid w:val="002C45D5"/>
    <w:rsid w:val="002D6969"/>
    <w:rsid w:val="002F34A1"/>
    <w:rsid w:val="002F4D1A"/>
    <w:rsid w:val="002F7B46"/>
    <w:rsid w:val="003012A4"/>
    <w:rsid w:val="003038EC"/>
    <w:rsid w:val="003164D9"/>
    <w:rsid w:val="00327E28"/>
    <w:rsid w:val="00333E4B"/>
    <w:rsid w:val="003358FF"/>
    <w:rsid w:val="0034619F"/>
    <w:rsid w:val="00352451"/>
    <w:rsid w:val="00356F40"/>
    <w:rsid w:val="0036007E"/>
    <w:rsid w:val="00360169"/>
    <w:rsid w:val="00360AA3"/>
    <w:rsid w:val="00363BD8"/>
    <w:rsid w:val="00371357"/>
    <w:rsid w:val="00375303"/>
    <w:rsid w:val="003861AF"/>
    <w:rsid w:val="0039629D"/>
    <w:rsid w:val="003B1D9F"/>
    <w:rsid w:val="003B1EBC"/>
    <w:rsid w:val="003C5F41"/>
    <w:rsid w:val="003C7E2E"/>
    <w:rsid w:val="003D210A"/>
    <w:rsid w:val="003D5266"/>
    <w:rsid w:val="003D5C75"/>
    <w:rsid w:val="003E6A56"/>
    <w:rsid w:val="003F6803"/>
    <w:rsid w:val="0042199E"/>
    <w:rsid w:val="00422298"/>
    <w:rsid w:val="00426D3E"/>
    <w:rsid w:val="00450377"/>
    <w:rsid w:val="00475AA2"/>
    <w:rsid w:val="004824BA"/>
    <w:rsid w:val="00482AC6"/>
    <w:rsid w:val="0049013C"/>
    <w:rsid w:val="00495FF8"/>
    <w:rsid w:val="00496812"/>
    <w:rsid w:val="004B2E1A"/>
    <w:rsid w:val="004B5EB9"/>
    <w:rsid w:val="004D00E2"/>
    <w:rsid w:val="004D431A"/>
    <w:rsid w:val="004E0F49"/>
    <w:rsid w:val="004E1183"/>
    <w:rsid w:val="004E48E3"/>
    <w:rsid w:val="004E5765"/>
    <w:rsid w:val="004E57EC"/>
    <w:rsid w:val="004F1F0D"/>
    <w:rsid w:val="00507879"/>
    <w:rsid w:val="00520EF3"/>
    <w:rsid w:val="005242B5"/>
    <w:rsid w:val="00524702"/>
    <w:rsid w:val="00534F7E"/>
    <w:rsid w:val="005412B0"/>
    <w:rsid w:val="00542523"/>
    <w:rsid w:val="00543728"/>
    <w:rsid w:val="00561C03"/>
    <w:rsid w:val="00564F72"/>
    <w:rsid w:val="00571F03"/>
    <w:rsid w:val="0057353F"/>
    <w:rsid w:val="00574E22"/>
    <w:rsid w:val="005936E6"/>
    <w:rsid w:val="005944A8"/>
    <w:rsid w:val="005977E1"/>
    <w:rsid w:val="005A6330"/>
    <w:rsid w:val="005C130F"/>
    <w:rsid w:val="005C5EAE"/>
    <w:rsid w:val="005D482F"/>
    <w:rsid w:val="005E274B"/>
    <w:rsid w:val="005F0FC1"/>
    <w:rsid w:val="005F35A2"/>
    <w:rsid w:val="005F428E"/>
    <w:rsid w:val="005F4720"/>
    <w:rsid w:val="006224A5"/>
    <w:rsid w:val="0062251D"/>
    <w:rsid w:val="00624169"/>
    <w:rsid w:val="00627F57"/>
    <w:rsid w:val="00637370"/>
    <w:rsid w:val="00642B9A"/>
    <w:rsid w:val="00650CBD"/>
    <w:rsid w:val="00656A3B"/>
    <w:rsid w:val="00667D95"/>
    <w:rsid w:val="00672E32"/>
    <w:rsid w:val="00683D87"/>
    <w:rsid w:val="006955BB"/>
    <w:rsid w:val="006965D4"/>
    <w:rsid w:val="006B3CD4"/>
    <w:rsid w:val="006D3BA0"/>
    <w:rsid w:val="006D69B4"/>
    <w:rsid w:val="006E08D2"/>
    <w:rsid w:val="006E6D8B"/>
    <w:rsid w:val="007065F4"/>
    <w:rsid w:val="00720102"/>
    <w:rsid w:val="0072245D"/>
    <w:rsid w:val="00731484"/>
    <w:rsid w:val="00732918"/>
    <w:rsid w:val="007337B4"/>
    <w:rsid w:val="00734EDA"/>
    <w:rsid w:val="007478A6"/>
    <w:rsid w:val="00753003"/>
    <w:rsid w:val="00753557"/>
    <w:rsid w:val="007632B3"/>
    <w:rsid w:val="007676FE"/>
    <w:rsid w:val="00767734"/>
    <w:rsid w:val="0077462D"/>
    <w:rsid w:val="007756EA"/>
    <w:rsid w:val="0078251C"/>
    <w:rsid w:val="00787D91"/>
    <w:rsid w:val="00790E99"/>
    <w:rsid w:val="007A4A39"/>
    <w:rsid w:val="007A6FC1"/>
    <w:rsid w:val="007B240C"/>
    <w:rsid w:val="007B47EA"/>
    <w:rsid w:val="007D0902"/>
    <w:rsid w:val="007D209C"/>
    <w:rsid w:val="007D7BE5"/>
    <w:rsid w:val="007F47C3"/>
    <w:rsid w:val="00802987"/>
    <w:rsid w:val="00811CF6"/>
    <w:rsid w:val="00811DA3"/>
    <w:rsid w:val="008307CD"/>
    <w:rsid w:val="00832DF1"/>
    <w:rsid w:val="00834989"/>
    <w:rsid w:val="00847D71"/>
    <w:rsid w:val="00854A58"/>
    <w:rsid w:val="0087099B"/>
    <w:rsid w:val="00874A54"/>
    <w:rsid w:val="00874F89"/>
    <w:rsid w:val="008976A6"/>
    <w:rsid w:val="008A3ABB"/>
    <w:rsid w:val="008A771D"/>
    <w:rsid w:val="008A7ED1"/>
    <w:rsid w:val="008C527C"/>
    <w:rsid w:val="008C680A"/>
    <w:rsid w:val="008D1147"/>
    <w:rsid w:val="008D6874"/>
    <w:rsid w:val="008E1A30"/>
    <w:rsid w:val="008E2604"/>
    <w:rsid w:val="008E2B37"/>
    <w:rsid w:val="008F10A1"/>
    <w:rsid w:val="008F3B07"/>
    <w:rsid w:val="008F3BA9"/>
    <w:rsid w:val="008F4E51"/>
    <w:rsid w:val="00902AF1"/>
    <w:rsid w:val="0092515A"/>
    <w:rsid w:val="00931935"/>
    <w:rsid w:val="00934729"/>
    <w:rsid w:val="009504A2"/>
    <w:rsid w:val="00955D19"/>
    <w:rsid w:val="00960AF3"/>
    <w:rsid w:val="00980884"/>
    <w:rsid w:val="009832CB"/>
    <w:rsid w:val="009869DD"/>
    <w:rsid w:val="00991957"/>
    <w:rsid w:val="009928BB"/>
    <w:rsid w:val="00996B49"/>
    <w:rsid w:val="009A1954"/>
    <w:rsid w:val="009B6FBE"/>
    <w:rsid w:val="009C1AE3"/>
    <w:rsid w:val="009D5271"/>
    <w:rsid w:val="009E055B"/>
    <w:rsid w:val="009E2A57"/>
    <w:rsid w:val="00A010FE"/>
    <w:rsid w:val="00A04317"/>
    <w:rsid w:val="00A0730A"/>
    <w:rsid w:val="00A117E8"/>
    <w:rsid w:val="00A12D23"/>
    <w:rsid w:val="00A15E63"/>
    <w:rsid w:val="00A16025"/>
    <w:rsid w:val="00A21BCD"/>
    <w:rsid w:val="00A40574"/>
    <w:rsid w:val="00A41595"/>
    <w:rsid w:val="00A574B6"/>
    <w:rsid w:val="00A62C3C"/>
    <w:rsid w:val="00A724BF"/>
    <w:rsid w:val="00A9389D"/>
    <w:rsid w:val="00AC0B50"/>
    <w:rsid w:val="00AC2480"/>
    <w:rsid w:val="00AD4DA4"/>
    <w:rsid w:val="00AF3828"/>
    <w:rsid w:val="00B03317"/>
    <w:rsid w:val="00B072EB"/>
    <w:rsid w:val="00B1185B"/>
    <w:rsid w:val="00B13356"/>
    <w:rsid w:val="00B17A76"/>
    <w:rsid w:val="00B17ED7"/>
    <w:rsid w:val="00B2379A"/>
    <w:rsid w:val="00B2481B"/>
    <w:rsid w:val="00B30BF9"/>
    <w:rsid w:val="00B508CE"/>
    <w:rsid w:val="00B612FB"/>
    <w:rsid w:val="00B67E1D"/>
    <w:rsid w:val="00B75841"/>
    <w:rsid w:val="00B774F5"/>
    <w:rsid w:val="00B83305"/>
    <w:rsid w:val="00B92087"/>
    <w:rsid w:val="00B921AF"/>
    <w:rsid w:val="00BB0987"/>
    <w:rsid w:val="00BB1E48"/>
    <w:rsid w:val="00BB48DF"/>
    <w:rsid w:val="00BB7852"/>
    <w:rsid w:val="00BC6F35"/>
    <w:rsid w:val="00BC7582"/>
    <w:rsid w:val="00BD1CA5"/>
    <w:rsid w:val="00BE1F7D"/>
    <w:rsid w:val="00BF168D"/>
    <w:rsid w:val="00BF4950"/>
    <w:rsid w:val="00BF7403"/>
    <w:rsid w:val="00C04B34"/>
    <w:rsid w:val="00C10FCF"/>
    <w:rsid w:val="00C13904"/>
    <w:rsid w:val="00C267DA"/>
    <w:rsid w:val="00C35187"/>
    <w:rsid w:val="00C40AEF"/>
    <w:rsid w:val="00C40F88"/>
    <w:rsid w:val="00C42B91"/>
    <w:rsid w:val="00C51ABD"/>
    <w:rsid w:val="00C57575"/>
    <w:rsid w:val="00C7171C"/>
    <w:rsid w:val="00C72F13"/>
    <w:rsid w:val="00C758B5"/>
    <w:rsid w:val="00CC3629"/>
    <w:rsid w:val="00CD55AD"/>
    <w:rsid w:val="00CE44FD"/>
    <w:rsid w:val="00CE74B8"/>
    <w:rsid w:val="00CF3DE2"/>
    <w:rsid w:val="00D0092E"/>
    <w:rsid w:val="00D05249"/>
    <w:rsid w:val="00D25B98"/>
    <w:rsid w:val="00D44C7D"/>
    <w:rsid w:val="00D467AA"/>
    <w:rsid w:val="00D72671"/>
    <w:rsid w:val="00D745EE"/>
    <w:rsid w:val="00D76463"/>
    <w:rsid w:val="00D76EF1"/>
    <w:rsid w:val="00D77D46"/>
    <w:rsid w:val="00D92020"/>
    <w:rsid w:val="00DA6E1A"/>
    <w:rsid w:val="00DB63F1"/>
    <w:rsid w:val="00DB75AC"/>
    <w:rsid w:val="00DC32CA"/>
    <w:rsid w:val="00DD1334"/>
    <w:rsid w:val="00DD2FE6"/>
    <w:rsid w:val="00DE4DE2"/>
    <w:rsid w:val="00E10F21"/>
    <w:rsid w:val="00E122BB"/>
    <w:rsid w:val="00E35A55"/>
    <w:rsid w:val="00E46BDE"/>
    <w:rsid w:val="00E5054D"/>
    <w:rsid w:val="00E515A5"/>
    <w:rsid w:val="00E5499F"/>
    <w:rsid w:val="00E6027F"/>
    <w:rsid w:val="00E706BF"/>
    <w:rsid w:val="00E73578"/>
    <w:rsid w:val="00E73DDD"/>
    <w:rsid w:val="00E85B84"/>
    <w:rsid w:val="00E87421"/>
    <w:rsid w:val="00E95796"/>
    <w:rsid w:val="00EA0EA9"/>
    <w:rsid w:val="00ED03ED"/>
    <w:rsid w:val="00EE06C6"/>
    <w:rsid w:val="00EF3092"/>
    <w:rsid w:val="00EF7278"/>
    <w:rsid w:val="00F15005"/>
    <w:rsid w:val="00F27809"/>
    <w:rsid w:val="00F5321A"/>
    <w:rsid w:val="00F6743C"/>
    <w:rsid w:val="00F67D55"/>
    <w:rsid w:val="00F762D9"/>
    <w:rsid w:val="00F77992"/>
    <w:rsid w:val="00F8322C"/>
    <w:rsid w:val="00FA04F2"/>
    <w:rsid w:val="00FB3D82"/>
    <w:rsid w:val="00FB4B74"/>
    <w:rsid w:val="00FC21EF"/>
    <w:rsid w:val="00FC4339"/>
    <w:rsid w:val="00FC78AA"/>
    <w:rsid w:val="00FD0EC2"/>
    <w:rsid w:val="00FE7538"/>
    <w:rsid w:val="00FF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CDF0E3B-E560-4DA9-B3DE-B23117B40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iPriority="0" w:unhideWhenUsed="1"/>
    <w:lsdException w:name="index 6" w:semiHidden="1" w:uiPriority="0" w:unhideWhenUsed="1"/>
    <w:lsdException w:name="index 7" w:semiHidden="1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03F"/>
    <w:rPr>
      <w:rFonts w:ascii="Arial" w:hAnsi="Arial"/>
      <w:lang w:val="en-GB"/>
    </w:rPr>
  </w:style>
  <w:style w:type="paragraph" w:styleId="Ttulo1">
    <w:name w:val="heading 1"/>
    <w:basedOn w:val="Normal"/>
    <w:next w:val="Normal"/>
    <w:qFormat/>
    <w:rsid w:val="0012003F"/>
    <w:pPr>
      <w:ind w:left="142"/>
      <w:outlineLvl w:val="0"/>
    </w:pPr>
    <w:rPr>
      <w:b/>
      <w:sz w:val="24"/>
      <w:lang w:val="es-ES_tradnl"/>
    </w:rPr>
  </w:style>
  <w:style w:type="paragraph" w:styleId="Ttulo2">
    <w:name w:val="heading 2"/>
    <w:aliases w:val="s2,Sub2"/>
    <w:basedOn w:val="Normal"/>
    <w:next w:val="Normal"/>
    <w:qFormat/>
    <w:rsid w:val="0012003F"/>
    <w:pPr>
      <w:spacing w:before="120"/>
      <w:outlineLvl w:val="1"/>
    </w:pPr>
    <w:rPr>
      <w:b/>
      <w:sz w:val="24"/>
    </w:rPr>
  </w:style>
  <w:style w:type="paragraph" w:styleId="Ttulo3">
    <w:name w:val="heading 3"/>
    <w:basedOn w:val="Normal"/>
    <w:next w:val="Sangranormal"/>
    <w:qFormat/>
    <w:rsid w:val="0012003F"/>
    <w:pPr>
      <w:ind w:left="354"/>
      <w:outlineLvl w:val="2"/>
    </w:pPr>
    <w:rPr>
      <w:rFonts w:ascii="Times New Roman" w:hAnsi="Times New Roman"/>
      <w:b/>
      <w:sz w:val="24"/>
    </w:rPr>
  </w:style>
  <w:style w:type="paragraph" w:styleId="Ttulo4">
    <w:name w:val="heading 4"/>
    <w:basedOn w:val="Normal"/>
    <w:next w:val="Normal"/>
    <w:qFormat/>
    <w:rsid w:val="0012003F"/>
    <w:pPr>
      <w:keepNext/>
      <w:jc w:val="both"/>
      <w:outlineLvl w:val="3"/>
    </w:pPr>
    <w:rPr>
      <w:sz w:val="32"/>
    </w:rPr>
  </w:style>
  <w:style w:type="paragraph" w:styleId="Ttulo5">
    <w:name w:val="heading 5"/>
    <w:basedOn w:val="Normal"/>
    <w:next w:val="Normal"/>
    <w:qFormat/>
    <w:rsid w:val="0012003F"/>
    <w:pPr>
      <w:keepNext/>
      <w:jc w:val="center"/>
      <w:outlineLvl w:val="4"/>
    </w:pPr>
    <w:rPr>
      <w:sz w:val="32"/>
    </w:rPr>
  </w:style>
  <w:style w:type="paragraph" w:styleId="Ttulo6">
    <w:name w:val="heading 6"/>
    <w:basedOn w:val="Normal"/>
    <w:next w:val="Normal"/>
    <w:qFormat/>
    <w:rsid w:val="0012003F"/>
    <w:pPr>
      <w:keepNext/>
      <w:ind w:firstLine="709"/>
      <w:jc w:val="both"/>
      <w:outlineLvl w:val="5"/>
    </w:pPr>
    <w:rPr>
      <w:sz w:val="24"/>
    </w:rPr>
  </w:style>
  <w:style w:type="paragraph" w:styleId="Ttulo7">
    <w:name w:val="heading 7"/>
    <w:basedOn w:val="Normal"/>
    <w:next w:val="Normal"/>
    <w:qFormat/>
    <w:rsid w:val="0012003F"/>
    <w:pPr>
      <w:keepNext/>
      <w:jc w:val="both"/>
      <w:outlineLvl w:val="6"/>
    </w:pPr>
    <w:rPr>
      <w:sz w:val="28"/>
    </w:rPr>
  </w:style>
  <w:style w:type="paragraph" w:styleId="Ttulo8">
    <w:name w:val="heading 8"/>
    <w:basedOn w:val="Normal"/>
    <w:next w:val="Normal"/>
    <w:qFormat/>
    <w:rsid w:val="0012003F"/>
    <w:pPr>
      <w:keepNext/>
      <w:jc w:val="center"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rsid w:val="0012003F"/>
    <w:pPr>
      <w:keepNext/>
      <w:outlineLvl w:val="8"/>
    </w:pPr>
    <w:rPr>
      <w:b/>
      <w:i/>
      <w:sz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Sangranormal">
    <w:name w:val="Normal Indent"/>
    <w:basedOn w:val="Normal"/>
    <w:semiHidden/>
    <w:rsid w:val="0012003F"/>
    <w:pPr>
      <w:ind w:left="708"/>
    </w:pPr>
  </w:style>
  <w:style w:type="paragraph" w:customStyle="1" w:styleId="Para">
    <w:name w:val="Para"/>
    <w:basedOn w:val="Normal"/>
    <w:rsid w:val="0012003F"/>
    <w:rPr>
      <w:sz w:val="36"/>
    </w:rPr>
  </w:style>
  <w:style w:type="paragraph" w:customStyle="1" w:styleId="ParaCompaia">
    <w:name w:val="ParaCompañia"/>
    <w:basedOn w:val="Normal"/>
    <w:rsid w:val="0012003F"/>
    <w:rPr>
      <w:sz w:val="28"/>
    </w:rPr>
  </w:style>
  <w:style w:type="paragraph" w:customStyle="1" w:styleId="ParaFax">
    <w:name w:val="ParaFax"/>
    <w:basedOn w:val="Normal"/>
    <w:rsid w:val="0012003F"/>
    <w:rPr>
      <w:sz w:val="28"/>
    </w:rPr>
  </w:style>
  <w:style w:type="paragraph" w:customStyle="1" w:styleId="De">
    <w:name w:val="De"/>
    <w:basedOn w:val="Normal"/>
    <w:rsid w:val="0012003F"/>
    <w:pPr>
      <w:spacing w:before="360"/>
    </w:pPr>
    <w:rPr>
      <w:sz w:val="36"/>
    </w:rPr>
  </w:style>
  <w:style w:type="paragraph" w:customStyle="1" w:styleId="DeCompaia">
    <w:name w:val="DeCompañia"/>
    <w:basedOn w:val="Normal"/>
    <w:rsid w:val="0012003F"/>
    <w:rPr>
      <w:sz w:val="28"/>
    </w:rPr>
  </w:style>
  <w:style w:type="paragraph" w:customStyle="1" w:styleId="DeTelfono">
    <w:name w:val="DeTeléfono"/>
    <w:basedOn w:val="Normal"/>
    <w:rsid w:val="0012003F"/>
    <w:rPr>
      <w:sz w:val="28"/>
    </w:rPr>
  </w:style>
  <w:style w:type="paragraph" w:customStyle="1" w:styleId="DeFax">
    <w:name w:val="DeFax"/>
    <w:basedOn w:val="Normal"/>
    <w:rsid w:val="0012003F"/>
    <w:rPr>
      <w:sz w:val="28"/>
    </w:rPr>
  </w:style>
  <w:style w:type="paragraph" w:customStyle="1" w:styleId="Fecha1">
    <w:name w:val="Fecha1"/>
    <w:basedOn w:val="Normal"/>
    <w:rsid w:val="0012003F"/>
    <w:pPr>
      <w:spacing w:before="360"/>
    </w:pPr>
    <w:rPr>
      <w:sz w:val="28"/>
    </w:rPr>
  </w:style>
  <w:style w:type="paragraph" w:customStyle="1" w:styleId="Paginas">
    <w:name w:val="Paginas"/>
    <w:basedOn w:val="Normal"/>
    <w:rsid w:val="0012003F"/>
    <w:rPr>
      <w:sz w:val="28"/>
    </w:rPr>
  </w:style>
  <w:style w:type="paragraph" w:customStyle="1" w:styleId="Comentarios">
    <w:name w:val="Comentarios"/>
    <w:basedOn w:val="Normal"/>
    <w:next w:val="Normal"/>
    <w:rsid w:val="0012003F"/>
    <w:pPr>
      <w:spacing w:before="240" w:after="120"/>
    </w:pPr>
    <w:rPr>
      <w:b/>
      <w:sz w:val="28"/>
    </w:rPr>
  </w:style>
  <w:style w:type="paragraph" w:customStyle="1" w:styleId="ParaTelfono">
    <w:name w:val="ParaTeléfono"/>
    <w:basedOn w:val="ParaCompaia"/>
    <w:rsid w:val="0012003F"/>
  </w:style>
  <w:style w:type="paragraph" w:styleId="Encabezado">
    <w:name w:val="header"/>
    <w:basedOn w:val="Normal"/>
    <w:link w:val="EncabezadoCar"/>
    <w:uiPriority w:val="99"/>
    <w:rsid w:val="0012003F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12003F"/>
  </w:style>
  <w:style w:type="character" w:styleId="Hipervnculo">
    <w:name w:val="Hyperlink"/>
    <w:semiHidden/>
    <w:rsid w:val="0012003F"/>
    <w:rPr>
      <w:color w:val="0000FF"/>
      <w:u w:val="single"/>
    </w:rPr>
  </w:style>
  <w:style w:type="character" w:styleId="Hipervnculovisitado">
    <w:name w:val="FollowedHyperlink"/>
    <w:semiHidden/>
    <w:rsid w:val="0012003F"/>
    <w:rPr>
      <w:color w:val="800080"/>
      <w:u w:val="single"/>
    </w:rPr>
  </w:style>
  <w:style w:type="paragraph" w:styleId="Textoindependiente">
    <w:name w:val="Body Text"/>
    <w:basedOn w:val="Normal"/>
    <w:rsid w:val="0012003F"/>
    <w:pPr>
      <w:jc w:val="both"/>
    </w:pPr>
    <w:rPr>
      <w:b/>
      <w:sz w:val="24"/>
    </w:rPr>
  </w:style>
  <w:style w:type="paragraph" w:styleId="Mapadeldocumento">
    <w:name w:val="Document Map"/>
    <w:basedOn w:val="Normal"/>
    <w:semiHidden/>
    <w:rsid w:val="0012003F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rsid w:val="0012003F"/>
    <w:pPr>
      <w:jc w:val="both"/>
    </w:pPr>
    <w:rPr>
      <w:sz w:val="24"/>
    </w:rPr>
  </w:style>
  <w:style w:type="paragraph" w:styleId="Saludo">
    <w:name w:val="Salutation"/>
    <w:basedOn w:val="Normal"/>
    <w:next w:val="Normal"/>
    <w:semiHidden/>
    <w:rsid w:val="0012003F"/>
    <w:rPr>
      <w:rFonts w:ascii="Times New Roman" w:hAnsi="Times New Roman"/>
      <w:sz w:val="24"/>
      <w:szCs w:val="24"/>
      <w:lang w:val="es-ES" w:eastAsia="es-ES"/>
    </w:rPr>
  </w:style>
  <w:style w:type="character" w:customStyle="1" w:styleId="titulito1">
    <w:name w:val="titulito1"/>
    <w:rsid w:val="0012003F"/>
    <w:rPr>
      <w:rFonts w:ascii="Verdana" w:hAnsi="Verdana" w:hint="default"/>
      <w:b/>
      <w:bCs/>
      <w:color w:val="004975"/>
      <w:spacing w:val="210"/>
      <w:sz w:val="15"/>
      <w:szCs w:val="15"/>
    </w:rPr>
  </w:style>
  <w:style w:type="paragraph" w:styleId="Piedepgina">
    <w:name w:val="footer"/>
    <w:basedOn w:val="Normal"/>
    <w:link w:val="PiedepginaCar"/>
    <w:uiPriority w:val="99"/>
    <w:rsid w:val="0012003F"/>
    <w:pPr>
      <w:tabs>
        <w:tab w:val="center" w:pos="4419"/>
        <w:tab w:val="right" w:pos="8838"/>
      </w:tabs>
    </w:pPr>
    <w:rPr>
      <w:sz w:val="22"/>
      <w:lang w:val="es-AR" w:eastAsia="es-ES"/>
    </w:rPr>
  </w:style>
  <w:style w:type="paragraph" w:customStyle="1" w:styleId="BodyText21">
    <w:name w:val="Body Text 21"/>
    <w:basedOn w:val="Normal"/>
    <w:rsid w:val="0012003F"/>
    <w:pPr>
      <w:widowControl w:val="0"/>
      <w:tabs>
        <w:tab w:val="left" w:pos="-1440"/>
      </w:tabs>
      <w:ind w:left="709"/>
      <w:jc w:val="both"/>
    </w:pPr>
    <w:rPr>
      <w:spacing w:val="-2"/>
      <w:sz w:val="22"/>
      <w:lang w:val="es-ES_tradnl" w:eastAsia="es-ES"/>
    </w:rPr>
  </w:style>
  <w:style w:type="character" w:customStyle="1" w:styleId="P">
    <w:name w:val="P"/>
    <w:basedOn w:val="Fuentedeprrafopredeter"/>
    <w:rsid w:val="0012003F"/>
  </w:style>
  <w:style w:type="paragraph" w:customStyle="1" w:styleId="Ttulo40">
    <w:name w:val="Título4"/>
    <w:basedOn w:val="Normal"/>
    <w:rsid w:val="0012003F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50">
    <w:name w:val="Título5"/>
    <w:basedOn w:val="Normal"/>
    <w:rsid w:val="0012003F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60">
    <w:name w:val="Título6"/>
    <w:basedOn w:val="Normal"/>
    <w:rsid w:val="0012003F"/>
    <w:pPr>
      <w:widowControl w:val="0"/>
      <w:tabs>
        <w:tab w:val="left" w:pos="-1440"/>
        <w:tab w:val="left" w:pos="-720"/>
        <w:tab w:val="left" w:pos="0"/>
      </w:tabs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ttulo">
    <w:name w:val="título"/>
    <w:basedOn w:val="Normal"/>
    <w:rsid w:val="0012003F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ituloArial">
    <w:name w:val="Titulo Arial"/>
    <w:basedOn w:val="Normal"/>
    <w:uiPriority w:val="99"/>
    <w:rsid w:val="0012003F"/>
    <w:pPr>
      <w:widowControl w:val="0"/>
      <w:tabs>
        <w:tab w:val="left" w:pos="685"/>
        <w:tab w:val="left" w:pos="3463"/>
      </w:tabs>
      <w:jc w:val="both"/>
    </w:pPr>
    <w:rPr>
      <w:caps/>
      <w:snapToGrid w:val="0"/>
      <w:sz w:val="24"/>
      <w:lang w:val="es-ES" w:eastAsia="es-ES"/>
    </w:rPr>
  </w:style>
  <w:style w:type="paragraph" w:customStyle="1" w:styleId="Textodenotaalfinal">
    <w:name w:val="Texto de nota al final"/>
    <w:basedOn w:val="Normal"/>
    <w:rsid w:val="0012003F"/>
    <w:pPr>
      <w:widowControl w:val="0"/>
    </w:pPr>
    <w:rPr>
      <w:rFonts w:ascii="Courier New" w:hAnsi="Courier New"/>
      <w:sz w:val="24"/>
      <w:lang w:val="es-ES_tradnl" w:eastAsia="es-ES"/>
    </w:rPr>
  </w:style>
  <w:style w:type="paragraph" w:customStyle="1" w:styleId="TtuloArial12">
    <w:name w:val="Título Arial 12"/>
    <w:basedOn w:val="Normal"/>
    <w:rsid w:val="0012003F"/>
    <w:rPr>
      <w:b/>
      <w:sz w:val="24"/>
      <w:lang w:val="es-AR" w:eastAsia="es-ES"/>
    </w:rPr>
  </w:style>
  <w:style w:type="paragraph" w:customStyle="1" w:styleId="NormalArial11">
    <w:name w:val="Normal Arial 11"/>
    <w:basedOn w:val="Normal"/>
    <w:rsid w:val="0012003F"/>
    <w:pPr>
      <w:jc w:val="both"/>
    </w:pPr>
    <w:rPr>
      <w:sz w:val="22"/>
      <w:lang w:val="es-ES" w:eastAsia="es-ES"/>
    </w:rPr>
  </w:style>
  <w:style w:type="paragraph" w:styleId="Textosinformato">
    <w:name w:val="Plain Text"/>
    <w:basedOn w:val="Normal"/>
    <w:semiHidden/>
    <w:rsid w:val="0012003F"/>
    <w:rPr>
      <w:rFonts w:ascii="Courier New" w:hAnsi="Courier New"/>
      <w:lang w:val="es-ES" w:eastAsia="es-ES"/>
    </w:rPr>
  </w:style>
  <w:style w:type="paragraph" w:styleId="Sangra2detindependiente">
    <w:name w:val="Body Text Indent 2"/>
    <w:basedOn w:val="Normal"/>
    <w:rsid w:val="0012003F"/>
    <w:pPr>
      <w:ind w:left="2835" w:hanging="2551"/>
      <w:jc w:val="both"/>
    </w:pPr>
    <w:rPr>
      <w:rFonts w:ascii="Times New Roman" w:hAnsi="Times New Roman"/>
      <w:sz w:val="24"/>
      <w:lang w:val="es-ES_tradnl" w:eastAsia="es-ES"/>
    </w:rPr>
  </w:style>
  <w:style w:type="paragraph" w:styleId="Sangra3detindependiente">
    <w:name w:val="Body Text Indent 3"/>
    <w:basedOn w:val="Normal"/>
    <w:rsid w:val="0012003F"/>
    <w:pPr>
      <w:tabs>
        <w:tab w:val="left" w:pos="-1440"/>
        <w:tab w:val="left" w:pos="-720"/>
        <w:tab w:val="left" w:pos="0"/>
      </w:tabs>
      <w:spacing w:line="260" w:lineRule="atLeast"/>
      <w:ind w:left="2126" w:hanging="1418"/>
      <w:jc w:val="both"/>
    </w:pPr>
    <w:rPr>
      <w:spacing w:val="-2"/>
      <w:sz w:val="22"/>
      <w:lang w:val="es-ES_tradnl" w:eastAsia="es-ES"/>
    </w:rPr>
  </w:style>
  <w:style w:type="paragraph" w:styleId="Puesto">
    <w:name w:val="Title"/>
    <w:basedOn w:val="Normal"/>
    <w:qFormat/>
    <w:rsid w:val="0012003F"/>
    <w:pPr>
      <w:jc w:val="center"/>
    </w:pPr>
    <w:rPr>
      <w:b/>
      <w:spacing w:val="-2"/>
      <w:sz w:val="24"/>
      <w:lang w:val="es-ES_tradnl" w:eastAsia="es-ES"/>
    </w:rPr>
  </w:style>
  <w:style w:type="paragraph" w:styleId="Sangradetextonormal">
    <w:name w:val="Body Text Indent"/>
    <w:basedOn w:val="Normal"/>
    <w:rsid w:val="0012003F"/>
    <w:pPr>
      <w:ind w:left="2552" w:hanging="2268"/>
      <w:jc w:val="both"/>
    </w:pPr>
    <w:rPr>
      <w:rFonts w:ascii="Times New Roman" w:hAnsi="Times New Roman"/>
      <w:sz w:val="24"/>
      <w:lang w:val="es-ES_tradnl" w:eastAsia="es-ES"/>
    </w:rPr>
  </w:style>
  <w:style w:type="paragraph" w:styleId="Subttulo">
    <w:name w:val="Subtitle"/>
    <w:basedOn w:val="Normal"/>
    <w:qFormat/>
    <w:rsid w:val="0012003F"/>
    <w:pPr>
      <w:widowControl w:val="0"/>
      <w:ind w:right="-212"/>
      <w:jc w:val="center"/>
    </w:pPr>
    <w:rPr>
      <w:snapToGrid w:val="0"/>
      <w:sz w:val="24"/>
      <w:u w:val="single"/>
      <w:lang w:val="es-ES" w:eastAsia="es-ES"/>
    </w:rPr>
  </w:style>
  <w:style w:type="paragraph" w:styleId="TDC2">
    <w:name w:val="toc 2"/>
    <w:basedOn w:val="Normal"/>
    <w:next w:val="Normal"/>
    <w:autoRedefine/>
    <w:semiHidden/>
    <w:rsid w:val="0012003F"/>
    <w:pPr>
      <w:tabs>
        <w:tab w:val="left" w:leader="dot" w:pos="9072"/>
      </w:tabs>
      <w:spacing w:after="80"/>
      <w:ind w:left="284" w:right="284"/>
      <w:jc w:val="center"/>
    </w:pPr>
    <w:rPr>
      <w:rFonts w:ascii="Arial Narrow" w:hAnsi="Arial Narrow" w:cs="Arial"/>
      <w:noProof/>
      <w:lang w:val="es-AR" w:eastAsia="es-ES"/>
    </w:rPr>
  </w:style>
  <w:style w:type="paragraph" w:styleId="TDC3">
    <w:name w:val="toc 3"/>
    <w:basedOn w:val="Normal"/>
    <w:next w:val="Normal"/>
    <w:autoRedefine/>
    <w:semiHidden/>
    <w:rsid w:val="0012003F"/>
    <w:pPr>
      <w:tabs>
        <w:tab w:val="right" w:leader="dot" w:pos="9214"/>
      </w:tabs>
      <w:spacing w:line="360" w:lineRule="auto"/>
    </w:pPr>
    <w:rPr>
      <w:rFonts w:cs="Arial"/>
      <w:i/>
      <w:noProof/>
      <w:sz w:val="24"/>
      <w:lang w:val="es-AR" w:eastAsia="es-ES"/>
    </w:rPr>
  </w:style>
  <w:style w:type="paragraph" w:styleId="Textoindependiente3">
    <w:name w:val="Body Text 3"/>
    <w:basedOn w:val="Normal"/>
    <w:semiHidden/>
    <w:rsid w:val="0012003F"/>
    <w:pPr>
      <w:tabs>
        <w:tab w:val="left" w:pos="-720"/>
        <w:tab w:val="left" w:pos="0"/>
      </w:tabs>
      <w:suppressAutoHyphens/>
      <w:jc w:val="both"/>
    </w:pPr>
    <w:rPr>
      <w:rFonts w:cs="Arial"/>
      <w:spacing w:val="-2"/>
      <w:lang w:val="es-ES_tradnl"/>
    </w:rPr>
  </w:style>
  <w:style w:type="paragraph" w:customStyle="1" w:styleId="p21">
    <w:name w:val="p21"/>
    <w:basedOn w:val="Normal"/>
    <w:rsid w:val="0012003F"/>
    <w:pPr>
      <w:widowControl w:val="0"/>
      <w:tabs>
        <w:tab w:val="left" w:pos="720"/>
      </w:tabs>
      <w:spacing w:line="260" w:lineRule="atLeast"/>
      <w:jc w:val="both"/>
    </w:pPr>
    <w:rPr>
      <w:rFonts w:ascii="Times New Roman" w:hAnsi="Times New Roman"/>
      <w:snapToGrid w:val="0"/>
      <w:sz w:val="24"/>
      <w:lang w:val="es-ES" w:eastAsia="es-ES"/>
    </w:rPr>
  </w:style>
  <w:style w:type="paragraph" w:styleId="Textodebloque">
    <w:name w:val="Block Text"/>
    <w:basedOn w:val="Normal"/>
    <w:rsid w:val="0012003F"/>
    <w:pPr>
      <w:tabs>
        <w:tab w:val="left" w:pos="-720"/>
        <w:tab w:val="left" w:pos="142"/>
        <w:tab w:val="left" w:pos="851"/>
      </w:tabs>
      <w:suppressAutoHyphens/>
      <w:ind w:left="142" w:right="142"/>
      <w:jc w:val="both"/>
    </w:pPr>
    <w:rPr>
      <w:rFonts w:cs="Arial"/>
      <w:b/>
      <w:spacing w:val="-2"/>
      <w:sz w:val="24"/>
      <w:lang w:val="es-ES_tradnl"/>
    </w:rPr>
  </w:style>
  <w:style w:type="paragraph" w:styleId="Textodeglobo">
    <w:name w:val="Balloon Text"/>
    <w:basedOn w:val="Normal"/>
    <w:semiHidden/>
    <w:rsid w:val="0012003F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rsid w:val="0012003F"/>
    <w:pPr>
      <w:jc w:val="both"/>
    </w:pPr>
    <w:rPr>
      <w:sz w:val="24"/>
      <w:lang w:val="es-ES" w:eastAsia="es-ES"/>
    </w:rPr>
  </w:style>
  <w:style w:type="paragraph" w:styleId="TDC4">
    <w:name w:val="toc 4"/>
    <w:basedOn w:val="Normal"/>
    <w:next w:val="Normal"/>
    <w:autoRedefine/>
    <w:semiHidden/>
    <w:rsid w:val="0012003F"/>
    <w:pPr>
      <w:ind w:left="600"/>
    </w:pPr>
  </w:style>
  <w:style w:type="paragraph" w:styleId="TDC1">
    <w:name w:val="toc 1"/>
    <w:basedOn w:val="Normal"/>
    <w:next w:val="Normal"/>
    <w:autoRedefine/>
    <w:semiHidden/>
    <w:rsid w:val="0012003F"/>
    <w:pPr>
      <w:tabs>
        <w:tab w:val="left" w:pos="9072"/>
      </w:tabs>
      <w:spacing w:after="80"/>
      <w:ind w:left="142" w:right="426"/>
    </w:pPr>
    <w:rPr>
      <w:b/>
      <w:noProof/>
    </w:rPr>
  </w:style>
  <w:style w:type="paragraph" w:styleId="TDC5">
    <w:name w:val="toc 5"/>
    <w:basedOn w:val="Normal"/>
    <w:next w:val="Normal"/>
    <w:autoRedefine/>
    <w:semiHidden/>
    <w:rsid w:val="0012003F"/>
    <w:pPr>
      <w:ind w:left="800"/>
    </w:pPr>
  </w:style>
  <w:style w:type="paragraph" w:styleId="TDC6">
    <w:name w:val="toc 6"/>
    <w:basedOn w:val="Normal"/>
    <w:next w:val="Normal"/>
    <w:autoRedefine/>
    <w:semiHidden/>
    <w:rsid w:val="0012003F"/>
    <w:pPr>
      <w:ind w:left="1000"/>
    </w:pPr>
  </w:style>
  <w:style w:type="paragraph" w:styleId="TDC7">
    <w:name w:val="toc 7"/>
    <w:basedOn w:val="Normal"/>
    <w:next w:val="Normal"/>
    <w:autoRedefine/>
    <w:semiHidden/>
    <w:rsid w:val="0012003F"/>
    <w:pPr>
      <w:ind w:left="1200"/>
    </w:pPr>
  </w:style>
  <w:style w:type="paragraph" w:styleId="TDC8">
    <w:name w:val="toc 8"/>
    <w:basedOn w:val="Normal"/>
    <w:next w:val="Normal"/>
    <w:autoRedefine/>
    <w:semiHidden/>
    <w:rsid w:val="0012003F"/>
    <w:pPr>
      <w:ind w:left="1400"/>
    </w:pPr>
  </w:style>
  <w:style w:type="paragraph" w:styleId="TDC9">
    <w:name w:val="toc 9"/>
    <w:basedOn w:val="Normal"/>
    <w:next w:val="Normal"/>
    <w:autoRedefine/>
    <w:semiHidden/>
    <w:rsid w:val="0012003F"/>
    <w:pPr>
      <w:ind w:left="1600"/>
    </w:pPr>
  </w:style>
  <w:style w:type="paragraph" w:styleId="Prrafodelista">
    <w:name w:val="List Paragraph"/>
    <w:basedOn w:val="Normal"/>
    <w:uiPriority w:val="34"/>
    <w:qFormat/>
    <w:rsid w:val="004E1183"/>
    <w:pPr>
      <w:ind w:left="708"/>
    </w:pPr>
  </w:style>
  <w:style w:type="paragraph" w:styleId="ndice1">
    <w:name w:val="index 1"/>
    <w:basedOn w:val="Normal"/>
    <w:next w:val="Normal"/>
    <w:autoRedefine/>
    <w:semiHidden/>
    <w:rsid w:val="00A15E63"/>
    <w:pPr>
      <w:ind w:left="200" w:hanging="200"/>
    </w:pPr>
    <w:rPr>
      <w:rFonts w:ascii="Times New Roman" w:hAnsi="Times New Roman"/>
      <w:lang w:val="es-ES_tradnl" w:eastAsia="es-ES"/>
    </w:rPr>
  </w:style>
  <w:style w:type="paragraph" w:styleId="ndice5">
    <w:name w:val="index 5"/>
    <w:basedOn w:val="Normal"/>
    <w:next w:val="Normal"/>
    <w:autoRedefine/>
    <w:semiHidden/>
    <w:rsid w:val="00A15E63"/>
    <w:pPr>
      <w:ind w:left="1000" w:hanging="200"/>
    </w:pPr>
    <w:rPr>
      <w:rFonts w:ascii="Times New Roman" w:hAnsi="Times New Roman"/>
      <w:lang w:val="es-ES_tradnl" w:eastAsia="es-ES"/>
    </w:rPr>
  </w:style>
  <w:style w:type="paragraph" w:styleId="ndice6">
    <w:name w:val="index 6"/>
    <w:basedOn w:val="Normal"/>
    <w:next w:val="Normal"/>
    <w:autoRedefine/>
    <w:semiHidden/>
    <w:rsid w:val="00A15E63"/>
    <w:pPr>
      <w:ind w:left="1200" w:hanging="200"/>
    </w:pPr>
    <w:rPr>
      <w:rFonts w:ascii="Times New Roman" w:hAnsi="Times New Roman"/>
      <w:lang w:val="es-ES_tradnl" w:eastAsia="es-ES"/>
    </w:rPr>
  </w:style>
  <w:style w:type="paragraph" w:styleId="ndice8">
    <w:name w:val="index 8"/>
    <w:basedOn w:val="Normal"/>
    <w:next w:val="Normal"/>
    <w:autoRedefine/>
    <w:semiHidden/>
    <w:rsid w:val="00A15E63"/>
    <w:pPr>
      <w:ind w:left="1600" w:hanging="200"/>
    </w:pPr>
    <w:rPr>
      <w:rFonts w:ascii="Times New Roman" w:hAnsi="Times New Roman"/>
      <w:lang w:val="es-ES_tradnl" w:eastAsia="es-ES"/>
    </w:rPr>
  </w:style>
  <w:style w:type="paragraph" w:styleId="ndice9">
    <w:name w:val="index 9"/>
    <w:basedOn w:val="Normal"/>
    <w:next w:val="Normal"/>
    <w:autoRedefine/>
    <w:semiHidden/>
    <w:rsid w:val="00A15E63"/>
    <w:pPr>
      <w:ind w:left="1800" w:hanging="200"/>
    </w:pPr>
    <w:rPr>
      <w:rFonts w:ascii="Times New Roman" w:hAnsi="Times New Roman"/>
      <w:lang w:val="es-ES_tradnl" w:eastAsia="es-ES"/>
    </w:rPr>
  </w:style>
  <w:style w:type="paragraph" w:customStyle="1" w:styleId="Estilo3">
    <w:name w:val="Estilo3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center"/>
    </w:pPr>
    <w:rPr>
      <w:b/>
      <w:spacing w:val="-2"/>
      <w:sz w:val="24"/>
      <w:lang w:val="es-ES_tradnl" w:eastAsia="es-ES"/>
    </w:rPr>
  </w:style>
  <w:style w:type="paragraph" w:customStyle="1" w:styleId="Estilo4">
    <w:name w:val="Estilo4"/>
    <w:basedOn w:val="Normal"/>
    <w:rsid w:val="00A15E63"/>
    <w:pPr>
      <w:widowControl w:val="0"/>
      <w:tabs>
        <w:tab w:val="left" w:pos="-1440"/>
        <w:tab w:val="left" w:pos="-720"/>
        <w:tab w:val="left" w:pos="0"/>
      </w:tabs>
      <w:spacing w:line="260" w:lineRule="atLeast"/>
      <w:ind w:left="720" w:hanging="72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5">
    <w:name w:val="Estilo5"/>
    <w:basedOn w:val="Normal"/>
    <w:rsid w:val="00A15E63"/>
    <w:pPr>
      <w:widowControl w:val="0"/>
      <w:tabs>
        <w:tab w:val="left" w:pos="-1440"/>
        <w:tab w:val="left" w:pos="-720"/>
      </w:tabs>
      <w:spacing w:line="260" w:lineRule="atLeast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6">
    <w:name w:val="Estilo6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142"/>
        <w:tab w:val="left" w:pos="1440"/>
        <w:tab w:val="left" w:pos="1795"/>
        <w:tab w:val="left" w:pos="2160"/>
      </w:tabs>
      <w:spacing w:line="260" w:lineRule="atLeast"/>
      <w:ind w:left="1440" w:hanging="1440"/>
      <w:jc w:val="both"/>
    </w:pPr>
    <w:rPr>
      <w:b/>
      <w:i/>
      <w:spacing w:val="-2"/>
      <w:sz w:val="22"/>
      <w:lang w:val="es-ES_tradnl" w:eastAsia="es-ES"/>
    </w:rPr>
  </w:style>
  <w:style w:type="paragraph" w:customStyle="1" w:styleId="Estilo7">
    <w:name w:val="Estilo7"/>
    <w:basedOn w:val="Normal"/>
    <w:rsid w:val="00A15E63"/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</w:tabs>
      <w:spacing w:line="260" w:lineRule="atLeast"/>
      <w:ind w:left="2160" w:hanging="2160"/>
      <w:jc w:val="both"/>
    </w:pPr>
    <w:rPr>
      <w:b/>
      <w:i/>
      <w:spacing w:val="-2"/>
      <w:sz w:val="22"/>
      <w:lang w:val="es-ES_tradnl" w:eastAsia="es-ES"/>
    </w:rPr>
  </w:style>
  <w:style w:type="paragraph" w:customStyle="1" w:styleId="Prrafo0">
    <w:name w:val="Párrafo 0"/>
    <w:basedOn w:val="Normal"/>
    <w:rsid w:val="00A15E63"/>
    <w:pPr>
      <w:spacing w:after="80" w:line="240" w:lineRule="atLeast"/>
      <w:ind w:firstLine="851"/>
      <w:jc w:val="both"/>
    </w:pPr>
    <w:rPr>
      <w:rFonts w:ascii="Times New Roman" w:hAnsi="Times New Roman"/>
      <w:sz w:val="24"/>
      <w:lang w:val="es-ES_tradnl" w:eastAsia="es-ES"/>
    </w:rPr>
  </w:style>
  <w:style w:type="paragraph" w:styleId="NormalWeb">
    <w:name w:val="Normal (Web)"/>
    <w:basedOn w:val="Normal"/>
    <w:semiHidden/>
    <w:rsid w:val="00A15E6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AR"/>
    </w:rPr>
  </w:style>
  <w:style w:type="paragraph" w:customStyle="1" w:styleId="Seccion">
    <w:name w:val="Seccion"/>
    <w:basedOn w:val="Normal"/>
    <w:autoRedefine/>
    <w:rsid w:val="00A15E63"/>
    <w:pPr>
      <w:widowControl w:val="0"/>
      <w:adjustRightInd w:val="0"/>
      <w:spacing w:after="120" w:line="360" w:lineRule="atLeast"/>
      <w:ind w:left="142" w:right="141"/>
      <w:jc w:val="center"/>
      <w:textAlignment w:val="baseline"/>
    </w:pPr>
    <w:rPr>
      <w:rFonts w:cs="Arial"/>
      <w:b/>
      <w:bCs/>
      <w:snapToGrid w:val="0"/>
      <w:sz w:val="24"/>
      <w:u w:val="single"/>
      <w:lang w:val="es-ES" w:eastAsia="es-ES"/>
    </w:rPr>
  </w:style>
  <w:style w:type="paragraph" w:customStyle="1" w:styleId="BalloonText1">
    <w:name w:val="Balloon Text1"/>
    <w:basedOn w:val="Normal"/>
    <w:semiHidden/>
    <w:rsid w:val="00A15E63"/>
    <w:pPr>
      <w:jc w:val="both"/>
    </w:pPr>
    <w:rPr>
      <w:rFonts w:ascii="Tahoma" w:eastAsia="SimSun" w:hAnsi="Tahoma" w:cs="Tahoma"/>
      <w:sz w:val="16"/>
      <w:szCs w:val="16"/>
      <w:lang w:val="es-AR" w:eastAsia="en-US"/>
    </w:rPr>
  </w:style>
  <w:style w:type="paragraph" w:customStyle="1" w:styleId="NormalArial">
    <w:name w:val="Normal Arial"/>
    <w:basedOn w:val="Normal"/>
    <w:autoRedefine/>
    <w:rsid w:val="00297070"/>
    <w:pPr>
      <w:widowControl w:val="0"/>
      <w:tabs>
        <w:tab w:val="left" w:pos="0"/>
      </w:tabs>
      <w:jc w:val="both"/>
    </w:pPr>
    <w:rPr>
      <w:rFonts w:cs="Arial"/>
      <w:bCs/>
      <w:sz w:val="22"/>
      <w:szCs w:val="22"/>
      <w:lang w:val="es-AR" w:eastAsia="es-ES"/>
    </w:rPr>
  </w:style>
  <w:style w:type="paragraph" w:customStyle="1" w:styleId="TITULO3">
    <w:name w:val="TITULO 3"/>
    <w:basedOn w:val="Normal"/>
    <w:autoRedefine/>
    <w:rsid w:val="009D5271"/>
    <w:pPr>
      <w:spacing w:line="480" w:lineRule="auto"/>
      <w:ind w:right="-40"/>
    </w:pPr>
    <w:rPr>
      <w:b/>
      <w:sz w:val="22"/>
      <w:lang w:val="es-AR" w:eastAsia="es-ES"/>
    </w:rPr>
  </w:style>
  <w:style w:type="character" w:customStyle="1" w:styleId="PiedepginaCar">
    <w:name w:val="Pie de página Car"/>
    <w:link w:val="Piedepgina"/>
    <w:uiPriority w:val="99"/>
    <w:rsid w:val="002C45D5"/>
    <w:rPr>
      <w:rFonts w:ascii="Arial" w:hAnsi="Arial"/>
      <w:sz w:val="22"/>
      <w:lang w:eastAsia="es-ES"/>
    </w:rPr>
  </w:style>
  <w:style w:type="paragraph" w:styleId="Lista2">
    <w:name w:val="List 2"/>
    <w:basedOn w:val="Normal"/>
    <w:rsid w:val="005C130F"/>
    <w:pPr>
      <w:numPr>
        <w:ilvl w:val="1"/>
        <w:numId w:val="1"/>
      </w:numPr>
      <w:spacing w:after="120"/>
      <w:ind w:left="908" w:hanging="454"/>
    </w:pPr>
    <w:rPr>
      <w:sz w:val="24"/>
      <w:lang w:val="es-ES" w:eastAsia="es-ES"/>
    </w:rPr>
  </w:style>
  <w:style w:type="paragraph" w:styleId="Lista3">
    <w:name w:val="List 3"/>
    <w:basedOn w:val="Normal"/>
    <w:rsid w:val="005C130F"/>
    <w:pPr>
      <w:numPr>
        <w:ilvl w:val="2"/>
        <w:numId w:val="1"/>
      </w:numPr>
      <w:tabs>
        <w:tab w:val="left" w:pos="4253"/>
      </w:tabs>
      <w:spacing w:before="60" w:after="60"/>
    </w:pPr>
    <w:rPr>
      <w:sz w:val="24"/>
      <w:lang w:val="es-ES" w:eastAsia="es-ES"/>
    </w:rPr>
  </w:style>
  <w:style w:type="paragraph" w:customStyle="1" w:styleId="Lista1">
    <w:name w:val="Lista 1"/>
    <w:basedOn w:val="Normal"/>
    <w:rsid w:val="005C130F"/>
    <w:pPr>
      <w:numPr>
        <w:numId w:val="1"/>
      </w:numPr>
      <w:spacing w:after="120"/>
    </w:pPr>
    <w:rPr>
      <w:sz w:val="24"/>
      <w:lang w:val="es-ES" w:eastAsia="es-ES"/>
    </w:rPr>
  </w:style>
  <w:style w:type="table" w:styleId="Tablaconcuadrcula">
    <w:name w:val="Table Grid"/>
    <w:basedOn w:val="Tablanormal"/>
    <w:rsid w:val="005C130F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0">
    <w:name w:val="TxBr_p0"/>
    <w:basedOn w:val="Normal"/>
    <w:rsid w:val="007676FE"/>
    <w:pPr>
      <w:widowControl w:val="0"/>
      <w:tabs>
        <w:tab w:val="left" w:pos="204"/>
      </w:tabs>
      <w:spacing w:line="240" w:lineRule="atLeast"/>
      <w:ind w:right="-212"/>
      <w:jc w:val="both"/>
    </w:pPr>
    <w:rPr>
      <w:snapToGrid w:val="0"/>
      <w:sz w:val="24"/>
      <w:lang w:val="es-ES" w:eastAsia="es-ES"/>
    </w:rPr>
  </w:style>
  <w:style w:type="paragraph" w:customStyle="1" w:styleId="TxBrt1">
    <w:name w:val="TxBr_t1"/>
    <w:basedOn w:val="Normal"/>
    <w:rsid w:val="007676FE"/>
    <w:pPr>
      <w:widowControl w:val="0"/>
      <w:spacing w:line="240" w:lineRule="atLeast"/>
    </w:pPr>
    <w:rPr>
      <w:rFonts w:ascii="Times New Roman" w:hAnsi="Times New Roman"/>
      <w:snapToGrid w:val="0"/>
      <w:sz w:val="24"/>
      <w:lang w:val="es-ES" w:eastAsia="es-ES"/>
    </w:rPr>
  </w:style>
  <w:style w:type="paragraph" w:customStyle="1" w:styleId="TITULO4">
    <w:name w:val="TITULO 4"/>
    <w:basedOn w:val="Normal"/>
    <w:autoRedefine/>
    <w:rsid w:val="00BB7852"/>
    <w:pPr>
      <w:widowControl w:val="0"/>
      <w:tabs>
        <w:tab w:val="left" w:pos="685"/>
        <w:tab w:val="left" w:pos="3463"/>
      </w:tabs>
      <w:spacing w:line="360" w:lineRule="auto"/>
      <w:jc w:val="both"/>
    </w:pPr>
    <w:rPr>
      <w:rFonts w:cs="Arial"/>
      <w:b/>
      <w:bCs/>
      <w:caps/>
      <w:sz w:val="22"/>
      <w:szCs w:val="22"/>
      <w:lang w:val="es-ES" w:eastAsia="es-ES"/>
    </w:rPr>
  </w:style>
  <w:style w:type="paragraph" w:customStyle="1" w:styleId="TITULO5">
    <w:name w:val="TITULO 5"/>
    <w:basedOn w:val="Normal"/>
    <w:autoRedefine/>
    <w:rsid w:val="007756EA"/>
    <w:pPr>
      <w:widowControl w:val="0"/>
      <w:numPr>
        <w:numId w:val="2"/>
      </w:numPr>
      <w:tabs>
        <w:tab w:val="clear" w:pos="720"/>
        <w:tab w:val="left" w:pos="748"/>
        <w:tab w:val="left" w:pos="851"/>
      </w:tabs>
      <w:ind w:left="734"/>
      <w:jc w:val="both"/>
    </w:pPr>
    <w:rPr>
      <w:rFonts w:cs="Arial"/>
      <w:sz w:val="22"/>
      <w:szCs w:val="22"/>
      <w:lang w:val="es-AR" w:eastAsia="es-ES"/>
    </w:rPr>
  </w:style>
  <w:style w:type="character" w:customStyle="1" w:styleId="TextonotapieCar">
    <w:name w:val="Texto nota pie Car"/>
    <w:link w:val="Textonotapie"/>
    <w:uiPriority w:val="99"/>
    <w:semiHidden/>
    <w:locked/>
    <w:rsid w:val="007756EA"/>
    <w:rPr>
      <w:rFonts w:ascii="Arial" w:hAnsi="Arial"/>
      <w:sz w:val="24"/>
      <w:lang w:val="es-ES" w:eastAsia="es-ES"/>
    </w:rPr>
  </w:style>
  <w:style w:type="character" w:styleId="Refdenotaalpie">
    <w:name w:val="footnote reference"/>
    <w:uiPriority w:val="99"/>
    <w:semiHidden/>
    <w:rsid w:val="007756EA"/>
    <w:rPr>
      <w:rFonts w:cs="Times New Roman"/>
      <w:vertAlign w:val="superscript"/>
    </w:rPr>
  </w:style>
  <w:style w:type="paragraph" w:customStyle="1" w:styleId="TxBrc3">
    <w:name w:val="TxBr_c3"/>
    <w:basedOn w:val="Normal"/>
    <w:rsid w:val="005936E6"/>
    <w:pPr>
      <w:widowControl w:val="0"/>
      <w:spacing w:line="240" w:lineRule="atLeast"/>
      <w:jc w:val="center"/>
    </w:pPr>
    <w:rPr>
      <w:rFonts w:ascii="Times New Roman" w:hAnsi="Times New Roman"/>
      <w:snapToGrid w:val="0"/>
      <w:sz w:val="24"/>
      <w:lang w:val="es-ES" w:eastAsia="es-ES"/>
    </w:rPr>
  </w:style>
  <w:style w:type="paragraph" w:customStyle="1" w:styleId="TITULO6">
    <w:name w:val="TITULO 6"/>
    <w:basedOn w:val="Normal"/>
    <w:autoRedefine/>
    <w:rsid w:val="005936E6"/>
    <w:pPr>
      <w:widowControl w:val="0"/>
      <w:tabs>
        <w:tab w:val="left" w:pos="685"/>
        <w:tab w:val="left" w:pos="3463"/>
      </w:tabs>
      <w:spacing w:after="120"/>
      <w:jc w:val="both"/>
    </w:pPr>
    <w:rPr>
      <w:snapToGrid w:val="0"/>
      <w:sz w:val="24"/>
      <w:lang w:val="es-ES" w:eastAsia="es-ES"/>
    </w:rPr>
  </w:style>
  <w:style w:type="paragraph" w:customStyle="1" w:styleId="TxBrc15">
    <w:name w:val="TxBr_c15"/>
    <w:basedOn w:val="Normal"/>
    <w:rsid w:val="005936E6"/>
    <w:pPr>
      <w:widowControl w:val="0"/>
      <w:spacing w:line="240" w:lineRule="atLeast"/>
      <w:ind w:right="-212"/>
      <w:jc w:val="center"/>
    </w:pPr>
    <w:rPr>
      <w:snapToGrid w:val="0"/>
      <w:sz w:val="24"/>
      <w:lang w:val="es-ES" w:eastAsia="es-ES"/>
    </w:rPr>
  </w:style>
  <w:style w:type="paragraph" w:customStyle="1" w:styleId="TITULO40">
    <w:name w:val="TITULO4"/>
    <w:basedOn w:val="Normal"/>
    <w:autoRedefine/>
    <w:rsid w:val="005936E6"/>
    <w:pPr>
      <w:widowControl w:val="0"/>
      <w:spacing w:after="360"/>
      <w:ind w:left="720" w:right="-212" w:hanging="720"/>
      <w:jc w:val="both"/>
    </w:pPr>
    <w:rPr>
      <w:snapToGrid w:val="0"/>
      <w:sz w:val="24"/>
      <w:lang w:val="es-ES" w:eastAsia="es-ES"/>
    </w:rPr>
  </w:style>
  <w:style w:type="paragraph" w:customStyle="1" w:styleId="TxBrt16">
    <w:name w:val="TxBr_t16"/>
    <w:basedOn w:val="Normal"/>
    <w:rsid w:val="005936E6"/>
    <w:pPr>
      <w:widowControl w:val="0"/>
      <w:spacing w:line="240" w:lineRule="atLeast"/>
      <w:ind w:right="-212"/>
      <w:jc w:val="both"/>
    </w:pPr>
    <w:rPr>
      <w:snapToGrid w:val="0"/>
      <w:sz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E6027F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2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5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1538</Words>
  <Characters>8461</Characters>
  <Application>Microsoft Office Word</Application>
  <DocSecurity>0</DocSecurity>
  <Lines>70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 500 kV ET Río Diamante - ET Coronel Charlone</vt:lpstr>
      <vt:lpstr>CARÁTULA PARA ESPECIFICACIONES TECNICAS</vt:lpstr>
    </vt:vector>
  </TitlesOfParts>
  <Manager>ENTE CONTRATANTE</Manager>
  <Company>CAF - UESTY</Company>
  <LinksUpToDate>false</LinksUpToDate>
  <CharactersWithSpaces>9980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 500 kV ET Río Diamante - ET Coronel Charlone</dc:title>
  <dc:subject>Anexo VIII: Líneas de Alta Tensión en 132 kV y 66 kV</dc:subject>
  <dc:creator>ESIN</dc:creator>
  <cp:keywords/>
  <dc:description>Sección VIII j1: Planilla de Datos Técnicos Garantizados_x000d_
Rev 03 corregido el 29/08/2018 (ao)</dc:description>
  <cp:lastModifiedBy>Alfredo Otero</cp:lastModifiedBy>
  <cp:revision>4</cp:revision>
  <cp:lastPrinted>2017-09-14T17:16:00Z</cp:lastPrinted>
  <dcterms:created xsi:type="dcterms:W3CDTF">2018-09-11T19:42:00Z</dcterms:created>
  <dcterms:modified xsi:type="dcterms:W3CDTF">2018-09-11T19:50:00Z</dcterms:modified>
</cp:coreProperties>
</file>